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64E513E7" w:rsidR="00FA29B3" w:rsidRDefault="004E5AC6" w:rsidP="00096EC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DE41B4">
              <w:rPr>
                <w:rFonts w:ascii="Times New Roman" w:eastAsia="Times New Roman" w:hAnsi="Times New Roman" w:cs="Times New Roman"/>
                <w:bCs/>
                <w:sz w:val="24"/>
                <w:szCs w:val="24"/>
                <w:lang w:eastAsia="ru-RU"/>
              </w:rPr>
              <w:t>т</w:t>
            </w:r>
            <w:r w:rsidR="00A23B92">
              <w:rPr>
                <w:rFonts w:ascii="Times New Roman" w:eastAsia="Times New Roman" w:hAnsi="Times New Roman" w:cs="Times New Roman"/>
                <w:bCs/>
                <w:sz w:val="24"/>
                <w:szCs w:val="24"/>
                <w:lang w:eastAsia="ru-RU"/>
              </w:rPr>
              <w:t xml:space="preserve"> </w:t>
            </w:r>
            <w:r w:rsidR="0040400A">
              <w:rPr>
                <w:rFonts w:ascii="Times New Roman" w:eastAsia="Times New Roman" w:hAnsi="Times New Roman" w:cs="Times New Roman"/>
                <w:bCs/>
                <w:sz w:val="24"/>
                <w:szCs w:val="24"/>
                <w:lang w:eastAsia="ru-RU"/>
              </w:rPr>
              <w:t>15</w:t>
            </w:r>
            <w:r w:rsidR="00DE41B4">
              <w:rPr>
                <w:rFonts w:ascii="Times New Roman" w:eastAsia="Times New Roman" w:hAnsi="Times New Roman" w:cs="Times New Roman"/>
                <w:bCs/>
                <w:sz w:val="24"/>
                <w:szCs w:val="24"/>
                <w:lang w:eastAsia="ru-RU"/>
              </w:rPr>
              <w:t>.</w:t>
            </w:r>
            <w:r w:rsidR="0040400A">
              <w:rPr>
                <w:rFonts w:ascii="Times New Roman" w:eastAsia="Times New Roman" w:hAnsi="Times New Roman" w:cs="Times New Roman"/>
                <w:bCs/>
                <w:sz w:val="24"/>
                <w:szCs w:val="24"/>
                <w:lang w:eastAsia="ru-RU"/>
              </w:rPr>
              <w:t>11</w:t>
            </w:r>
            <w:r w:rsidR="007D1039">
              <w:rPr>
                <w:rFonts w:ascii="Times New Roman" w:eastAsia="Times New Roman" w:hAnsi="Times New Roman" w:cs="Times New Roman"/>
                <w:bCs/>
                <w:sz w:val="24"/>
                <w:szCs w:val="24"/>
                <w:lang w:eastAsia="ru-RU"/>
              </w:rPr>
              <w:t>.202</w:t>
            </w:r>
            <w:r w:rsidR="00544A21">
              <w:rPr>
                <w:rFonts w:ascii="Times New Roman" w:eastAsia="Times New Roman" w:hAnsi="Times New Roman" w:cs="Times New Roman"/>
                <w:bCs/>
                <w:sz w:val="24"/>
                <w:szCs w:val="24"/>
                <w:lang w:eastAsia="ru-RU"/>
              </w:rPr>
              <w:t>1</w:t>
            </w:r>
            <w:r w:rsidR="007D1039">
              <w:rPr>
                <w:rFonts w:ascii="Times New Roman" w:eastAsia="Times New Roman" w:hAnsi="Times New Roman" w:cs="Times New Roman"/>
                <w:bCs/>
                <w:sz w:val="24"/>
                <w:szCs w:val="24"/>
                <w:lang w:eastAsia="ru-RU"/>
              </w:rPr>
              <w:t xml:space="preserve"> г.</w:t>
            </w:r>
            <w:r w:rsidR="00FA29B3">
              <w:rPr>
                <w:rFonts w:ascii="Times New Roman" w:eastAsia="Times New Roman" w:hAnsi="Times New Roman" w:cs="Times New Roman"/>
                <w:bCs/>
                <w:sz w:val="24"/>
                <w:szCs w:val="24"/>
                <w:lang w:eastAsia="ru-RU"/>
              </w:rPr>
              <w:t xml:space="preserve"> № </w:t>
            </w:r>
            <w:r w:rsidR="00ED7F48">
              <w:rPr>
                <w:rFonts w:ascii="Times New Roman" w:eastAsia="Times New Roman" w:hAnsi="Times New Roman" w:cs="Times New Roman"/>
                <w:bCs/>
                <w:sz w:val="24"/>
                <w:szCs w:val="24"/>
                <w:lang w:eastAsia="ru-RU"/>
              </w:rPr>
              <w:t>МБ-П-</w:t>
            </w:r>
            <w:r w:rsidR="00AE6668">
              <w:rPr>
                <w:rFonts w:ascii="Times New Roman" w:eastAsia="Times New Roman" w:hAnsi="Times New Roman" w:cs="Times New Roman"/>
                <w:bCs/>
                <w:sz w:val="24"/>
                <w:szCs w:val="24"/>
                <w:lang w:eastAsia="ru-RU"/>
              </w:rPr>
              <w:t>202</w:t>
            </w:r>
            <w:r w:rsidR="00544A21">
              <w:rPr>
                <w:rFonts w:ascii="Times New Roman" w:eastAsia="Times New Roman" w:hAnsi="Times New Roman" w:cs="Times New Roman"/>
                <w:bCs/>
                <w:sz w:val="24"/>
                <w:szCs w:val="24"/>
                <w:lang w:eastAsia="ru-RU"/>
              </w:rPr>
              <w:t>1</w:t>
            </w:r>
            <w:r w:rsidR="00AE6668">
              <w:rPr>
                <w:rFonts w:ascii="Times New Roman" w:eastAsia="Times New Roman" w:hAnsi="Times New Roman" w:cs="Times New Roman"/>
                <w:bCs/>
                <w:sz w:val="24"/>
                <w:szCs w:val="24"/>
                <w:lang w:eastAsia="ru-RU"/>
              </w:rPr>
              <w:t>-</w:t>
            </w:r>
            <w:r w:rsidR="0040400A" w:rsidRPr="0040400A">
              <w:rPr>
                <w:rFonts w:ascii="Times New Roman" w:eastAsia="Times New Roman" w:hAnsi="Times New Roman" w:cs="Times New Roman"/>
                <w:bCs/>
                <w:sz w:val="24"/>
                <w:szCs w:val="24"/>
                <w:lang w:eastAsia="ru-RU"/>
              </w:rPr>
              <w:t>3297</w:t>
            </w: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797EFC77"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торгов</w:t>
      </w:r>
    </w:p>
    <w:p w14:paraId="17A86ABA" w14:textId="77777777" w:rsidR="009900CB"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Правилами </w:t>
      </w:r>
      <w:r w:rsidR="009900CB" w:rsidRPr="00EC3680">
        <w:rPr>
          <w:rFonts w:ascii="Times New Roman" w:hAnsi="Times New Roman" w:cs="Times New Roman"/>
          <w:caps/>
          <w:sz w:val="24"/>
          <w:szCs w:val="24"/>
        </w:rPr>
        <w:t>организованных торгов</w:t>
      </w:r>
    </w:p>
    <w:p w14:paraId="33132109"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EndPr/>
      <w:sdtContent>
        <w:p w14:paraId="3694255A" w14:textId="77777777" w:rsidR="00DE6904" w:rsidRDefault="00DE6904">
          <w:pPr>
            <w:pStyle w:val="afc"/>
          </w:pPr>
          <w:r w:rsidRPr="00D376D7">
            <w:rPr>
              <w:rFonts w:ascii="Times New Roman" w:hAnsi="Times New Roman" w:cs="Times New Roman"/>
            </w:rPr>
            <w:t>Оглавление</w:t>
          </w:r>
        </w:p>
        <w:p w14:paraId="04533F85" w14:textId="1BB16EAD" w:rsidR="0040400A" w:rsidRDefault="00DE6904">
          <w:pPr>
            <w:pStyle w:val="13"/>
            <w:rPr>
              <w:rFonts w:eastAsiaTheme="minorEastAsia"/>
              <w:noProof/>
              <w:lang w:eastAsia="ru-RU"/>
            </w:rPr>
          </w:pPr>
          <w:r>
            <w:fldChar w:fldCharType="begin"/>
          </w:r>
          <w:r>
            <w:instrText xml:space="preserve"> TOC \o "1-3" \h \z \u </w:instrText>
          </w:r>
          <w:r>
            <w:fldChar w:fldCharType="separate"/>
          </w:r>
          <w:hyperlink w:anchor="_Toc87864580" w:history="1">
            <w:r w:rsidR="0040400A" w:rsidRPr="00F122D7">
              <w:rPr>
                <w:rStyle w:val="afd"/>
                <w:rFonts w:ascii="Times New Roman" w:hAnsi="Times New Roman" w:cs="Times New Roman"/>
                <w:noProof/>
              </w:rPr>
              <w:t>1.</w:t>
            </w:r>
            <w:r w:rsidR="0040400A">
              <w:rPr>
                <w:rFonts w:eastAsiaTheme="minorEastAsia"/>
                <w:noProof/>
                <w:lang w:eastAsia="ru-RU"/>
              </w:rPr>
              <w:tab/>
            </w:r>
            <w:r w:rsidR="0040400A" w:rsidRPr="00F122D7">
              <w:rPr>
                <w:rStyle w:val="afd"/>
                <w:rFonts w:ascii="Times New Roman" w:hAnsi="Times New Roman" w:cs="Times New Roman"/>
                <w:noProof/>
              </w:rPr>
              <w:t>Общие положения</w:t>
            </w:r>
            <w:r w:rsidR="0040400A">
              <w:rPr>
                <w:noProof/>
                <w:webHidden/>
              </w:rPr>
              <w:tab/>
            </w:r>
            <w:r w:rsidR="0040400A">
              <w:rPr>
                <w:noProof/>
                <w:webHidden/>
              </w:rPr>
              <w:fldChar w:fldCharType="begin"/>
            </w:r>
            <w:r w:rsidR="0040400A">
              <w:rPr>
                <w:noProof/>
                <w:webHidden/>
              </w:rPr>
              <w:instrText xml:space="preserve"> PAGEREF _Toc87864580 \h </w:instrText>
            </w:r>
            <w:r w:rsidR="0040400A">
              <w:rPr>
                <w:noProof/>
                <w:webHidden/>
              </w:rPr>
            </w:r>
            <w:r w:rsidR="0040400A">
              <w:rPr>
                <w:noProof/>
                <w:webHidden/>
              </w:rPr>
              <w:fldChar w:fldCharType="separate"/>
            </w:r>
            <w:r w:rsidR="0040400A">
              <w:rPr>
                <w:noProof/>
                <w:webHidden/>
              </w:rPr>
              <w:t>4</w:t>
            </w:r>
            <w:r w:rsidR="0040400A">
              <w:rPr>
                <w:noProof/>
                <w:webHidden/>
              </w:rPr>
              <w:fldChar w:fldCharType="end"/>
            </w:r>
          </w:hyperlink>
        </w:p>
        <w:p w14:paraId="08B87E34" w14:textId="74018C55" w:rsidR="0040400A" w:rsidRDefault="0040400A">
          <w:pPr>
            <w:pStyle w:val="13"/>
            <w:rPr>
              <w:rFonts w:eastAsiaTheme="minorEastAsia"/>
              <w:noProof/>
              <w:lang w:eastAsia="ru-RU"/>
            </w:rPr>
          </w:pPr>
          <w:hyperlink w:anchor="_Toc87864581" w:history="1">
            <w:r w:rsidRPr="00F122D7">
              <w:rPr>
                <w:rStyle w:val="afd"/>
                <w:rFonts w:ascii="Times New Roman" w:hAnsi="Times New Roman" w:cs="Times New Roman"/>
                <w:noProof/>
              </w:rPr>
              <w:t>2.</w:t>
            </w:r>
            <w:r>
              <w:rPr>
                <w:rFonts w:eastAsiaTheme="minorEastAsia"/>
                <w:noProof/>
                <w:lang w:eastAsia="ru-RU"/>
              </w:rPr>
              <w:tab/>
            </w:r>
            <w:r w:rsidRPr="00F122D7">
              <w:rPr>
                <w:rStyle w:val="afd"/>
                <w:rFonts w:ascii="Times New Roman" w:hAnsi="Times New Roman" w:cs="Times New Roman"/>
                <w:noProof/>
              </w:rPr>
              <w:t>Порядок оформления и предоставления документов на Биржу</w:t>
            </w:r>
            <w:r>
              <w:rPr>
                <w:noProof/>
                <w:webHidden/>
              </w:rPr>
              <w:tab/>
            </w:r>
            <w:r>
              <w:rPr>
                <w:noProof/>
                <w:webHidden/>
              </w:rPr>
              <w:fldChar w:fldCharType="begin"/>
            </w:r>
            <w:r>
              <w:rPr>
                <w:noProof/>
                <w:webHidden/>
              </w:rPr>
              <w:instrText xml:space="preserve"> PAGEREF _Toc87864581 \h </w:instrText>
            </w:r>
            <w:r>
              <w:rPr>
                <w:noProof/>
                <w:webHidden/>
              </w:rPr>
            </w:r>
            <w:r>
              <w:rPr>
                <w:noProof/>
                <w:webHidden/>
              </w:rPr>
              <w:fldChar w:fldCharType="separate"/>
            </w:r>
            <w:r>
              <w:rPr>
                <w:noProof/>
                <w:webHidden/>
              </w:rPr>
              <w:t>5</w:t>
            </w:r>
            <w:r>
              <w:rPr>
                <w:noProof/>
                <w:webHidden/>
              </w:rPr>
              <w:fldChar w:fldCharType="end"/>
            </w:r>
          </w:hyperlink>
        </w:p>
        <w:p w14:paraId="28CE3CCD" w14:textId="24A7BF80" w:rsidR="0040400A" w:rsidRDefault="0040400A">
          <w:pPr>
            <w:pStyle w:val="13"/>
            <w:rPr>
              <w:rFonts w:eastAsiaTheme="minorEastAsia"/>
              <w:noProof/>
              <w:lang w:eastAsia="ru-RU"/>
            </w:rPr>
          </w:pPr>
          <w:hyperlink w:anchor="_Toc87864582" w:history="1">
            <w:r w:rsidRPr="00F122D7">
              <w:rPr>
                <w:rStyle w:val="afd"/>
                <w:rFonts w:ascii="Times New Roman" w:hAnsi="Times New Roman" w:cs="Times New Roman"/>
                <w:noProof/>
              </w:rPr>
              <w:t>3.</w:t>
            </w:r>
            <w:r>
              <w:rPr>
                <w:rFonts w:eastAsiaTheme="minorEastAsia"/>
                <w:noProof/>
                <w:lang w:eastAsia="ru-RU"/>
              </w:rPr>
              <w:tab/>
            </w:r>
            <w:r w:rsidRPr="00F122D7">
              <w:rPr>
                <w:rStyle w:val="afd"/>
                <w:rFonts w:ascii="Times New Roman" w:hAnsi="Times New Roman" w:cs="Times New Roman"/>
                <w:noProof/>
              </w:rPr>
              <w:t>Порядок предоставления на Биржу / получения от Биржи документов в форме электронного документа</w:t>
            </w:r>
            <w:r>
              <w:rPr>
                <w:noProof/>
                <w:webHidden/>
              </w:rPr>
              <w:tab/>
            </w:r>
            <w:r>
              <w:rPr>
                <w:noProof/>
                <w:webHidden/>
              </w:rPr>
              <w:fldChar w:fldCharType="begin"/>
            </w:r>
            <w:r>
              <w:rPr>
                <w:noProof/>
                <w:webHidden/>
              </w:rPr>
              <w:instrText xml:space="preserve"> PAGEREF _Toc87864582 \h </w:instrText>
            </w:r>
            <w:r>
              <w:rPr>
                <w:noProof/>
                <w:webHidden/>
              </w:rPr>
            </w:r>
            <w:r>
              <w:rPr>
                <w:noProof/>
                <w:webHidden/>
              </w:rPr>
              <w:fldChar w:fldCharType="separate"/>
            </w:r>
            <w:r>
              <w:rPr>
                <w:noProof/>
                <w:webHidden/>
              </w:rPr>
              <w:t>6</w:t>
            </w:r>
            <w:r>
              <w:rPr>
                <w:noProof/>
                <w:webHidden/>
              </w:rPr>
              <w:fldChar w:fldCharType="end"/>
            </w:r>
          </w:hyperlink>
        </w:p>
        <w:p w14:paraId="0AFF48E3" w14:textId="4038DB8F" w:rsidR="0040400A" w:rsidRDefault="0040400A">
          <w:pPr>
            <w:pStyle w:val="13"/>
            <w:rPr>
              <w:rFonts w:eastAsiaTheme="minorEastAsia"/>
              <w:noProof/>
              <w:lang w:eastAsia="ru-RU"/>
            </w:rPr>
          </w:pPr>
          <w:hyperlink w:anchor="_Toc87864583" w:history="1">
            <w:r w:rsidRPr="00F122D7">
              <w:rPr>
                <w:rStyle w:val="afd"/>
                <w:rFonts w:ascii="Times New Roman" w:hAnsi="Times New Roman" w:cs="Times New Roman"/>
                <w:noProof/>
              </w:rPr>
              <w:t>4.</w:t>
            </w:r>
            <w:r>
              <w:rPr>
                <w:rFonts w:eastAsiaTheme="minorEastAsia"/>
                <w:noProof/>
                <w:lang w:eastAsia="ru-RU"/>
              </w:rPr>
              <w:tab/>
            </w:r>
            <w:r w:rsidRPr="00F122D7">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Pr>
                <w:noProof/>
                <w:webHidden/>
              </w:rPr>
              <w:tab/>
            </w:r>
            <w:r>
              <w:rPr>
                <w:noProof/>
                <w:webHidden/>
              </w:rPr>
              <w:fldChar w:fldCharType="begin"/>
            </w:r>
            <w:r>
              <w:rPr>
                <w:noProof/>
                <w:webHidden/>
              </w:rPr>
              <w:instrText xml:space="preserve"> PAGEREF _Toc87864583 \h </w:instrText>
            </w:r>
            <w:r>
              <w:rPr>
                <w:noProof/>
                <w:webHidden/>
              </w:rPr>
            </w:r>
            <w:r>
              <w:rPr>
                <w:noProof/>
                <w:webHidden/>
              </w:rPr>
              <w:fldChar w:fldCharType="separate"/>
            </w:r>
            <w:r>
              <w:rPr>
                <w:noProof/>
                <w:webHidden/>
              </w:rPr>
              <w:t>7</w:t>
            </w:r>
            <w:r>
              <w:rPr>
                <w:noProof/>
                <w:webHidden/>
              </w:rPr>
              <w:fldChar w:fldCharType="end"/>
            </w:r>
          </w:hyperlink>
        </w:p>
        <w:p w14:paraId="7E9BD9B8" w14:textId="7B8C65C2" w:rsidR="0040400A" w:rsidRDefault="0040400A">
          <w:pPr>
            <w:pStyle w:val="13"/>
            <w:rPr>
              <w:rFonts w:eastAsiaTheme="minorEastAsia"/>
              <w:noProof/>
              <w:lang w:eastAsia="ru-RU"/>
            </w:rPr>
          </w:pPr>
          <w:hyperlink w:anchor="_Toc87864584" w:history="1">
            <w:r w:rsidRPr="00F122D7">
              <w:rPr>
                <w:rStyle w:val="afd"/>
                <w:rFonts w:ascii="Times New Roman" w:hAnsi="Times New Roman" w:cs="Times New Roman"/>
                <w:noProof/>
              </w:rPr>
              <w:t>4.1.</w:t>
            </w:r>
            <w:r>
              <w:rPr>
                <w:rFonts w:eastAsiaTheme="minorEastAsia"/>
                <w:noProof/>
                <w:lang w:eastAsia="ru-RU"/>
              </w:rPr>
              <w:tab/>
            </w:r>
            <w:r w:rsidRPr="00F122D7">
              <w:rPr>
                <w:rStyle w:val="afd"/>
                <w:rFonts w:ascii="Times New Roman" w:hAnsi="Times New Roman" w:cs="Times New Roman"/>
                <w:noProof/>
              </w:rPr>
              <w:t>Заявление о предоставлении допуска к участию в торгах</w:t>
            </w:r>
            <w:r>
              <w:rPr>
                <w:noProof/>
                <w:webHidden/>
              </w:rPr>
              <w:tab/>
            </w:r>
            <w:r>
              <w:rPr>
                <w:noProof/>
                <w:webHidden/>
              </w:rPr>
              <w:fldChar w:fldCharType="begin"/>
            </w:r>
            <w:r>
              <w:rPr>
                <w:noProof/>
                <w:webHidden/>
              </w:rPr>
              <w:instrText xml:space="preserve"> PAGEREF _Toc87864584 \h </w:instrText>
            </w:r>
            <w:r>
              <w:rPr>
                <w:noProof/>
                <w:webHidden/>
              </w:rPr>
            </w:r>
            <w:r>
              <w:rPr>
                <w:noProof/>
                <w:webHidden/>
              </w:rPr>
              <w:fldChar w:fldCharType="separate"/>
            </w:r>
            <w:r>
              <w:rPr>
                <w:noProof/>
                <w:webHidden/>
              </w:rPr>
              <w:t>7</w:t>
            </w:r>
            <w:r>
              <w:rPr>
                <w:noProof/>
                <w:webHidden/>
              </w:rPr>
              <w:fldChar w:fldCharType="end"/>
            </w:r>
          </w:hyperlink>
        </w:p>
        <w:p w14:paraId="3BFC5CF5" w14:textId="283E3DE2" w:rsidR="0040400A" w:rsidRDefault="0040400A">
          <w:pPr>
            <w:pStyle w:val="13"/>
            <w:rPr>
              <w:rFonts w:eastAsiaTheme="minorEastAsia"/>
              <w:noProof/>
              <w:lang w:eastAsia="ru-RU"/>
            </w:rPr>
          </w:pPr>
          <w:hyperlink w:anchor="_Toc87864585" w:history="1">
            <w:r w:rsidRPr="00F122D7">
              <w:rPr>
                <w:rStyle w:val="afd"/>
                <w:rFonts w:ascii="Times New Roman" w:eastAsia="Times New Roman" w:hAnsi="Times New Roman" w:cs="Times New Roman"/>
                <w:noProof/>
                <w:snapToGrid w:val="0"/>
                <w:lang w:eastAsia="ru-RU"/>
              </w:rPr>
              <w:t>4.2.</w:t>
            </w:r>
            <w:r>
              <w:rPr>
                <w:rFonts w:eastAsiaTheme="minorEastAsia"/>
                <w:noProof/>
                <w:lang w:eastAsia="ru-RU"/>
              </w:rPr>
              <w:tab/>
            </w:r>
            <w:r w:rsidRPr="00F122D7">
              <w:rPr>
                <w:rStyle w:val="afd"/>
                <w:rFonts w:ascii="Times New Roman" w:eastAsia="Times New Roman" w:hAnsi="Times New Roman" w:cs="Times New Roman"/>
                <w:noProof/>
                <w:snapToGrid w:val="0"/>
                <w:lang w:eastAsia="ru-RU"/>
              </w:rPr>
              <w:t>Заявление на разрешение/запрет кросс-сделок</w:t>
            </w:r>
            <w:r>
              <w:rPr>
                <w:noProof/>
                <w:webHidden/>
              </w:rPr>
              <w:tab/>
            </w:r>
            <w:r>
              <w:rPr>
                <w:noProof/>
                <w:webHidden/>
              </w:rPr>
              <w:fldChar w:fldCharType="begin"/>
            </w:r>
            <w:r>
              <w:rPr>
                <w:noProof/>
                <w:webHidden/>
              </w:rPr>
              <w:instrText xml:space="preserve"> PAGEREF _Toc87864585 \h </w:instrText>
            </w:r>
            <w:r>
              <w:rPr>
                <w:noProof/>
                <w:webHidden/>
              </w:rPr>
            </w:r>
            <w:r>
              <w:rPr>
                <w:noProof/>
                <w:webHidden/>
              </w:rPr>
              <w:fldChar w:fldCharType="separate"/>
            </w:r>
            <w:r>
              <w:rPr>
                <w:noProof/>
                <w:webHidden/>
              </w:rPr>
              <w:t>9</w:t>
            </w:r>
            <w:r>
              <w:rPr>
                <w:noProof/>
                <w:webHidden/>
              </w:rPr>
              <w:fldChar w:fldCharType="end"/>
            </w:r>
          </w:hyperlink>
        </w:p>
        <w:p w14:paraId="5B86F93F" w14:textId="52F5E672" w:rsidR="0040400A" w:rsidRDefault="0040400A">
          <w:pPr>
            <w:pStyle w:val="13"/>
            <w:rPr>
              <w:rFonts w:eastAsiaTheme="minorEastAsia"/>
              <w:noProof/>
              <w:lang w:eastAsia="ru-RU"/>
            </w:rPr>
          </w:pPr>
          <w:hyperlink w:anchor="_Toc87864586" w:history="1">
            <w:r w:rsidRPr="00F122D7">
              <w:rPr>
                <w:rStyle w:val="afd"/>
                <w:rFonts w:ascii="Times New Roman" w:hAnsi="Times New Roman" w:cs="Times New Roman"/>
                <w:noProof/>
              </w:rPr>
              <w:t>4.3.</w:t>
            </w:r>
            <w:r>
              <w:rPr>
                <w:rFonts w:eastAsiaTheme="minorEastAsia"/>
                <w:noProof/>
                <w:lang w:eastAsia="ru-RU"/>
              </w:rPr>
              <w:tab/>
            </w:r>
            <w:r w:rsidRPr="00F122D7">
              <w:rPr>
                <w:rStyle w:val="afd"/>
                <w:rFonts w:ascii="Times New Roman" w:hAnsi="Times New Roman" w:cs="Times New Roman"/>
                <w:noProof/>
              </w:rPr>
              <w:t>Уведомление об отмене Доверенности</w:t>
            </w:r>
            <w:r>
              <w:rPr>
                <w:noProof/>
                <w:webHidden/>
              </w:rPr>
              <w:tab/>
            </w:r>
            <w:r>
              <w:rPr>
                <w:noProof/>
                <w:webHidden/>
              </w:rPr>
              <w:fldChar w:fldCharType="begin"/>
            </w:r>
            <w:r>
              <w:rPr>
                <w:noProof/>
                <w:webHidden/>
              </w:rPr>
              <w:instrText xml:space="preserve"> PAGEREF _Toc87864586 \h </w:instrText>
            </w:r>
            <w:r>
              <w:rPr>
                <w:noProof/>
                <w:webHidden/>
              </w:rPr>
            </w:r>
            <w:r>
              <w:rPr>
                <w:noProof/>
                <w:webHidden/>
              </w:rPr>
              <w:fldChar w:fldCharType="separate"/>
            </w:r>
            <w:r>
              <w:rPr>
                <w:noProof/>
                <w:webHidden/>
              </w:rPr>
              <w:t>10</w:t>
            </w:r>
            <w:r>
              <w:rPr>
                <w:noProof/>
                <w:webHidden/>
              </w:rPr>
              <w:fldChar w:fldCharType="end"/>
            </w:r>
          </w:hyperlink>
        </w:p>
        <w:p w14:paraId="6414C259" w14:textId="4F4D262F" w:rsidR="0040400A" w:rsidRDefault="0040400A">
          <w:pPr>
            <w:pStyle w:val="13"/>
            <w:rPr>
              <w:rFonts w:eastAsiaTheme="minorEastAsia"/>
              <w:noProof/>
              <w:lang w:eastAsia="ru-RU"/>
            </w:rPr>
          </w:pPr>
          <w:hyperlink w:anchor="_Toc87864587" w:history="1">
            <w:r w:rsidRPr="00F122D7">
              <w:rPr>
                <w:rStyle w:val="afd"/>
                <w:rFonts w:ascii="Times New Roman" w:hAnsi="Times New Roman" w:cs="Times New Roman"/>
                <w:noProof/>
              </w:rPr>
              <w:t>4.4.</w:t>
            </w:r>
            <w:r>
              <w:rPr>
                <w:rFonts w:eastAsiaTheme="minorEastAsia"/>
                <w:noProof/>
                <w:lang w:eastAsia="ru-RU"/>
              </w:rPr>
              <w:tab/>
            </w:r>
            <w:r w:rsidRPr="00F122D7">
              <w:rPr>
                <w:rStyle w:val="afd"/>
                <w:rFonts w:ascii="Times New Roman" w:hAnsi="Times New Roman" w:cs="Times New Roman"/>
                <w:noProof/>
              </w:rPr>
              <w:t>Заявление о прекращении допуска к участию в торгах</w:t>
            </w:r>
            <w:r>
              <w:rPr>
                <w:noProof/>
                <w:webHidden/>
              </w:rPr>
              <w:tab/>
            </w:r>
            <w:r>
              <w:rPr>
                <w:noProof/>
                <w:webHidden/>
              </w:rPr>
              <w:fldChar w:fldCharType="begin"/>
            </w:r>
            <w:r>
              <w:rPr>
                <w:noProof/>
                <w:webHidden/>
              </w:rPr>
              <w:instrText xml:space="preserve"> PAGEREF _Toc87864587 \h </w:instrText>
            </w:r>
            <w:r>
              <w:rPr>
                <w:noProof/>
                <w:webHidden/>
              </w:rPr>
            </w:r>
            <w:r>
              <w:rPr>
                <w:noProof/>
                <w:webHidden/>
              </w:rPr>
              <w:fldChar w:fldCharType="separate"/>
            </w:r>
            <w:r>
              <w:rPr>
                <w:noProof/>
                <w:webHidden/>
              </w:rPr>
              <w:t>11</w:t>
            </w:r>
            <w:r>
              <w:rPr>
                <w:noProof/>
                <w:webHidden/>
              </w:rPr>
              <w:fldChar w:fldCharType="end"/>
            </w:r>
          </w:hyperlink>
        </w:p>
        <w:p w14:paraId="0B70AFB8" w14:textId="1A0EDAFE" w:rsidR="0040400A" w:rsidRDefault="0040400A">
          <w:pPr>
            <w:pStyle w:val="13"/>
            <w:rPr>
              <w:rFonts w:eastAsiaTheme="minorEastAsia"/>
              <w:noProof/>
              <w:lang w:eastAsia="ru-RU"/>
            </w:rPr>
          </w:pPr>
          <w:hyperlink w:anchor="_Toc87864588" w:history="1">
            <w:r w:rsidRPr="00F122D7">
              <w:rPr>
                <w:rStyle w:val="afd"/>
                <w:rFonts w:ascii="Times New Roman" w:hAnsi="Times New Roman" w:cs="Times New Roman"/>
                <w:noProof/>
              </w:rPr>
              <w:t>5.</w:t>
            </w:r>
            <w:r>
              <w:rPr>
                <w:rFonts w:eastAsiaTheme="minorEastAsia"/>
                <w:noProof/>
                <w:lang w:eastAsia="ru-RU"/>
              </w:rPr>
              <w:tab/>
            </w:r>
            <w:r w:rsidRPr="00F122D7">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Pr>
                <w:noProof/>
                <w:webHidden/>
              </w:rPr>
              <w:tab/>
            </w:r>
            <w:r>
              <w:rPr>
                <w:noProof/>
                <w:webHidden/>
              </w:rPr>
              <w:fldChar w:fldCharType="begin"/>
            </w:r>
            <w:r>
              <w:rPr>
                <w:noProof/>
                <w:webHidden/>
              </w:rPr>
              <w:instrText xml:space="preserve"> PAGEREF _Toc87864588 \h </w:instrText>
            </w:r>
            <w:r>
              <w:rPr>
                <w:noProof/>
                <w:webHidden/>
              </w:rPr>
            </w:r>
            <w:r>
              <w:rPr>
                <w:noProof/>
                <w:webHidden/>
              </w:rPr>
              <w:fldChar w:fldCharType="separate"/>
            </w:r>
            <w:r>
              <w:rPr>
                <w:noProof/>
                <w:webHidden/>
              </w:rPr>
              <w:t>12</w:t>
            </w:r>
            <w:r>
              <w:rPr>
                <w:noProof/>
                <w:webHidden/>
              </w:rPr>
              <w:fldChar w:fldCharType="end"/>
            </w:r>
          </w:hyperlink>
        </w:p>
        <w:p w14:paraId="7D11E215" w14:textId="36FCDAF3" w:rsidR="0040400A" w:rsidRDefault="0040400A">
          <w:pPr>
            <w:pStyle w:val="13"/>
            <w:rPr>
              <w:rFonts w:eastAsiaTheme="minorEastAsia"/>
              <w:noProof/>
              <w:lang w:eastAsia="ru-RU"/>
            </w:rPr>
          </w:pPr>
          <w:hyperlink w:anchor="_Toc87864589" w:history="1">
            <w:r w:rsidRPr="00F122D7">
              <w:rPr>
                <w:rStyle w:val="afd"/>
                <w:rFonts w:ascii="Times New Roman" w:hAnsi="Times New Roman" w:cs="Times New Roman"/>
                <w:noProof/>
              </w:rPr>
              <w:t>5.1.</w:t>
            </w:r>
            <w:r>
              <w:rPr>
                <w:rFonts w:eastAsiaTheme="minorEastAsia"/>
                <w:noProof/>
                <w:lang w:eastAsia="ru-RU"/>
              </w:rPr>
              <w:tab/>
            </w:r>
            <w:r w:rsidRPr="00F122D7">
              <w:rPr>
                <w:rStyle w:val="afd"/>
                <w:rFonts w:ascii="Times New Roman" w:hAnsi="Times New Roman" w:cs="Times New Roman"/>
                <w:noProof/>
              </w:rPr>
              <w:t>Письмо о соответствии некредитной организации, не являющейся некредитной финансовой организацией, предъявляемым к ней требованиям</w:t>
            </w:r>
            <w:r w:rsidRPr="00F122D7">
              <w:rPr>
                <w:rStyle w:val="afd"/>
                <w:rFonts w:ascii="Times New Roman" w:hAnsi="Times New Roman" w:cs="Times New Roman"/>
                <w:noProof/>
                <w:vertAlign w:val="superscript"/>
              </w:rPr>
              <w:t>1</w:t>
            </w:r>
            <w:r>
              <w:rPr>
                <w:noProof/>
                <w:webHidden/>
              </w:rPr>
              <w:tab/>
            </w:r>
            <w:r>
              <w:rPr>
                <w:noProof/>
                <w:webHidden/>
              </w:rPr>
              <w:fldChar w:fldCharType="begin"/>
            </w:r>
            <w:r>
              <w:rPr>
                <w:noProof/>
                <w:webHidden/>
              </w:rPr>
              <w:instrText xml:space="preserve"> PAGEREF _Toc87864589 \h </w:instrText>
            </w:r>
            <w:r>
              <w:rPr>
                <w:noProof/>
                <w:webHidden/>
              </w:rPr>
            </w:r>
            <w:r>
              <w:rPr>
                <w:noProof/>
                <w:webHidden/>
              </w:rPr>
              <w:fldChar w:fldCharType="separate"/>
            </w:r>
            <w:r>
              <w:rPr>
                <w:noProof/>
                <w:webHidden/>
              </w:rPr>
              <w:t>12</w:t>
            </w:r>
            <w:r>
              <w:rPr>
                <w:noProof/>
                <w:webHidden/>
              </w:rPr>
              <w:fldChar w:fldCharType="end"/>
            </w:r>
          </w:hyperlink>
        </w:p>
        <w:p w14:paraId="321B4155" w14:textId="6A57C775" w:rsidR="0040400A" w:rsidRDefault="0040400A">
          <w:pPr>
            <w:pStyle w:val="13"/>
            <w:rPr>
              <w:rFonts w:eastAsiaTheme="minorEastAsia"/>
              <w:noProof/>
              <w:lang w:eastAsia="ru-RU"/>
            </w:rPr>
          </w:pPr>
          <w:hyperlink w:anchor="_Toc87864590" w:history="1">
            <w:r w:rsidRPr="00F122D7">
              <w:rPr>
                <w:rStyle w:val="afd"/>
                <w:rFonts w:ascii="Times New Roman" w:eastAsia="Times New Roman" w:hAnsi="Times New Roman" w:cs="Times New Roman"/>
                <w:noProof/>
                <w:snapToGrid w:val="0"/>
                <w:lang w:eastAsia="ru-RU"/>
              </w:rPr>
              <w:t>5.2.</w:t>
            </w:r>
            <w:r>
              <w:rPr>
                <w:rFonts w:eastAsiaTheme="minorEastAsia"/>
                <w:noProof/>
                <w:lang w:eastAsia="ru-RU"/>
              </w:rPr>
              <w:tab/>
            </w:r>
            <w:r w:rsidRPr="00F122D7">
              <w:rPr>
                <w:rStyle w:val="afd"/>
                <w:rFonts w:ascii="Times New Roman" w:eastAsia="Times New Roman" w:hAnsi="Times New Roman" w:cs="Times New Roman"/>
                <w:noProof/>
                <w:snapToGrid w:val="0"/>
                <w:lang w:eastAsia="ru-RU"/>
              </w:rPr>
              <w:t>Заявление на активацию торгового идентификатора после исправления ошибки программного обеспечения</w:t>
            </w:r>
            <w:r>
              <w:rPr>
                <w:noProof/>
                <w:webHidden/>
              </w:rPr>
              <w:tab/>
            </w:r>
            <w:r>
              <w:rPr>
                <w:noProof/>
                <w:webHidden/>
              </w:rPr>
              <w:fldChar w:fldCharType="begin"/>
            </w:r>
            <w:r>
              <w:rPr>
                <w:noProof/>
                <w:webHidden/>
              </w:rPr>
              <w:instrText xml:space="preserve"> PAGEREF _Toc87864590 \h </w:instrText>
            </w:r>
            <w:r>
              <w:rPr>
                <w:noProof/>
                <w:webHidden/>
              </w:rPr>
            </w:r>
            <w:r>
              <w:rPr>
                <w:noProof/>
                <w:webHidden/>
              </w:rPr>
              <w:fldChar w:fldCharType="separate"/>
            </w:r>
            <w:r>
              <w:rPr>
                <w:noProof/>
                <w:webHidden/>
              </w:rPr>
              <w:t>13</w:t>
            </w:r>
            <w:r>
              <w:rPr>
                <w:noProof/>
                <w:webHidden/>
              </w:rPr>
              <w:fldChar w:fldCharType="end"/>
            </w:r>
          </w:hyperlink>
        </w:p>
        <w:p w14:paraId="5AA61D8A" w14:textId="0DC37D58" w:rsidR="0040400A" w:rsidRDefault="0040400A">
          <w:pPr>
            <w:pStyle w:val="13"/>
            <w:rPr>
              <w:rFonts w:eastAsiaTheme="minorEastAsia"/>
              <w:noProof/>
              <w:lang w:eastAsia="ru-RU"/>
            </w:rPr>
          </w:pPr>
          <w:hyperlink w:anchor="_Toc87864591" w:history="1">
            <w:r w:rsidRPr="00F122D7">
              <w:rPr>
                <w:rStyle w:val="afd"/>
                <w:rFonts w:ascii="Times New Roman" w:eastAsia="Times New Roman" w:hAnsi="Times New Roman" w:cs="Times New Roman"/>
                <w:noProof/>
                <w:snapToGrid w:val="0"/>
                <w:lang w:eastAsia="ru-RU"/>
              </w:rPr>
              <w:t>5.3.</w:t>
            </w:r>
            <w:r>
              <w:rPr>
                <w:rFonts w:eastAsiaTheme="minorEastAsia"/>
                <w:noProof/>
                <w:lang w:eastAsia="ru-RU"/>
              </w:rPr>
              <w:tab/>
            </w:r>
            <w:r w:rsidRPr="00F122D7">
              <w:rPr>
                <w:rStyle w:val="afd"/>
                <w:rFonts w:ascii="Times New Roman" w:eastAsia="Times New Roman" w:hAnsi="Times New Roman" w:cs="Times New Roman"/>
                <w:noProof/>
                <w:snapToGrid w:val="0"/>
                <w:lang w:eastAsia="ru-RU"/>
              </w:rPr>
              <w:t>Заявление о приостановлении / возобновлении допуска к участию в торгах</w:t>
            </w:r>
            <w:r>
              <w:rPr>
                <w:noProof/>
                <w:webHidden/>
              </w:rPr>
              <w:tab/>
            </w:r>
            <w:r>
              <w:rPr>
                <w:noProof/>
                <w:webHidden/>
              </w:rPr>
              <w:fldChar w:fldCharType="begin"/>
            </w:r>
            <w:r>
              <w:rPr>
                <w:noProof/>
                <w:webHidden/>
              </w:rPr>
              <w:instrText xml:space="preserve"> PAGEREF _Toc87864591 \h </w:instrText>
            </w:r>
            <w:r>
              <w:rPr>
                <w:noProof/>
                <w:webHidden/>
              </w:rPr>
            </w:r>
            <w:r>
              <w:rPr>
                <w:noProof/>
                <w:webHidden/>
              </w:rPr>
              <w:fldChar w:fldCharType="separate"/>
            </w:r>
            <w:r>
              <w:rPr>
                <w:noProof/>
                <w:webHidden/>
              </w:rPr>
              <w:t>15</w:t>
            </w:r>
            <w:r>
              <w:rPr>
                <w:noProof/>
                <w:webHidden/>
              </w:rPr>
              <w:fldChar w:fldCharType="end"/>
            </w:r>
          </w:hyperlink>
        </w:p>
        <w:p w14:paraId="31C811CC" w14:textId="25BDF7CE" w:rsidR="0040400A" w:rsidRDefault="0040400A">
          <w:pPr>
            <w:pStyle w:val="13"/>
            <w:rPr>
              <w:rFonts w:eastAsiaTheme="minorEastAsia"/>
              <w:noProof/>
              <w:lang w:eastAsia="ru-RU"/>
            </w:rPr>
          </w:pPr>
          <w:hyperlink w:anchor="_Toc87864592" w:history="1">
            <w:r w:rsidRPr="00F122D7">
              <w:rPr>
                <w:rStyle w:val="afd"/>
                <w:rFonts w:ascii="Times New Roman" w:hAnsi="Times New Roman" w:cs="Times New Roman"/>
                <w:noProof/>
              </w:rPr>
              <w:t>6.</w:t>
            </w:r>
            <w:r>
              <w:rPr>
                <w:rFonts w:eastAsiaTheme="minorEastAsia"/>
                <w:noProof/>
                <w:lang w:eastAsia="ru-RU"/>
              </w:rPr>
              <w:tab/>
            </w:r>
            <w:r w:rsidRPr="00F122D7">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Pr>
                <w:noProof/>
                <w:webHidden/>
              </w:rPr>
              <w:tab/>
            </w:r>
            <w:r>
              <w:rPr>
                <w:noProof/>
                <w:webHidden/>
              </w:rPr>
              <w:fldChar w:fldCharType="begin"/>
            </w:r>
            <w:r>
              <w:rPr>
                <w:noProof/>
                <w:webHidden/>
              </w:rPr>
              <w:instrText xml:space="preserve"> PAGEREF _Toc87864592 \h </w:instrText>
            </w:r>
            <w:r>
              <w:rPr>
                <w:noProof/>
                <w:webHidden/>
              </w:rPr>
            </w:r>
            <w:r>
              <w:rPr>
                <w:noProof/>
                <w:webHidden/>
              </w:rPr>
              <w:fldChar w:fldCharType="separate"/>
            </w:r>
            <w:r>
              <w:rPr>
                <w:noProof/>
                <w:webHidden/>
              </w:rPr>
              <w:t>16</w:t>
            </w:r>
            <w:r>
              <w:rPr>
                <w:noProof/>
                <w:webHidden/>
              </w:rPr>
              <w:fldChar w:fldCharType="end"/>
            </w:r>
          </w:hyperlink>
        </w:p>
        <w:p w14:paraId="635F90B4" w14:textId="47BD4404" w:rsidR="0040400A" w:rsidRDefault="0040400A">
          <w:pPr>
            <w:pStyle w:val="13"/>
            <w:rPr>
              <w:rFonts w:eastAsiaTheme="minorEastAsia"/>
              <w:noProof/>
              <w:lang w:eastAsia="ru-RU"/>
            </w:rPr>
          </w:pPr>
          <w:hyperlink w:anchor="_Toc87864593" w:history="1">
            <w:r w:rsidRPr="00F122D7">
              <w:rPr>
                <w:rStyle w:val="afd"/>
                <w:rFonts w:ascii="Times New Roman" w:eastAsia="Calibri" w:hAnsi="Times New Roman" w:cs="Times New Roman"/>
                <w:iCs/>
                <w:noProof/>
                <w:lang w:val="x-none" w:eastAsia="x-none"/>
              </w:rPr>
              <w:t>6.1.</w:t>
            </w:r>
            <w:r>
              <w:rPr>
                <w:rFonts w:eastAsiaTheme="minorEastAsia"/>
                <w:noProof/>
                <w:lang w:eastAsia="ru-RU"/>
              </w:rPr>
              <w:tab/>
            </w:r>
            <w:r w:rsidRPr="00F122D7">
              <w:rPr>
                <w:rStyle w:val="afd"/>
                <w:rFonts w:ascii="Times New Roman" w:eastAsia="Times New Roman" w:hAnsi="Times New Roman" w:cs="Times New Roman"/>
                <w:noProof/>
                <w:snapToGrid w:val="0"/>
                <w:lang w:eastAsia="ru-RU"/>
              </w:rPr>
              <w:t>Заявление о перерегистрации Участника торгов срочного рынка</w:t>
            </w:r>
            <w:r>
              <w:rPr>
                <w:noProof/>
                <w:webHidden/>
              </w:rPr>
              <w:tab/>
            </w:r>
            <w:r>
              <w:rPr>
                <w:noProof/>
                <w:webHidden/>
              </w:rPr>
              <w:fldChar w:fldCharType="begin"/>
            </w:r>
            <w:r>
              <w:rPr>
                <w:noProof/>
                <w:webHidden/>
              </w:rPr>
              <w:instrText xml:space="preserve"> PAGEREF _Toc87864593 \h </w:instrText>
            </w:r>
            <w:r>
              <w:rPr>
                <w:noProof/>
                <w:webHidden/>
              </w:rPr>
            </w:r>
            <w:r>
              <w:rPr>
                <w:noProof/>
                <w:webHidden/>
              </w:rPr>
              <w:fldChar w:fldCharType="separate"/>
            </w:r>
            <w:r>
              <w:rPr>
                <w:noProof/>
                <w:webHidden/>
              </w:rPr>
              <w:t>16</w:t>
            </w:r>
            <w:r>
              <w:rPr>
                <w:noProof/>
                <w:webHidden/>
              </w:rPr>
              <w:fldChar w:fldCharType="end"/>
            </w:r>
          </w:hyperlink>
        </w:p>
        <w:p w14:paraId="643F422C" w14:textId="0882D9B6" w:rsidR="0040400A" w:rsidRDefault="0040400A">
          <w:pPr>
            <w:pStyle w:val="13"/>
            <w:rPr>
              <w:rFonts w:eastAsiaTheme="minorEastAsia"/>
              <w:noProof/>
              <w:lang w:eastAsia="ru-RU"/>
            </w:rPr>
          </w:pPr>
          <w:hyperlink w:anchor="_Toc87864594" w:history="1">
            <w:r w:rsidRPr="00F122D7">
              <w:rPr>
                <w:rStyle w:val="afd"/>
                <w:rFonts w:ascii="Times New Roman" w:eastAsia="Times New Roman" w:hAnsi="Times New Roman" w:cs="Times New Roman"/>
                <w:noProof/>
                <w:snapToGrid w:val="0"/>
                <w:lang w:eastAsia="ru-RU"/>
              </w:rPr>
              <w:t>6.2.</w:t>
            </w:r>
            <w:r>
              <w:rPr>
                <w:rFonts w:eastAsiaTheme="minorEastAsia"/>
                <w:noProof/>
                <w:lang w:eastAsia="ru-RU"/>
              </w:rPr>
              <w:tab/>
            </w:r>
            <w:r w:rsidRPr="00F122D7">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 Участника торгов срочного рынка</w:t>
            </w:r>
            <w:r>
              <w:rPr>
                <w:noProof/>
                <w:webHidden/>
              </w:rPr>
              <w:tab/>
            </w:r>
            <w:r>
              <w:rPr>
                <w:noProof/>
                <w:webHidden/>
              </w:rPr>
              <w:fldChar w:fldCharType="begin"/>
            </w:r>
            <w:r>
              <w:rPr>
                <w:noProof/>
                <w:webHidden/>
              </w:rPr>
              <w:instrText xml:space="preserve"> PAGEREF _Toc87864594 \h </w:instrText>
            </w:r>
            <w:r>
              <w:rPr>
                <w:noProof/>
                <w:webHidden/>
              </w:rPr>
            </w:r>
            <w:r>
              <w:rPr>
                <w:noProof/>
                <w:webHidden/>
              </w:rPr>
              <w:fldChar w:fldCharType="separate"/>
            </w:r>
            <w:r>
              <w:rPr>
                <w:noProof/>
                <w:webHidden/>
              </w:rPr>
              <w:t>17</w:t>
            </w:r>
            <w:r>
              <w:rPr>
                <w:noProof/>
                <w:webHidden/>
              </w:rPr>
              <w:fldChar w:fldCharType="end"/>
            </w:r>
          </w:hyperlink>
        </w:p>
        <w:p w14:paraId="69DA8AB1" w14:textId="24E17151" w:rsidR="0040400A" w:rsidRDefault="0040400A">
          <w:pPr>
            <w:pStyle w:val="13"/>
            <w:rPr>
              <w:rFonts w:eastAsiaTheme="minorEastAsia"/>
              <w:noProof/>
              <w:lang w:eastAsia="ru-RU"/>
            </w:rPr>
          </w:pPr>
          <w:hyperlink w:anchor="_Toc87864595" w:history="1">
            <w:r w:rsidRPr="00F122D7">
              <w:rPr>
                <w:rStyle w:val="afd"/>
                <w:rFonts w:ascii="Times New Roman" w:hAnsi="Times New Roman" w:cs="Times New Roman"/>
                <w:noProof/>
              </w:rPr>
              <w:t>6.3.</w:t>
            </w:r>
            <w:r>
              <w:rPr>
                <w:rFonts w:eastAsiaTheme="minorEastAsia"/>
                <w:noProof/>
                <w:lang w:eastAsia="ru-RU"/>
              </w:rPr>
              <w:tab/>
            </w:r>
            <w:r w:rsidRPr="00F122D7">
              <w:rPr>
                <w:rStyle w:val="afd"/>
                <w:rFonts w:ascii="Times New Roman" w:hAnsi="Times New Roman" w:cs="Times New Roman"/>
                <w:noProof/>
              </w:rPr>
              <w:t>Заявление на подключение к сервису RFS / отключение от сервиса RFS в качестве поставщика ликвидности на Срочном рынке</w:t>
            </w:r>
            <w:r>
              <w:rPr>
                <w:noProof/>
                <w:webHidden/>
              </w:rPr>
              <w:tab/>
            </w:r>
            <w:r>
              <w:rPr>
                <w:noProof/>
                <w:webHidden/>
              </w:rPr>
              <w:fldChar w:fldCharType="begin"/>
            </w:r>
            <w:r>
              <w:rPr>
                <w:noProof/>
                <w:webHidden/>
              </w:rPr>
              <w:instrText xml:space="preserve"> PAGEREF _Toc87864595 \h </w:instrText>
            </w:r>
            <w:r>
              <w:rPr>
                <w:noProof/>
                <w:webHidden/>
              </w:rPr>
            </w:r>
            <w:r>
              <w:rPr>
                <w:noProof/>
                <w:webHidden/>
              </w:rPr>
              <w:fldChar w:fldCharType="separate"/>
            </w:r>
            <w:r>
              <w:rPr>
                <w:noProof/>
                <w:webHidden/>
              </w:rPr>
              <w:t>18</w:t>
            </w:r>
            <w:r>
              <w:rPr>
                <w:noProof/>
                <w:webHidden/>
              </w:rPr>
              <w:fldChar w:fldCharType="end"/>
            </w:r>
          </w:hyperlink>
        </w:p>
        <w:p w14:paraId="00079A0C" w14:textId="1592B9E0" w:rsidR="0040400A" w:rsidRDefault="0040400A">
          <w:pPr>
            <w:pStyle w:val="13"/>
            <w:rPr>
              <w:rFonts w:eastAsiaTheme="minorEastAsia"/>
              <w:noProof/>
              <w:lang w:eastAsia="ru-RU"/>
            </w:rPr>
          </w:pPr>
          <w:hyperlink w:anchor="_Toc87864596" w:history="1">
            <w:r w:rsidRPr="00F122D7">
              <w:rPr>
                <w:rStyle w:val="afd"/>
                <w:rFonts w:ascii="Times New Roman" w:hAnsi="Times New Roman" w:cs="Times New Roman"/>
                <w:noProof/>
              </w:rPr>
              <w:t>7.</w:t>
            </w:r>
            <w:r>
              <w:rPr>
                <w:rFonts w:eastAsiaTheme="minorEastAsia"/>
                <w:noProof/>
                <w:lang w:eastAsia="ru-RU"/>
              </w:rPr>
              <w:tab/>
            </w:r>
            <w:r w:rsidRPr="00F122D7">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ПАО Московская Биржа</w:t>
            </w:r>
            <w:r>
              <w:rPr>
                <w:noProof/>
                <w:webHidden/>
              </w:rPr>
              <w:tab/>
            </w:r>
            <w:r>
              <w:rPr>
                <w:noProof/>
                <w:webHidden/>
              </w:rPr>
              <w:fldChar w:fldCharType="begin"/>
            </w:r>
            <w:r>
              <w:rPr>
                <w:noProof/>
                <w:webHidden/>
              </w:rPr>
              <w:instrText xml:space="preserve"> PAGEREF _Toc87864596 \h </w:instrText>
            </w:r>
            <w:r>
              <w:rPr>
                <w:noProof/>
                <w:webHidden/>
              </w:rPr>
            </w:r>
            <w:r>
              <w:rPr>
                <w:noProof/>
                <w:webHidden/>
              </w:rPr>
              <w:fldChar w:fldCharType="separate"/>
            </w:r>
            <w:r>
              <w:rPr>
                <w:noProof/>
                <w:webHidden/>
              </w:rPr>
              <w:t>19</w:t>
            </w:r>
            <w:r>
              <w:rPr>
                <w:noProof/>
                <w:webHidden/>
              </w:rPr>
              <w:fldChar w:fldCharType="end"/>
            </w:r>
          </w:hyperlink>
        </w:p>
        <w:p w14:paraId="3EAD677F" w14:textId="0D77C58A" w:rsidR="0040400A" w:rsidRDefault="0040400A">
          <w:pPr>
            <w:pStyle w:val="13"/>
            <w:rPr>
              <w:rFonts w:eastAsiaTheme="minorEastAsia"/>
              <w:noProof/>
              <w:lang w:eastAsia="ru-RU"/>
            </w:rPr>
          </w:pPr>
          <w:hyperlink w:anchor="_Toc87864597" w:history="1">
            <w:r w:rsidRPr="00F122D7">
              <w:rPr>
                <w:rStyle w:val="afd"/>
                <w:rFonts w:ascii="Times New Roman" w:eastAsia="Times New Roman" w:hAnsi="Times New Roman" w:cs="Times New Roman"/>
                <w:noProof/>
                <w:snapToGrid w:val="0"/>
                <w:lang w:eastAsia="ru-RU"/>
              </w:rPr>
              <w:t>7.1.</w:t>
            </w:r>
            <w:r>
              <w:rPr>
                <w:rFonts w:eastAsiaTheme="minorEastAsia"/>
                <w:noProof/>
                <w:lang w:eastAsia="ru-RU"/>
              </w:rPr>
              <w:tab/>
            </w:r>
            <w:r w:rsidRPr="00F122D7">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Pr>
                <w:noProof/>
                <w:webHidden/>
              </w:rPr>
              <w:tab/>
            </w:r>
            <w:r>
              <w:rPr>
                <w:noProof/>
                <w:webHidden/>
              </w:rPr>
              <w:fldChar w:fldCharType="begin"/>
            </w:r>
            <w:r>
              <w:rPr>
                <w:noProof/>
                <w:webHidden/>
              </w:rPr>
              <w:instrText xml:space="preserve"> PAGEREF _Toc87864597 \h </w:instrText>
            </w:r>
            <w:r>
              <w:rPr>
                <w:noProof/>
                <w:webHidden/>
              </w:rPr>
            </w:r>
            <w:r>
              <w:rPr>
                <w:noProof/>
                <w:webHidden/>
              </w:rPr>
              <w:fldChar w:fldCharType="separate"/>
            </w:r>
            <w:r>
              <w:rPr>
                <w:noProof/>
                <w:webHidden/>
              </w:rPr>
              <w:t>19</w:t>
            </w:r>
            <w:r>
              <w:rPr>
                <w:noProof/>
                <w:webHidden/>
              </w:rPr>
              <w:fldChar w:fldCharType="end"/>
            </w:r>
          </w:hyperlink>
        </w:p>
        <w:p w14:paraId="1D684244" w14:textId="290C1927" w:rsidR="0040400A" w:rsidRDefault="0040400A">
          <w:pPr>
            <w:pStyle w:val="13"/>
            <w:rPr>
              <w:rFonts w:eastAsiaTheme="minorEastAsia"/>
              <w:noProof/>
              <w:lang w:eastAsia="ru-RU"/>
            </w:rPr>
          </w:pPr>
          <w:hyperlink w:anchor="_Toc87864598" w:history="1">
            <w:r w:rsidRPr="00F122D7">
              <w:rPr>
                <w:rStyle w:val="afd"/>
                <w:rFonts w:ascii="Times New Roman" w:hAnsi="Times New Roman" w:cs="Times New Roman"/>
                <w:noProof/>
              </w:rPr>
              <w:t>8.</w:t>
            </w:r>
            <w:r>
              <w:rPr>
                <w:rFonts w:eastAsiaTheme="minorEastAsia"/>
                <w:noProof/>
                <w:lang w:eastAsia="ru-RU"/>
              </w:rPr>
              <w:tab/>
            </w:r>
            <w:r w:rsidRPr="00F122D7">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Pr>
                <w:noProof/>
                <w:webHidden/>
              </w:rPr>
              <w:tab/>
            </w:r>
            <w:r>
              <w:rPr>
                <w:noProof/>
                <w:webHidden/>
              </w:rPr>
              <w:fldChar w:fldCharType="begin"/>
            </w:r>
            <w:r>
              <w:rPr>
                <w:noProof/>
                <w:webHidden/>
              </w:rPr>
              <w:instrText xml:space="preserve"> PAGEREF _Toc87864598 \h </w:instrText>
            </w:r>
            <w:r>
              <w:rPr>
                <w:noProof/>
                <w:webHidden/>
              </w:rPr>
            </w:r>
            <w:r>
              <w:rPr>
                <w:noProof/>
                <w:webHidden/>
              </w:rPr>
              <w:fldChar w:fldCharType="separate"/>
            </w:r>
            <w:r>
              <w:rPr>
                <w:noProof/>
                <w:webHidden/>
              </w:rPr>
              <w:t>20</w:t>
            </w:r>
            <w:r>
              <w:rPr>
                <w:noProof/>
                <w:webHidden/>
              </w:rPr>
              <w:fldChar w:fldCharType="end"/>
            </w:r>
          </w:hyperlink>
        </w:p>
        <w:p w14:paraId="43C2E49F" w14:textId="27875407" w:rsidR="0040400A" w:rsidRDefault="0040400A">
          <w:pPr>
            <w:pStyle w:val="13"/>
            <w:rPr>
              <w:rFonts w:eastAsiaTheme="minorEastAsia"/>
              <w:noProof/>
              <w:lang w:eastAsia="ru-RU"/>
            </w:rPr>
          </w:pPr>
          <w:hyperlink w:anchor="_Toc87864599" w:history="1">
            <w:r w:rsidRPr="00F122D7">
              <w:rPr>
                <w:rStyle w:val="afd"/>
                <w:rFonts w:ascii="Times New Roman" w:hAnsi="Times New Roman" w:cs="Times New Roman"/>
                <w:noProof/>
              </w:rPr>
              <w:t>8.1.</w:t>
            </w:r>
            <w:r>
              <w:rPr>
                <w:rFonts w:eastAsiaTheme="minorEastAsia"/>
                <w:noProof/>
                <w:lang w:eastAsia="ru-RU"/>
              </w:rPr>
              <w:tab/>
            </w:r>
            <w:r w:rsidRPr="00F122D7">
              <w:rPr>
                <w:rStyle w:val="afd"/>
                <w:rFonts w:ascii="Times New Roman" w:hAnsi="Times New Roman" w:cs="Times New Roman"/>
                <w:noProof/>
              </w:rPr>
              <w:t>Заявление о полномочиях присвоенного(ых) идентификатора(ов) в качестве ГТА на фондовом рынке</w:t>
            </w:r>
            <w:r>
              <w:rPr>
                <w:noProof/>
                <w:webHidden/>
              </w:rPr>
              <w:tab/>
            </w:r>
            <w:r>
              <w:rPr>
                <w:noProof/>
                <w:webHidden/>
              </w:rPr>
              <w:fldChar w:fldCharType="begin"/>
            </w:r>
            <w:r>
              <w:rPr>
                <w:noProof/>
                <w:webHidden/>
              </w:rPr>
              <w:instrText xml:space="preserve"> PAGEREF _Toc87864599 \h </w:instrText>
            </w:r>
            <w:r>
              <w:rPr>
                <w:noProof/>
                <w:webHidden/>
              </w:rPr>
            </w:r>
            <w:r>
              <w:rPr>
                <w:noProof/>
                <w:webHidden/>
              </w:rPr>
              <w:fldChar w:fldCharType="separate"/>
            </w:r>
            <w:r>
              <w:rPr>
                <w:noProof/>
                <w:webHidden/>
              </w:rPr>
              <w:t>20</w:t>
            </w:r>
            <w:r>
              <w:rPr>
                <w:noProof/>
                <w:webHidden/>
              </w:rPr>
              <w:fldChar w:fldCharType="end"/>
            </w:r>
          </w:hyperlink>
        </w:p>
        <w:p w14:paraId="26C99143" w14:textId="65AE9578" w:rsidR="0040400A" w:rsidRDefault="0040400A">
          <w:pPr>
            <w:pStyle w:val="13"/>
            <w:rPr>
              <w:rFonts w:eastAsiaTheme="minorEastAsia"/>
              <w:noProof/>
              <w:lang w:eastAsia="ru-RU"/>
            </w:rPr>
          </w:pPr>
          <w:hyperlink w:anchor="_Toc87864600" w:history="1">
            <w:r w:rsidRPr="00F122D7">
              <w:rPr>
                <w:rStyle w:val="afd"/>
                <w:rFonts w:ascii="Times New Roman" w:hAnsi="Times New Roman" w:cs="Times New Roman"/>
                <w:noProof/>
              </w:rPr>
              <w:t>8.2.</w:t>
            </w:r>
            <w:r>
              <w:rPr>
                <w:rFonts w:eastAsiaTheme="minorEastAsia"/>
                <w:noProof/>
                <w:lang w:eastAsia="ru-RU"/>
              </w:rPr>
              <w:tab/>
            </w:r>
            <w:r w:rsidRPr="00F122D7">
              <w:rPr>
                <w:rStyle w:val="afd"/>
                <w:rFonts w:ascii="Times New Roman" w:hAnsi="Times New Roman" w:cs="Times New Roman"/>
                <w:noProof/>
              </w:rPr>
              <w:t>Заявление о приостановлении/возобновлении допуска к участию в торгах на фондовом рынке</w:t>
            </w:r>
            <w:r>
              <w:rPr>
                <w:noProof/>
                <w:webHidden/>
              </w:rPr>
              <w:tab/>
            </w:r>
            <w:r>
              <w:rPr>
                <w:noProof/>
                <w:webHidden/>
              </w:rPr>
              <w:fldChar w:fldCharType="begin"/>
            </w:r>
            <w:r>
              <w:rPr>
                <w:noProof/>
                <w:webHidden/>
              </w:rPr>
              <w:instrText xml:space="preserve"> PAGEREF _Toc87864600 \h </w:instrText>
            </w:r>
            <w:r>
              <w:rPr>
                <w:noProof/>
                <w:webHidden/>
              </w:rPr>
            </w:r>
            <w:r>
              <w:rPr>
                <w:noProof/>
                <w:webHidden/>
              </w:rPr>
              <w:fldChar w:fldCharType="separate"/>
            </w:r>
            <w:r>
              <w:rPr>
                <w:noProof/>
                <w:webHidden/>
              </w:rPr>
              <w:t>21</w:t>
            </w:r>
            <w:r>
              <w:rPr>
                <w:noProof/>
                <w:webHidden/>
              </w:rPr>
              <w:fldChar w:fldCharType="end"/>
            </w:r>
          </w:hyperlink>
        </w:p>
        <w:p w14:paraId="1DD68797" w14:textId="6EC0906C" w:rsidR="0040400A" w:rsidRDefault="0040400A">
          <w:pPr>
            <w:pStyle w:val="13"/>
            <w:rPr>
              <w:rFonts w:eastAsiaTheme="minorEastAsia"/>
              <w:noProof/>
              <w:lang w:eastAsia="ru-RU"/>
            </w:rPr>
          </w:pPr>
          <w:hyperlink w:anchor="_Toc87864601" w:history="1">
            <w:r w:rsidRPr="00F122D7">
              <w:rPr>
                <w:rStyle w:val="afd"/>
                <w:rFonts w:ascii="Times New Roman" w:hAnsi="Times New Roman" w:cs="Times New Roman"/>
                <w:noProof/>
              </w:rPr>
              <w:t>8.3.</w:t>
            </w:r>
            <w:r>
              <w:rPr>
                <w:rFonts w:eastAsiaTheme="minorEastAsia"/>
                <w:noProof/>
                <w:lang w:eastAsia="ru-RU"/>
              </w:rPr>
              <w:tab/>
            </w:r>
            <w:r w:rsidRPr="00F122D7">
              <w:rPr>
                <w:rStyle w:val="afd"/>
                <w:rFonts w:ascii="Times New Roman" w:hAnsi="Times New Roman" w:cs="Times New Roman"/>
                <w:noProof/>
              </w:rPr>
              <w:t>Заявление на активацию торгового идентификатора на фондовом рынке после исправления ошибки программного обеспечения</w:t>
            </w:r>
            <w:r>
              <w:rPr>
                <w:noProof/>
                <w:webHidden/>
              </w:rPr>
              <w:tab/>
            </w:r>
            <w:r>
              <w:rPr>
                <w:noProof/>
                <w:webHidden/>
              </w:rPr>
              <w:fldChar w:fldCharType="begin"/>
            </w:r>
            <w:r>
              <w:rPr>
                <w:noProof/>
                <w:webHidden/>
              </w:rPr>
              <w:instrText xml:space="preserve"> PAGEREF _Toc87864601 \h </w:instrText>
            </w:r>
            <w:r>
              <w:rPr>
                <w:noProof/>
                <w:webHidden/>
              </w:rPr>
            </w:r>
            <w:r>
              <w:rPr>
                <w:noProof/>
                <w:webHidden/>
              </w:rPr>
              <w:fldChar w:fldCharType="separate"/>
            </w:r>
            <w:r>
              <w:rPr>
                <w:noProof/>
                <w:webHidden/>
              </w:rPr>
              <w:t>22</w:t>
            </w:r>
            <w:r>
              <w:rPr>
                <w:noProof/>
                <w:webHidden/>
              </w:rPr>
              <w:fldChar w:fldCharType="end"/>
            </w:r>
          </w:hyperlink>
        </w:p>
        <w:p w14:paraId="4A1C73F0" w14:textId="0908BD49" w:rsidR="0040400A" w:rsidRDefault="0040400A">
          <w:pPr>
            <w:pStyle w:val="13"/>
            <w:rPr>
              <w:rFonts w:eastAsiaTheme="minorEastAsia"/>
              <w:noProof/>
              <w:lang w:eastAsia="ru-RU"/>
            </w:rPr>
          </w:pPr>
          <w:hyperlink w:anchor="_Toc87864602" w:history="1">
            <w:r w:rsidRPr="00F122D7">
              <w:rPr>
                <w:rStyle w:val="afd"/>
                <w:rFonts w:ascii="Times New Roman" w:hAnsi="Times New Roman" w:cs="Times New Roman"/>
                <w:noProof/>
              </w:rPr>
              <w:t>8.4.</w:t>
            </w:r>
            <w:r>
              <w:rPr>
                <w:rFonts w:eastAsiaTheme="minorEastAsia"/>
                <w:noProof/>
                <w:lang w:eastAsia="ru-RU"/>
              </w:rPr>
              <w:tab/>
            </w:r>
            <w:r w:rsidRPr="00F122D7">
              <w:rPr>
                <w:rStyle w:val="afd"/>
                <w:rFonts w:ascii="Times New Roman" w:hAnsi="Times New Roman" w:cs="Times New Roman"/>
                <w:noProof/>
              </w:rPr>
              <w:t>Заявление на снятие приводящих к заключению кросс-сделок заявок, поданных ранее по времени</w:t>
            </w:r>
            <w:r>
              <w:rPr>
                <w:noProof/>
                <w:webHidden/>
              </w:rPr>
              <w:tab/>
            </w:r>
            <w:r>
              <w:rPr>
                <w:noProof/>
                <w:webHidden/>
              </w:rPr>
              <w:fldChar w:fldCharType="begin"/>
            </w:r>
            <w:r>
              <w:rPr>
                <w:noProof/>
                <w:webHidden/>
              </w:rPr>
              <w:instrText xml:space="preserve"> PAGEREF _Toc87864602 \h </w:instrText>
            </w:r>
            <w:r>
              <w:rPr>
                <w:noProof/>
                <w:webHidden/>
              </w:rPr>
            </w:r>
            <w:r>
              <w:rPr>
                <w:noProof/>
                <w:webHidden/>
              </w:rPr>
              <w:fldChar w:fldCharType="separate"/>
            </w:r>
            <w:r>
              <w:rPr>
                <w:noProof/>
                <w:webHidden/>
              </w:rPr>
              <w:t>23</w:t>
            </w:r>
            <w:r>
              <w:rPr>
                <w:noProof/>
                <w:webHidden/>
              </w:rPr>
              <w:fldChar w:fldCharType="end"/>
            </w:r>
          </w:hyperlink>
        </w:p>
        <w:p w14:paraId="40988DFD" w14:textId="03733C5A" w:rsidR="0040400A" w:rsidRDefault="0040400A">
          <w:pPr>
            <w:pStyle w:val="13"/>
            <w:rPr>
              <w:rFonts w:eastAsiaTheme="minorEastAsia"/>
              <w:noProof/>
              <w:lang w:eastAsia="ru-RU"/>
            </w:rPr>
          </w:pPr>
          <w:hyperlink w:anchor="_Toc87864603" w:history="1">
            <w:r w:rsidRPr="00F122D7">
              <w:rPr>
                <w:rStyle w:val="afd"/>
                <w:rFonts w:ascii="Times New Roman" w:hAnsi="Times New Roman" w:cs="Times New Roman"/>
                <w:noProof/>
              </w:rPr>
              <w:t>8.5.</w:t>
            </w:r>
            <w:r>
              <w:rPr>
                <w:rFonts w:eastAsiaTheme="minorEastAsia"/>
                <w:noProof/>
                <w:lang w:eastAsia="ru-RU"/>
              </w:rPr>
              <w:tab/>
            </w:r>
            <w:r w:rsidRPr="00F122D7">
              <w:rPr>
                <w:rStyle w:val="afd"/>
                <w:rFonts w:ascii="Times New Roman" w:hAnsi="Times New Roman" w:cs="Times New Roman"/>
                <w:noProof/>
              </w:rPr>
              <w:t>Заявление об отказе в допуске / о возобновлении допуска к участию в торгах в ходе дополнительной торговой сессии (дополнительных торговых сессий) фондового рынка (в случае их проведения)</w:t>
            </w:r>
            <w:r>
              <w:rPr>
                <w:noProof/>
                <w:webHidden/>
              </w:rPr>
              <w:tab/>
            </w:r>
            <w:r>
              <w:rPr>
                <w:noProof/>
                <w:webHidden/>
              </w:rPr>
              <w:fldChar w:fldCharType="begin"/>
            </w:r>
            <w:r>
              <w:rPr>
                <w:noProof/>
                <w:webHidden/>
              </w:rPr>
              <w:instrText xml:space="preserve"> PAGEREF _Toc87864603 \h </w:instrText>
            </w:r>
            <w:r>
              <w:rPr>
                <w:noProof/>
                <w:webHidden/>
              </w:rPr>
            </w:r>
            <w:r>
              <w:rPr>
                <w:noProof/>
                <w:webHidden/>
              </w:rPr>
              <w:fldChar w:fldCharType="separate"/>
            </w:r>
            <w:r>
              <w:rPr>
                <w:noProof/>
                <w:webHidden/>
              </w:rPr>
              <w:t>24</w:t>
            </w:r>
            <w:r>
              <w:rPr>
                <w:noProof/>
                <w:webHidden/>
              </w:rPr>
              <w:fldChar w:fldCharType="end"/>
            </w:r>
          </w:hyperlink>
        </w:p>
        <w:p w14:paraId="378BE78C" w14:textId="2342003A" w:rsidR="0040400A" w:rsidRDefault="0040400A">
          <w:pPr>
            <w:pStyle w:val="13"/>
            <w:rPr>
              <w:rFonts w:eastAsiaTheme="minorEastAsia"/>
              <w:noProof/>
              <w:lang w:eastAsia="ru-RU"/>
            </w:rPr>
          </w:pPr>
          <w:hyperlink w:anchor="_Toc87864604" w:history="1">
            <w:r w:rsidRPr="00F122D7">
              <w:rPr>
                <w:rStyle w:val="afd"/>
                <w:rFonts w:ascii="Times New Roman" w:hAnsi="Times New Roman" w:cs="Times New Roman"/>
                <w:noProof/>
              </w:rPr>
              <w:t>8.6.</w:t>
            </w:r>
            <w:r>
              <w:rPr>
                <w:rFonts w:eastAsiaTheme="minorEastAsia"/>
                <w:noProof/>
                <w:lang w:eastAsia="ru-RU"/>
              </w:rPr>
              <w:tab/>
            </w:r>
            <w:r w:rsidRPr="00F122D7">
              <w:rPr>
                <w:rStyle w:val="afd"/>
                <w:rFonts w:ascii="Times New Roman" w:hAnsi="Times New Roman" w:cs="Times New Roman"/>
                <w:noProof/>
              </w:rPr>
              <w:t>Заявление о включении/исключении Участника торгов в Категорию «П»/из Категории «П» в качестве Провайдера ликвидности на фондовом рынке</w:t>
            </w:r>
            <w:r>
              <w:rPr>
                <w:noProof/>
                <w:webHidden/>
              </w:rPr>
              <w:tab/>
            </w:r>
            <w:r>
              <w:rPr>
                <w:noProof/>
                <w:webHidden/>
              </w:rPr>
              <w:fldChar w:fldCharType="begin"/>
            </w:r>
            <w:r>
              <w:rPr>
                <w:noProof/>
                <w:webHidden/>
              </w:rPr>
              <w:instrText xml:space="preserve"> PAGEREF _Toc87864604 \h </w:instrText>
            </w:r>
            <w:r>
              <w:rPr>
                <w:noProof/>
                <w:webHidden/>
              </w:rPr>
            </w:r>
            <w:r>
              <w:rPr>
                <w:noProof/>
                <w:webHidden/>
              </w:rPr>
              <w:fldChar w:fldCharType="separate"/>
            </w:r>
            <w:r>
              <w:rPr>
                <w:noProof/>
                <w:webHidden/>
              </w:rPr>
              <w:t>25</w:t>
            </w:r>
            <w:r>
              <w:rPr>
                <w:noProof/>
                <w:webHidden/>
              </w:rPr>
              <w:fldChar w:fldCharType="end"/>
            </w:r>
          </w:hyperlink>
        </w:p>
        <w:p w14:paraId="0D3EA806" w14:textId="1771F6CF" w:rsidR="0040400A" w:rsidRDefault="0040400A">
          <w:pPr>
            <w:pStyle w:val="13"/>
            <w:rPr>
              <w:rFonts w:eastAsiaTheme="minorEastAsia"/>
              <w:noProof/>
              <w:lang w:eastAsia="ru-RU"/>
            </w:rPr>
          </w:pPr>
          <w:hyperlink w:anchor="_Toc87864605" w:history="1">
            <w:r w:rsidRPr="00F122D7">
              <w:rPr>
                <w:rStyle w:val="afd"/>
                <w:rFonts w:ascii="Times New Roman" w:hAnsi="Times New Roman" w:cs="Times New Roman"/>
                <w:noProof/>
              </w:rPr>
              <w:t>9.</w:t>
            </w:r>
            <w:r>
              <w:rPr>
                <w:rFonts w:eastAsiaTheme="minorEastAsia"/>
                <w:noProof/>
                <w:lang w:eastAsia="ru-RU"/>
              </w:rPr>
              <w:tab/>
            </w:r>
            <w:r w:rsidRPr="00F122D7">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депозитов ПАО Московская Биржа</w:t>
            </w:r>
            <w:r>
              <w:rPr>
                <w:noProof/>
                <w:webHidden/>
              </w:rPr>
              <w:tab/>
            </w:r>
            <w:r>
              <w:rPr>
                <w:noProof/>
                <w:webHidden/>
              </w:rPr>
              <w:fldChar w:fldCharType="begin"/>
            </w:r>
            <w:r>
              <w:rPr>
                <w:noProof/>
                <w:webHidden/>
              </w:rPr>
              <w:instrText xml:space="preserve"> PAGEREF _Toc87864605 \h </w:instrText>
            </w:r>
            <w:r>
              <w:rPr>
                <w:noProof/>
                <w:webHidden/>
              </w:rPr>
            </w:r>
            <w:r>
              <w:rPr>
                <w:noProof/>
                <w:webHidden/>
              </w:rPr>
              <w:fldChar w:fldCharType="separate"/>
            </w:r>
            <w:r>
              <w:rPr>
                <w:noProof/>
                <w:webHidden/>
              </w:rPr>
              <w:t>26</w:t>
            </w:r>
            <w:r>
              <w:rPr>
                <w:noProof/>
                <w:webHidden/>
              </w:rPr>
              <w:fldChar w:fldCharType="end"/>
            </w:r>
          </w:hyperlink>
        </w:p>
        <w:p w14:paraId="37C0B091" w14:textId="4B61794D" w:rsidR="0040400A" w:rsidRDefault="0040400A">
          <w:pPr>
            <w:pStyle w:val="13"/>
            <w:rPr>
              <w:rFonts w:eastAsiaTheme="minorEastAsia"/>
              <w:noProof/>
              <w:lang w:eastAsia="ru-RU"/>
            </w:rPr>
          </w:pPr>
          <w:hyperlink w:anchor="_Toc87864606" w:history="1">
            <w:r w:rsidRPr="00F122D7">
              <w:rPr>
                <w:rStyle w:val="afd"/>
                <w:rFonts w:ascii="Times New Roman" w:hAnsi="Times New Roman" w:cs="Times New Roman"/>
                <w:noProof/>
              </w:rPr>
              <w:t>9.1.</w:t>
            </w:r>
            <w:r>
              <w:rPr>
                <w:rFonts w:eastAsiaTheme="minorEastAsia"/>
                <w:noProof/>
                <w:lang w:eastAsia="ru-RU"/>
              </w:rPr>
              <w:tab/>
            </w:r>
            <w:r w:rsidRPr="00F122D7">
              <w:rPr>
                <w:rStyle w:val="afd"/>
                <w:rFonts w:ascii="Times New Roman" w:hAnsi="Times New Roman" w:cs="Times New Roman"/>
                <w:noProof/>
              </w:rPr>
              <w:t>Письмо о соответствии Кандидата требованиям в отношении Участников торгов рынка депозитов, не являющихся некредитными финансовыми организациями РФ</w:t>
            </w:r>
            <w:r w:rsidRPr="00F122D7">
              <w:rPr>
                <w:rStyle w:val="afd"/>
                <w:rFonts w:ascii="Times New Roman" w:hAnsi="Times New Roman" w:cs="Times New Roman"/>
                <w:noProof/>
                <w:vertAlign w:val="superscript"/>
              </w:rPr>
              <w:t>1</w:t>
            </w:r>
            <w:r>
              <w:rPr>
                <w:noProof/>
                <w:webHidden/>
              </w:rPr>
              <w:tab/>
            </w:r>
            <w:r>
              <w:rPr>
                <w:noProof/>
                <w:webHidden/>
              </w:rPr>
              <w:fldChar w:fldCharType="begin"/>
            </w:r>
            <w:r>
              <w:rPr>
                <w:noProof/>
                <w:webHidden/>
              </w:rPr>
              <w:instrText xml:space="preserve"> PAGEREF _Toc87864606 \h </w:instrText>
            </w:r>
            <w:r>
              <w:rPr>
                <w:noProof/>
                <w:webHidden/>
              </w:rPr>
            </w:r>
            <w:r>
              <w:rPr>
                <w:noProof/>
                <w:webHidden/>
              </w:rPr>
              <w:fldChar w:fldCharType="separate"/>
            </w:r>
            <w:r>
              <w:rPr>
                <w:noProof/>
                <w:webHidden/>
              </w:rPr>
              <w:t>26</w:t>
            </w:r>
            <w:r>
              <w:rPr>
                <w:noProof/>
                <w:webHidden/>
              </w:rPr>
              <w:fldChar w:fldCharType="end"/>
            </w:r>
          </w:hyperlink>
        </w:p>
        <w:p w14:paraId="764281F7" w14:textId="0EC9B994" w:rsidR="0040400A" w:rsidRDefault="0040400A">
          <w:pPr>
            <w:pStyle w:val="13"/>
            <w:rPr>
              <w:rFonts w:eastAsiaTheme="minorEastAsia"/>
              <w:noProof/>
              <w:lang w:eastAsia="ru-RU"/>
            </w:rPr>
          </w:pPr>
          <w:hyperlink w:anchor="_Toc87864607" w:history="1">
            <w:r w:rsidRPr="00F122D7">
              <w:rPr>
                <w:rStyle w:val="afd"/>
                <w:rFonts w:ascii="Times New Roman" w:hAnsi="Times New Roman" w:cs="Times New Roman"/>
                <w:noProof/>
              </w:rPr>
              <w:t>9.2.</w:t>
            </w:r>
            <w:r>
              <w:rPr>
                <w:rFonts w:eastAsiaTheme="minorEastAsia"/>
                <w:noProof/>
                <w:lang w:eastAsia="ru-RU"/>
              </w:rPr>
              <w:tab/>
            </w:r>
            <w:r w:rsidRPr="00F122D7">
              <w:rPr>
                <w:rStyle w:val="afd"/>
                <w:rFonts w:ascii="Times New Roman" w:hAnsi="Times New Roman" w:cs="Times New Roman"/>
                <w:noProof/>
              </w:rPr>
              <w:t>Письмо о соответствии Кандидата требованиям в отношении Участников торгов рынка депозитов, являющихся некредитными организациями ЕврАзЭс/ЕАЭС</w:t>
            </w:r>
            <w:r w:rsidRPr="00F122D7">
              <w:rPr>
                <w:rStyle w:val="afd"/>
                <w:rFonts w:ascii="Times New Roman" w:hAnsi="Times New Roman" w:cs="Times New Roman"/>
                <w:noProof/>
                <w:vertAlign w:val="superscript"/>
              </w:rPr>
              <w:t xml:space="preserve"> 1</w:t>
            </w:r>
            <w:r>
              <w:rPr>
                <w:noProof/>
                <w:webHidden/>
              </w:rPr>
              <w:tab/>
            </w:r>
            <w:r>
              <w:rPr>
                <w:noProof/>
                <w:webHidden/>
              </w:rPr>
              <w:fldChar w:fldCharType="begin"/>
            </w:r>
            <w:r>
              <w:rPr>
                <w:noProof/>
                <w:webHidden/>
              </w:rPr>
              <w:instrText xml:space="preserve"> PAGEREF _Toc87864607 \h </w:instrText>
            </w:r>
            <w:r>
              <w:rPr>
                <w:noProof/>
                <w:webHidden/>
              </w:rPr>
            </w:r>
            <w:r>
              <w:rPr>
                <w:noProof/>
                <w:webHidden/>
              </w:rPr>
              <w:fldChar w:fldCharType="separate"/>
            </w:r>
            <w:r>
              <w:rPr>
                <w:noProof/>
                <w:webHidden/>
              </w:rPr>
              <w:t>28</w:t>
            </w:r>
            <w:r>
              <w:rPr>
                <w:noProof/>
                <w:webHidden/>
              </w:rPr>
              <w:fldChar w:fldCharType="end"/>
            </w:r>
          </w:hyperlink>
        </w:p>
        <w:p w14:paraId="7080D205" w14:textId="71BC3160" w:rsidR="0040400A" w:rsidRDefault="0040400A">
          <w:pPr>
            <w:pStyle w:val="13"/>
            <w:rPr>
              <w:rFonts w:eastAsiaTheme="minorEastAsia"/>
              <w:noProof/>
              <w:lang w:eastAsia="ru-RU"/>
            </w:rPr>
          </w:pPr>
          <w:hyperlink w:anchor="_Toc87864608" w:history="1">
            <w:r w:rsidRPr="00F122D7">
              <w:rPr>
                <w:rStyle w:val="afd"/>
                <w:rFonts w:ascii="Times New Roman" w:hAnsi="Times New Roman" w:cs="Times New Roman"/>
                <w:noProof/>
              </w:rPr>
              <w:t>9.3.</w:t>
            </w:r>
            <w:r>
              <w:rPr>
                <w:rFonts w:eastAsiaTheme="minorEastAsia"/>
                <w:noProof/>
                <w:lang w:eastAsia="ru-RU"/>
              </w:rPr>
              <w:tab/>
            </w:r>
            <w:r w:rsidRPr="00F122D7">
              <w:rPr>
                <w:rStyle w:val="afd"/>
                <w:rFonts w:ascii="Times New Roman" w:hAnsi="Times New Roman" w:cs="Times New Roman"/>
                <w:noProof/>
              </w:rPr>
              <w:t>Заявление о приостановлении/возобновлении допуска к участию в торгах на рынке депозитов</w:t>
            </w:r>
            <w:r>
              <w:rPr>
                <w:noProof/>
                <w:webHidden/>
              </w:rPr>
              <w:tab/>
            </w:r>
            <w:r>
              <w:rPr>
                <w:noProof/>
                <w:webHidden/>
              </w:rPr>
              <w:fldChar w:fldCharType="begin"/>
            </w:r>
            <w:r>
              <w:rPr>
                <w:noProof/>
                <w:webHidden/>
              </w:rPr>
              <w:instrText xml:space="preserve"> PAGEREF _Toc87864608 \h </w:instrText>
            </w:r>
            <w:r>
              <w:rPr>
                <w:noProof/>
                <w:webHidden/>
              </w:rPr>
            </w:r>
            <w:r>
              <w:rPr>
                <w:noProof/>
                <w:webHidden/>
              </w:rPr>
              <w:fldChar w:fldCharType="separate"/>
            </w:r>
            <w:r>
              <w:rPr>
                <w:noProof/>
                <w:webHidden/>
              </w:rPr>
              <w:t>29</w:t>
            </w:r>
            <w:r>
              <w:rPr>
                <w:noProof/>
                <w:webHidden/>
              </w:rPr>
              <w:fldChar w:fldCharType="end"/>
            </w:r>
          </w:hyperlink>
        </w:p>
        <w:p w14:paraId="1905FC3C" w14:textId="568C33EB" w:rsidR="0040400A" w:rsidRDefault="0040400A">
          <w:pPr>
            <w:pStyle w:val="13"/>
            <w:rPr>
              <w:rFonts w:eastAsiaTheme="minorEastAsia"/>
              <w:noProof/>
              <w:lang w:eastAsia="ru-RU"/>
            </w:rPr>
          </w:pPr>
          <w:hyperlink w:anchor="_Toc87864609" w:history="1">
            <w:r w:rsidRPr="00F122D7">
              <w:rPr>
                <w:rStyle w:val="afd"/>
                <w:rFonts w:ascii="Times New Roman" w:hAnsi="Times New Roman" w:cs="Times New Roman"/>
                <w:noProof/>
              </w:rPr>
              <w:t>10.</w:t>
            </w:r>
            <w:r>
              <w:rPr>
                <w:rFonts w:eastAsiaTheme="minorEastAsia"/>
                <w:noProof/>
                <w:lang w:eastAsia="ru-RU"/>
              </w:rPr>
              <w:tab/>
            </w:r>
            <w:r w:rsidRPr="00F122D7">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Pr>
                <w:noProof/>
                <w:webHidden/>
              </w:rPr>
              <w:tab/>
            </w:r>
            <w:r>
              <w:rPr>
                <w:noProof/>
                <w:webHidden/>
              </w:rPr>
              <w:fldChar w:fldCharType="begin"/>
            </w:r>
            <w:r>
              <w:rPr>
                <w:noProof/>
                <w:webHidden/>
              </w:rPr>
              <w:instrText xml:space="preserve"> PAGEREF _Toc87864609 \h </w:instrText>
            </w:r>
            <w:r>
              <w:rPr>
                <w:noProof/>
                <w:webHidden/>
              </w:rPr>
            </w:r>
            <w:r>
              <w:rPr>
                <w:noProof/>
                <w:webHidden/>
              </w:rPr>
              <w:fldChar w:fldCharType="separate"/>
            </w:r>
            <w:r>
              <w:rPr>
                <w:noProof/>
                <w:webHidden/>
              </w:rPr>
              <w:t>30</w:t>
            </w:r>
            <w:r>
              <w:rPr>
                <w:noProof/>
                <w:webHidden/>
              </w:rPr>
              <w:fldChar w:fldCharType="end"/>
            </w:r>
          </w:hyperlink>
        </w:p>
        <w:p w14:paraId="15AA4B5D" w14:textId="58D4DBDB" w:rsidR="0040400A" w:rsidRDefault="0040400A">
          <w:pPr>
            <w:pStyle w:val="13"/>
            <w:rPr>
              <w:rFonts w:eastAsiaTheme="minorEastAsia"/>
              <w:noProof/>
              <w:lang w:eastAsia="ru-RU"/>
            </w:rPr>
          </w:pPr>
          <w:hyperlink w:anchor="_Toc87864610" w:history="1">
            <w:r w:rsidRPr="00F122D7">
              <w:rPr>
                <w:rStyle w:val="afd"/>
                <w:rFonts w:ascii="Times New Roman" w:hAnsi="Times New Roman" w:cs="Times New Roman"/>
                <w:noProof/>
              </w:rPr>
              <w:t>10.1.</w:t>
            </w:r>
            <w:r>
              <w:rPr>
                <w:rFonts w:eastAsiaTheme="minorEastAsia"/>
                <w:noProof/>
                <w:lang w:eastAsia="ru-RU"/>
              </w:rPr>
              <w:tab/>
            </w:r>
            <w:r w:rsidRPr="00F122D7">
              <w:rPr>
                <w:rStyle w:val="afd"/>
                <w:rFonts w:ascii="Times New Roman" w:hAnsi="Times New Roman" w:cs="Times New Roman"/>
                <w:noProof/>
              </w:rPr>
              <w:t>Письмо о соответствии Кандидата требованиям в отношении Участников торгов рынка кредитов</w:t>
            </w:r>
            <w:r w:rsidRPr="00F122D7">
              <w:rPr>
                <w:rStyle w:val="afd"/>
                <w:rFonts w:ascii="Times New Roman" w:hAnsi="Times New Roman" w:cs="Times New Roman"/>
                <w:noProof/>
                <w:vertAlign w:val="superscript"/>
              </w:rPr>
              <w:t>1</w:t>
            </w:r>
            <w:r>
              <w:rPr>
                <w:noProof/>
                <w:webHidden/>
              </w:rPr>
              <w:tab/>
            </w:r>
            <w:r>
              <w:rPr>
                <w:noProof/>
                <w:webHidden/>
              </w:rPr>
              <w:fldChar w:fldCharType="begin"/>
            </w:r>
            <w:r>
              <w:rPr>
                <w:noProof/>
                <w:webHidden/>
              </w:rPr>
              <w:instrText xml:space="preserve"> PAGEREF _Toc87864610 \h </w:instrText>
            </w:r>
            <w:r>
              <w:rPr>
                <w:noProof/>
                <w:webHidden/>
              </w:rPr>
            </w:r>
            <w:r>
              <w:rPr>
                <w:noProof/>
                <w:webHidden/>
              </w:rPr>
              <w:fldChar w:fldCharType="separate"/>
            </w:r>
            <w:r>
              <w:rPr>
                <w:noProof/>
                <w:webHidden/>
              </w:rPr>
              <w:t>30</w:t>
            </w:r>
            <w:r>
              <w:rPr>
                <w:noProof/>
                <w:webHidden/>
              </w:rPr>
              <w:fldChar w:fldCharType="end"/>
            </w:r>
          </w:hyperlink>
        </w:p>
        <w:p w14:paraId="4119DFCA" w14:textId="4867DDFD" w:rsidR="0040400A" w:rsidRDefault="0040400A">
          <w:pPr>
            <w:pStyle w:val="13"/>
            <w:rPr>
              <w:rFonts w:eastAsiaTheme="minorEastAsia"/>
              <w:noProof/>
              <w:lang w:eastAsia="ru-RU"/>
            </w:rPr>
          </w:pPr>
          <w:hyperlink w:anchor="_Toc87864611" w:history="1">
            <w:r w:rsidRPr="00F122D7">
              <w:rPr>
                <w:rStyle w:val="afd"/>
                <w:rFonts w:ascii="Times New Roman" w:hAnsi="Times New Roman" w:cs="Times New Roman"/>
                <w:noProof/>
              </w:rPr>
              <w:t>10.2.</w:t>
            </w:r>
            <w:r>
              <w:rPr>
                <w:rFonts w:eastAsiaTheme="minorEastAsia"/>
                <w:noProof/>
                <w:lang w:eastAsia="ru-RU"/>
              </w:rPr>
              <w:tab/>
            </w:r>
            <w:r w:rsidRPr="00F122D7">
              <w:rPr>
                <w:rStyle w:val="afd"/>
                <w:rFonts w:ascii="Times New Roman" w:hAnsi="Times New Roman" w:cs="Times New Roman"/>
                <w:noProof/>
              </w:rPr>
              <w:t>Заявление о приостановлении/возобновлении допуска к участию в торгах на рынке кредитов</w:t>
            </w:r>
            <w:r>
              <w:rPr>
                <w:noProof/>
                <w:webHidden/>
              </w:rPr>
              <w:tab/>
            </w:r>
            <w:r>
              <w:rPr>
                <w:noProof/>
                <w:webHidden/>
              </w:rPr>
              <w:fldChar w:fldCharType="begin"/>
            </w:r>
            <w:r>
              <w:rPr>
                <w:noProof/>
                <w:webHidden/>
              </w:rPr>
              <w:instrText xml:space="preserve"> PAGEREF _Toc87864611 \h </w:instrText>
            </w:r>
            <w:r>
              <w:rPr>
                <w:noProof/>
                <w:webHidden/>
              </w:rPr>
            </w:r>
            <w:r>
              <w:rPr>
                <w:noProof/>
                <w:webHidden/>
              </w:rPr>
              <w:fldChar w:fldCharType="separate"/>
            </w:r>
            <w:r>
              <w:rPr>
                <w:noProof/>
                <w:webHidden/>
              </w:rPr>
              <w:t>32</w:t>
            </w:r>
            <w:r>
              <w:rPr>
                <w:noProof/>
                <w:webHidden/>
              </w:rPr>
              <w:fldChar w:fldCharType="end"/>
            </w:r>
          </w:hyperlink>
        </w:p>
        <w:p w14:paraId="18AB1A48" w14:textId="742CA6FC" w:rsidR="0040400A" w:rsidRDefault="0040400A">
          <w:pPr>
            <w:pStyle w:val="13"/>
            <w:rPr>
              <w:rFonts w:eastAsiaTheme="minorEastAsia"/>
              <w:noProof/>
              <w:lang w:eastAsia="ru-RU"/>
            </w:rPr>
          </w:pPr>
          <w:hyperlink w:anchor="_Toc87864612" w:history="1">
            <w:r w:rsidRPr="00F122D7">
              <w:rPr>
                <w:rStyle w:val="afd"/>
                <w:rFonts w:ascii="Times New Roman" w:hAnsi="Times New Roman" w:cs="Times New Roman"/>
                <w:noProof/>
              </w:rPr>
              <w:t>11.</w:t>
            </w:r>
            <w:r>
              <w:rPr>
                <w:rFonts w:eastAsiaTheme="minorEastAsia"/>
                <w:noProof/>
                <w:lang w:eastAsia="ru-RU"/>
              </w:rPr>
              <w:tab/>
            </w:r>
            <w:r w:rsidRPr="00F122D7">
              <w:rPr>
                <w:rStyle w:val="afd"/>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Pr>
                <w:noProof/>
                <w:webHidden/>
              </w:rPr>
              <w:tab/>
            </w:r>
            <w:r>
              <w:rPr>
                <w:noProof/>
                <w:webHidden/>
              </w:rPr>
              <w:fldChar w:fldCharType="begin"/>
            </w:r>
            <w:r>
              <w:rPr>
                <w:noProof/>
                <w:webHidden/>
              </w:rPr>
              <w:instrText xml:space="preserve"> PAGEREF _Toc87864612 \h </w:instrText>
            </w:r>
            <w:r>
              <w:rPr>
                <w:noProof/>
                <w:webHidden/>
              </w:rPr>
            </w:r>
            <w:r>
              <w:rPr>
                <w:noProof/>
                <w:webHidden/>
              </w:rPr>
              <w:fldChar w:fldCharType="separate"/>
            </w:r>
            <w:r>
              <w:rPr>
                <w:noProof/>
                <w:webHidden/>
              </w:rPr>
              <w:t>33</w:t>
            </w:r>
            <w:r>
              <w:rPr>
                <w:noProof/>
                <w:webHidden/>
              </w:rPr>
              <w:fldChar w:fldCharType="end"/>
            </w:r>
          </w:hyperlink>
        </w:p>
        <w:p w14:paraId="771C0416" w14:textId="4EA82B02" w:rsidR="0040400A" w:rsidRDefault="0040400A">
          <w:pPr>
            <w:pStyle w:val="13"/>
            <w:rPr>
              <w:rFonts w:eastAsiaTheme="minorEastAsia"/>
              <w:noProof/>
              <w:lang w:eastAsia="ru-RU"/>
            </w:rPr>
          </w:pPr>
          <w:hyperlink w:anchor="_Toc87864613" w:history="1">
            <w:r w:rsidRPr="00F122D7">
              <w:rPr>
                <w:rStyle w:val="afd"/>
                <w:rFonts w:ascii="Times New Roman" w:hAnsi="Times New Roman" w:cs="Times New Roman"/>
                <w:noProof/>
              </w:rPr>
              <w:t>12.</w:t>
            </w:r>
            <w:r>
              <w:rPr>
                <w:rFonts w:eastAsiaTheme="minorEastAsia"/>
                <w:noProof/>
                <w:lang w:eastAsia="ru-RU"/>
              </w:rPr>
              <w:tab/>
            </w:r>
            <w:r w:rsidRPr="00F122D7">
              <w:rPr>
                <w:rStyle w:val="afd"/>
                <w:rFonts w:ascii="Times New Roman" w:hAnsi="Times New Roman" w:cs="Times New Roman"/>
                <w:noProof/>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Pr>
                <w:noProof/>
                <w:webHidden/>
              </w:rPr>
              <w:tab/>
            </w:r>
            <w:r>
              <w:rPr>
                <w:noProof/>
                <w:webHidden/>
              </w:rPr>
              <w:fldChar w:fldCharType="begin"/>
            </w:r>
            <w:r>
              <w:rPr>
                <w:noProof/>
                <w:webHidden/>
              </w:rPr>
              <w:instrText xml:space="preserve"> PAGEREF _Toc87864613 \h </w:instrText>
            </w:r>
            <w:r>
              <w:rPr>
                <w:noProof/>
                <w:webHidden/>
              </w:rPr>
            </w:r>
            <w:r>
              <w:rPr>
                <w:noProof/>
                <w:webHidden/>
              </w:rPr>
              <w:fldChar w:fldCharType="separate"/>
            </w:r>
            <w:r>
              <w:rPr>
                <w:noProof/>
                <w:webHidden/>
              </w:rPr>
              <w:t>35</w:t>
            </w:r>
            <w:r>
              <w:rPr>
                <w:noProof/>
                <w:webHidden/>
              </w:rPr>
              <w:fldChar w:fldCharType="end"/>
            </w:r>
          </w:hyperlink>
        </w:p>
        <w:p w14:paraId="08D5A839" w14:textId="7F22222D" w:rsidR="0040400A" w:rsidRDefault="0040400A">
          <w:pPr>
            <w:pStyle w:val="13"/>
            <w:rPr>
              <w:rFonts w:eastAsiaTheme="minorEastAsia"/>
              <w:noProof/>
              <w:lang w:eastAsia="ru-RU"/>
            </w:rPr>
          </w:pPr>
          <w:hyperlink w:anchor="_Toc87864614" w:history="1">
            <w:r w:rsidRPr="00F122D7">
              <w:rPr>
                <w:rStyle w:val="afd"/>
                <w:rFonts w:ascii="Times New Roman" w:hAnsi="Times New Roman" w:cs="Times New Roman"/>
                <w:noProof/>
              </w:rPr>
              <w:t>13.</w:t>
            </w:r>
            <w:r>
              <w:rPr>
                <w:rFonts w:eastAsiaTheme="minorEastAsia"/>
                <w:noProof/>
                <w:lang w:eastAsia="ru-RU"/>
              </w:rPr>
              <w:tab/>
            </w:r>
            <w:r w:rsidRPr="00F122D7">
              <w:rPr>
                <w:rStyle w:val="afd"/>
                <w:rFonts w:ascii="Times New Roman" w:hAnsi="Times New Roman" w:cs="Times New Roman"/>
                <w:noProof/>
              </w:rPr>
              <w:t>Перечень документов, предоставляемых Кандидатом в Участники торгов  ПАО Московская Биржа</w:t>
            </w:r>
            <w:r>
              <w:rPr>
                <w:noProof/>
                <w:webHidden/>
              </w:rPr>
              <w:tab/>
            </w:r>
            <w:r>
              <w:rPr>
                <w:noProof/>
                <w:webHidden/>
              </w:rPr>
              <w:fldChar w:fldCharType="begin"/>
            </w:r>
            <w:r>
              <w:rPr>
                <w:noProof/>
                <w:webHidden/>
              </w:rPr>
              <w:instrText xml:space="preserve"> PAGEREF _Toc87864614 \h </w:instrText>
            </w:r>
            <w:r>
              <w:rPr>
                <w:noProof/>
                <w:webHidden/>
              </w:rPr>
            </w:r>
            <w:r>
              <w:rPr>
                <w:noProof/>
                <w:webHidden/>
              </w:rPr>
              <w:fldChar w:fldCharType="separate"/>
            </w:r>
            <w:r>
              <w:rPr>
                <w:noProof/>
                <w:webHidden/>
              </w:rPr>
              <w:t>37</w:t>
            </w:r>
            <w:r>
              <w:rPr>
                <w:noProof/>
                <w:webHidden/>
              </w:rPr>
              <w:fldChar w:fldCharType="end"/>
            </w:r>
          </w:hyperlink>
        </w:p>
        <w:p w14:paraId="07A3394D" w14:textId="2F34B21E" w:rsidR="0040400A" w:rsidRDefault="0040400A">
          <w:pPr>
            <w:pStyle w:val="13"/>
            <w:rPr>
              <w:rFonts w:eastAsiaTheme="minorEastAsia"/>
              <w:noProof/>
              <w:lang w:eastAsia="ru-RU"/>
            </w:rPr>
          </w:pPr>
          <w:hyperlink w:anchor="_Toc87864615" w:history="1">
            <w:r w:rsidRPr="00F122D7">
              <w:rPr>
                <w:rStyle w:val="afd"/>
                <w:rFonts w:ascii="Times New Roman" w:hAnsi="Times New Roman" w:cs="Times New Roman"/>
                <w:noProof/>
              </w:rPr>
              <w:t>14.</w:t>
            </w:r>
            <w:r>
              <w:rPr>
                <w:rFonts w:eastAsiaTheme="minorEastAsia"/>
                <w:noProof/>
                <w:lang w:eastAsia="ru-RU"/>
              </w:rPr>
              <w:tab/>
            </w:r>
            <w:r w:rsidRPr="00F122D7">
              <w:rPr>
                <w:rStyle w:val="afd"/>
                <w:rFonts w:ascii="Times New Roman" w:hAnsi="Times New Roman" w:cs="Times New Roman"/>
                <w:noProof/>
              </w:rPr>
              <w:t>Формы отчетных документов, предоставляемых ПАО Московская Биржа</w:t>
            </w:r>
            <w:r>
              <w:rPr>
                <w:noProof/>
                <w:webHidden/>
              </w:rPr>
              <w:tab/>
            </w:r>
            <w:r>
              <w:rPr>
                <w:noProof/>
                <w:webHidden/>
              </w:rPr>
              <w:fldChar w:fldCharType="begin"/>
            </w:r>
            <w:r>
              <w:rPr>
                <w:noProof/>
                <w:webHidden/>
              </w:rPr>
              <w:instrText xml:space="preserve"> PAGEREF _Toc87864615 \h </w:instrText>
            </w:r>
            <w:r>
              <w:rPr>
                <w:noProof/>
                <w:webHidden/>
              </w:rPr>
            </w:r>
            <w:r>
              <w:rPr>
                <w:noProof/>
                <w:webHidden/>
              </w:rPr>
              <w:fldChar w:fldCharType="separate"/>
            </w:r>
            <w:r>
              <w:rPr>
                <w:noProof/>
                <w:webHidden/>
              </w:rPr>
              <w:t>44</w:t>
            </w:r>
            <w:r>
              <w:rPr>
                <w:noProof/>
                <w:webHidden/>
              </w:rPr>
              <w:fldChar w:fldCharType="end"/>
            </w:r>
          </w:hyperlink>
        </w:p>
        <w:p w14:paraId="1BD9E0FE" w14:textId="493F745C" w:rsidR="0040400A" w:rsidRDefault="0040400A">
          <w:pPr>
            <w:pStyle w:val="13"/>
            <w:rPr>
              <w:rFonts w:eastAsiaTheme="minorEastAsia"/>
              <w:noProof/>
              <w:lang w:eastAsia="ru-RU"/>
            </w:rPr>
          </w:pPr>
          <w:hyperlink w:anchor="_Toc87864616" w:history="1">
            <w:r w:rsidRPr="00F122D7">
              <w:rPr>
                <w:rStyle w:val="afd"/>
                <w:rFonts w:ascii="Times New Roman" w:hAnsi="Times New Roman" w:cs="Times New Roman"/>
                <w:noProof/>
              </w:rPr>
              <w:t>14.1.</w:t>
            </w:r>
            <w:r>
              <w:rPr>
                <w:rFonts w:eastAsiaTheme="minorEastAsia"/>
                <w:noProof/>
                <w:lang w:eastAsia="ru-RU"/>
              </w:rPr>
              <w:tab/>
            </w:r>
            <w:r w:rsidRPr="00F122D7">
              <w:rPr>
                <w:rStyle w:val="afd"/>
                <w:rFonts w:ascii="Times New Roman" w:hAnsi="Times New Roman" w:cs="Times New Roman"/>
                <w:noProof/>
              </w:rPr>
              <w:t>Отчет о клиентах Участника торгов фондового рынка ПАО Московская Биржа</w:t>
            </w:r>
            <w:r>
              <w:rPr>
                <w:noProof/>
                <w:webHidden/>
              </w:rPr>
              <w:tab/>
            </w:r>
            <w:r>
              <w:rPr>
                <w:noProof/>
                <w:webHidden/>
              </w:rPr>
              <w:fldChar w:fldCharType="begin"/>
            </w:r>
            <w:r>
              <w:rPr>
                <w:noProof/>
                <w:webHidden/>
              </w:rPr>
              <w:instrText xml:space="preserve"> PAGEREF _Toc87864616 \h </w:instrText>
            </w:r>
            <w:r>
              <w:rPr>
                <w:noProof/>
                <w:webHidden/>
              </w:rPr>
            </w:r>
            <w:r>
              <w:rPr>
                <w:noProof/>
                <w:webHidden/>
              </w:rPr>
              <w:fldChar w:fldCharType="separate"/>
            </w:r>
            <w:r>
              <w:rPr>
                <w:noProof/>
                <w:webHidden/>
              </w:rPr>
              <w:t>44</w:t>
            </w:r>
            <w:r>
              <w:rPr>
                <w:noProof/>
                <w:webHidden/>
              </w:rPr>
              <w:fldChar w:fldCharType="end"/>
            </w:r>
          </w:hyperlink>
        </w:p>
        <w:p w14:paraId="10993596" w14:textId="3B970D91" w:rsidR="0040400A" w:rsidRDefault="0040400A">
          <w:pPr>
            <w:pStyle w:val="13"/>
            <w:rPr>
              <w:rFonts w:eastAsiaTheme="minorEastAsia"/>
              <w:noProof/>
              <w:lang w:eastAsia="ru-RU"/>
            </w:rPr>
          </w:pPr>
          <w:hyperlink w:anchor="_Toc87864617" w:history="1">
            <w:r w:rsidRPr="00F122D7">
              <w:rPr>
                <w:rStyle w:val="afd"/>
                <w:rFonts w:ascii="Times New Roman" w:hAnsi="Times New Roman" w:cs="Times New Roman"/>
                <w:noProof/>
              </w:rPr>
              <w:t>14.2.</w:t>
            </w:r>
            <w:r>
              <w:rPr>
                <w:rFonts w:eastAsiaTheme="minorEastAsia"/>
                <w:noProof/>
                <w:lang w:eastAsia="ru-RU"/>
              </w:rPr>
              <w:tab/>
            </w:r>
            <w:r w:rsidRPr="00F122D7">
              <w:rPr>
                <w:rStyle w:val="afd"/>
                <w:rFonts w:ascii="Times New Roman" w:hAnsi="Times New Roman" w:cs="Times New Roman"/>
                <w:noProof/>
              </w:rPr>
              <w:t>Форматы электронных документов</w:t>
            </w:r>
            <w:r>
              <w:rPr>
                <w:noProof/>
                <w:webHidden/>
              </w:rPr>
              <w:tab/>
            </w:r>
            <w:r>
              <w:rPr>
                <w:noProof/>
                <w:webHidden/>
              </w:rPr>
              <w:fldChar w:fldCharType="begin"/>
            </w:r>
            <w:r>
              <w:rPr>
                <w:noProof/>
                <w:webHidden/>
              </w:rPr>
              <w:instrText xml:space="preserve"> PAGEREF _Toc87864617 \h </w:instrText>
            </w:r>
            <w:r>
              <w:rPr>
                <w:noProof/>
                <w:webHidden/>
              </w:rPr>
            </w:r>
            <w:r>
              <w:rPr>
                <w:noProof/>
                <w:webHidden/>
              </w:rPr>
              <w:fldChar w:fldCharType="separate"/>
            </w:r>
            <w:r>
              <w:rPr>
                <w:noProof/>
                <w:webHidden/>
              </w:rPr>
              <w:t>45</w:t>
            </w:r>
            <w:r>
              <w:rPr>
                <w:noProof/>
                <w:webHidden/>
              </w:rPr>
              <w:fldChar w:fldCharType="end"/>
            </w:r>
          </w:hyperlink>
        </w:p>
        <w:p w14:paraId="60A96FA4" w14:textId="74397F1C" w:rsidR="0040400A" w:rsidRDefault="0040400A">
          <w:pPr>
            <w:pStyle w:val="13"/>
            <w:rPr>
              <w:rFonts w:eastAsiaTheme="minorEastAsia"/>
              <w:noProof/>
              <w:lang w:eastAsia="ru-RU"/>
            </w:rPr>
          </w:pPr>
          <w:hyperlink w:anchor="_Toc87864618" w:history="1">
            <w:r w:rsidRPr="00F122D7">
              <w:rPr>
                <w:rStyle w:val="afd"/>
                <w:rFonts w:ascii="Times New Roman" w:eastAsia="Times New Roman" w:hAnsi="Times New Roman" w:cs="Times New Roman"/>
                <w:noProof/>
                <w:lang w:eastAsia="ru-RU"/>
              </w:rPr>
              <w:t>Приложение 01</w:t>
            </w:r>
            <w:r>
              <w:rPr>
                <w:noProof/>
                <w:webHidden/>
              </w:rPr>
              <w:tab/>
            </w:r>
            <w:r>
              <w:rPr>
                <w:noProof/>
                <w:webHidden/>
              </w:rPr>
              <w:fldChar w:fldCharType="begin"/>
            </w:r>
            <w:r>
              <w:rPr>
                <w:noProof/>
                <w:webHidden/>
              </w:rPr>
              <w:instrText xml:space="preserve"> PAGEREF _Toc87864618 \h </w:instrText>
            </w:r>
            <w:r>
              <w:rPr>
                <w:noProof/>
                <w:webHidden/>
              </w:rPr>
            </w:r>
            <w:r>
              <w:rPr>
                <w:noProof/>
                <w:webHidden/>
              </w:rPr>
              <w:fldChar w:fldCharType="separate"/>
            </w:r>
            <w:r>
              <w:rPr>
                <w:noProof/>
                <w:webHidden/>
              </w:rPr>
              <w:t>46</w:t>
            </w:r>
            <w:r>
              <w:rPr>
                <w:noProof/>
                <w:webHidden/>
              </w:rPr>
              <w:fldChar w:fldCharType="end"/>
            </w:r>
          </w:hyperlink>
        </w:p>
        <w:p w14:paraId="5F2CD09A" w14:textId="1F5C439A" w:rsidR="0040400A" w:rsidRDefault="0040400A">
          <w:pPr>
            <w:pStyle w:val="13"/>
            <w:rPr>
              <w:rFonts w:eastAsiaTheme="minorEastAsia"/>
              <w:noProof/>
              <w:lang w:eastAsia="ru-RU"/>
            </w:rPr>
          </w:pPr>
          <w:hyperlink w:anchor="_Toc87864619" w:history="1">
            <w:r w:rsidRPr="00F122D7">
              <w:rPr>
                <w:rStyle w:val="afd"/>
                <w:rFonts w:ascii="Times New Roman" w:eastAsia="Times New Roman" w:hAnsi="Times New Roman" w:cs="Times New Roman"/>
                <w:noProof/>
                <w:lang w:eastAsia="ru-RU"/>
              </w:rPr>
              <w:t>Приложение 02</w:t>
            </w:r>
            <w:r>
              <w:rPr>
                <w:noProof/>
                <w:webHidden/>
              </w:rPr>
              <w:tab/>
            </w:r>
            <w:r>
              <w:rPr>
                <w:noProof/>
                <w:webHidden/>
              </w:rPr>
              <w:fldChar w:fldCharType="begin"/>
            </w:r>
            <w:r>
              <w:rPr>
                <w:noProof/>
                <w:webHidden/>
              </w:rPr>
              <w:instrText xml:space="preserve"> PAGEREF _Toc87864619 \h </w:instrText>
            </w:r>
            <w:r>
              <w:rPr>
                <w:noProof/>
                <w:webHidden/>
              </w:rPr>
            </w:r>
            <w:r>
              <w:rPr>
                <w:noProof/>
                <w:webHidden/>
              </w:rPr>
              <w:fldChar w:fldCharType="separate"/>
            </w:r>
            <w:r>
              <w:rPr>
                <w:noProof/>
                <w:webHidden/>
              </w:rPr>
              <w:t>53</w:t>
            </w:r>
            <w:r>
              <w:rPr>
                <w:noProof/>
                <w:webHidden/>
              </w:rPr>
              <w:fldChar w:fldCharType="end"/>
            </w:r>
          </w:hyperlink>
        </w:p>
        <w:p w14:paraId="554B7E9C" w14:textId="6CA9B09F" w:rsidR="0040400A" w:rsidRDefault="0040400A">
          <w:pPr>
            <w:pStyle w:val="13"/>
            <w:rPr>
              <w:rFonts w:eastAsiaTheme="minorEastAsia"/>
              <w:noProof/>
              <w:lang w:eastAsia="ru-RU"/>
            </w:rPr>
          </w:pPr>
          <w:hyperlink w:anchor="_Toc87864620" w:history="1">
            <w:r w:rsidRPr="00F122D7">
              <w:rPr>
                <w:rStyle w:val="afd"/>
                <w:rFonts w:ascii="Times New Roman" w:eastAsia="Times New Roman" w:hAnsi="Times New Roman" w:cs="Times New Roman"/>
                <w:noProof/>
                <w:lang w:eastAsia="ru-RU"/>
              </w:rPr>
              <w:t>Приложение 03</w:t>
            </w:r>
            <w:r>
              <w:rPr>
                <w:noProof/>
                <w:webHidden/>
              </w:rPr>
              <w:tab/>
            </w:r>
            <w:r>
              <w:rPr>
                <w:noProof/>
                <w:webHidden/>
              </w:rPr>
              <w:fldChar w:fldCharType="begin"/>
            </w:r>
            <w:r>
              <w:rPr>
                <w:noProof/>
                <w:webHidden/>
              </w:rPr>
              <w:instrText xml:space="preserve"> PAGEREF _Toc87864620 \h </w:instrText>
            </w:r>
            <w:r>
              <w:rPr>
                <w:noProof/>
                <w:webHidden/>
              </w:rPr>
            </w:r>
            <w:r>
              <w:rPr>
                <w:noProof/>
                <w:webHidden/>
              </w:rPr>
              <w:fldChar w:fldCharType="separate"/>
            </w:r>
            <w:r>
              <w:rPr>
                <w:noProof/>
                <w:webHidden/>
              </w:rPr>
              <w:t>54</w:t>
            </w:r>
            <w:r>
              <w:rPr>
                <w:noProof/>
                <w:webHidden/>
              </w:rPr>
              <w:fldChar w:fldCharType="end"/>
            </w:r>
          </w:hyperlink>
        </w:p>
        <w:p w14:paraId="4C44F845" w14:textId="02AB816E" w:rsidR="0040400A" w:rsidRDefault="0040400A">
          <w:pPr>
            <w:pStyle w:val="13"/>
            <w:rPr>
              <w:rFonts w:eastAsiaTheme="minorEastAsia"/>
              <w:noProof/>
              <w:lang w:eastAsia="ru-RU"/>
            </w:rPr>
          </w:pPr>
          <w:hyperlink w:anchor="_Toc87864621" w:history="1">
            <w:r w:rsidRPr="00F122D7">
              <w:rPr>
                <w:rStyle w:val="afd"/>
                <w:rFonts w:ascii="Times New Roman" w:eastAsia="Times New Roman" w:hAnsi="Times New Roman" w:cs="Times New Roman"/>
                <w:noProof/>
                <w:lang w:eastAsia="ru-RU"/>
              </w:rPr>
              <w:t>Приложение 04</w:t>
            </w:r>
            <w:r>
              <w:rPr>
                <w:noProof/>
                <w:webHidden/>
              </w:rPr>
              <w:tab/>
            </w:r>
            <w:r>
              <w:rPr>
                <w:noProof/>
                <w:webHidden/>
              </w:rPr>
              <w:fldChar w:fldCharType="begin"/>
            </w:r>
            <w:r>
              <w:rPr>
                <w:noProof/>
                <w:webHidden/>
              </w:rPr>
              <w:instrText xml:space="preserve"> PAGEREF _Toc87864621 \h </w:instrText>
            </w:r>
            <w:r>
              <w:rPr>
                <w:noProof/>
                <w:webHidden/>
              </w:rPr>
            </w:r>
            <w:r>
              <w:rPr>
                <w:noProof/>
                <w:webHidden/>
              </w:rPr>
              <w:fldChar w:fldCharType="separate"/>
            </w:r>
            <w:r>
              <w:rPr>
                <w:noProof/>
                <w:webHidden/>
              </w:rPr>
              <w:t>55</w:t>
            </w:r>
            <w:r>
              <w:rPr>
                <w:noProof/>
                <w:webHidden/>
              </w:rPr>
              <w:fldChar w:fldCharType="end"/>
            </w:r>
          </w:hyperlink>
        </w:p>
        <w:p w14:paraId="0CF5417E" w14:textId="199D7900" w:rsidR="0040400A" w:rsidRDefault="0040400A">
          <w:pPr>
            <w:pStyle w:val="13"/>
            <w:rPr>
              <w:rFonts w:eastAsiaTheme="minorEastAsia"/>
              <w:noProof/>
              <w:lang w:eastAsia="ru-RU"/>
            </w:rPr>
          </w:pPr>
          <w:hyperlink w:anchor="_Toc87864622" w:history="1">
            <w:r w:rsidRPr="00F122D7">
              <w:rPr>
                <w:rStyle w:val="afd"/>
                <w:rFonts w:ascii="Times New Roman" w:eastAsia="Times New Roman" w:hAnsi="Times New Roman" w:cs="Times New Roman"/>
                <w:noProof/>
                <w:lang w:eastAsia="ru-RU"/>
              </w:rPr>
              <w:t>Приложение 05</w:t>
            </w:r>
            <w:r>
              <w:rPr>
                <w:noProof/>
                <w:webHidden/>
              </w:rPr>
              <w:tab/>
            </w:r>
            <w:r>
              <w:rPr>
                <w:noProof/>
                <w:webHidden/>
              </w:rPr>
              <w:fldChar w:fldCharType="begin"/>
            </w:r>
            <w:r>
              <w:rPr>
                <w:noProof/>
                <w:webHidden/>
              </w:rPr>
              <w:instrText xml:space="preserve"> PAGEREF _Toc87864622 \h </w:instrText>
            </w:r>
            <w:r>
              <w:rPr>
                <w:noProof/>
                <w:webHidden/>
              </w:rPr>
            </w:r>
            <w:r>
              <w:rPr>
                <w:noProof/>
                <w:webHidden/>
              </w:rPr>
              <w:fldChar w:fldCharType="separate"/>
            </w:r>
            <w:r>
              <w:rPr>
                <w:noProof/>
                <w:webHidden/>
              </w:rPr>
              <w:t>56</w:t>
            </w:r>
            <w:r>
              <w:rPr>
                <w:noProof/>
                <w:webHidden/>
              </w:rPr>
              <w:fldChar w:fldCharType="end"/>
            </w:r>
          </w:hyperlink>
        </w:p>
        <w:p w14:paraId="37DE2AC2" w14:textId="5C5C8761" w:rsidR="0040400A" w:rsidRDefault="0040400A">
          <w:pPr>
            <w:pStyle w:val="13"/>
            <w:rPr>
              <w:rFonts w:eastAsiaTheme="minorEastAsia"/>
              <w:noProof/>
              <w:lang w:eastAsia="ru-RU"/>
            </w:rPr>
          </w:pPr>
          <w:hyperlink w:anchor="_Toc87864623" w:history="1">
            <w:r w:rsidRPr="00F122D7">
              <w:rPr>
                <w:rStyle w:val="afd"/>
                <w:rFonts w:ascii="Times New Roman" w:eastAsia="Times New Roman" w:hAnsi="Times New Roman" w:cs="Times New Roman"/>
                <w:noProof/>
                <w:lang w:eastAsia="ru-RU"/>
              </w:rPr>
              <w:t>Приложение 06</w:t>
            </w:r>
            <w:r>
              <w:rPr>
                <w:noProof/>
                <w:webHidden/>
              </w:rPr>
              <w:tab/>
            </w:r>
            <w:r>
              <w:rPr>
                <w:noProof/>
                <w:webHidden/>
              </w:rPr>
              <w:fldChar w:fldCharType="begin"/>
            </w:r>
            <w:r>
              <w:rPr>
                <w:noProof/>
                <w:webHidden/>
              </w:rPr>
              <w:instrText xml:space="preserve"> PAGEREF _Toc87864623 \h </w:instrText>
            </w:r>
            <w:r>
              <w:rPr>
                <w:noProof/>
                <w:webHidden/>
              </w:rPr>
            </w:r>
            <w:r>
              <w:rPr>
                <w:noProof/>
                <w:webHidden/>
              </w:rPr>
              <w:fldChar w:fldCharType="separate"/>
            </w:r>
            <w:r>
              <w:rPr>
                <w:noProof/>
                <w:webHidden/>
              </w:rPr>
              <w:t>58</w:t>
            </w:r>
            <w:r>
              <w:rPr>
                <w:noProof/>
                <w:webHidden/>
              </w:rPr>
              <w:fldChar w:fldCharType="end"/>
            </w:r>
          </w:hyperlink>
        </w:p>
        <w:p w14:paraId="611B1FDA" w14:textId="60AE59ED" w:rsidR="0040400A" w:rsidRDefault="0040400A">
          <w:pPr>
            <w:pStyle w:val="13"/>
            <w:rPr>
              <w:rFonts w:eastAsiaTheme="minorEastAsia"/>
              <w:noProof/>
              <w:lang w:eastAsia="ru-RU"/>
            </w:rPr>
          </w:pPr>
          <w:hyperlink w:anchor="_Toc87864624" w:history="1">
            <w:r w:rsidRPr="00F122D7">
              <w:rPr>
                <w:rStyle w:val="afd"/>
                <w:rFonts w:ascii="Times New Roman" w:eastAsia="Times New Roman" w:hAnsi="Times New Roman" w:cs="Times New Roman"/>
                <w:noProof/>
                <w:lang w:eastAsia="ru-RU"/>
              </w:rPr>
              <w:t>Приложение 07</w:t>
            </w:r>
            <w:r>
              <w:rPr>
                <w:noProof/>
                <w:webHidden/>
              </w:rPr>
              <w:tab/>
            </w:r>
            <w:r>
              <w:rPr>
                <w:noProof/>
                <w:webHidden/>
              </w:rPr>
              <w:fldChar w:fldCharType="begin"/>
            </w:r>
            <w:r>
              <w:rPr>
                <w:noProof/>
                <w:webHidden/>
              </w:rPr>
              <w:instrText xml:space="preserve"> PAGEREF _Toc87864624 \h </w:instrText>
            </w:r>
            <w:r>
              <w:rPr>
                <w:noProof/>
                <w:webHidden/>
              </w:rPr>
            </w:r>
            <w:r>
              <w:rPr>
                <w:noProof/>
                <w:webHidden/>
              </w:rPr>
              <w:fldChar w:fldCharType="separate"/>
            </w:r>
            <w:r>
              <w:rPr>
                <w:noProof/>
                <w:webHidden/>
              </w:rPr>
              <w:t>60</w:t>
            </w:r>
            <w:r>
              <w:rPr>
                <w:noProof/>
                <w:webHidden/>
              </w:rPr>
              <w:fldChar w:fldCharType="end"/>
            </w:r>
          </w:hyperlink>
        </w:p>
        <w:p w14:paraId="68A1E40E" w14:textId="1221D3FC" w:rsidR="0040400A" w:rsidRDefault="0040400A">
          <w:pPr>
            <w:pStyle w:val="13"/>
            <w:rPr>
              <w:rFonts w:eastAsiaTheme="minorEastAsia"/>
              <w:noProof/>
              <w:lang w:eastAsia="ru-RU"/>
            </w:rPr>
          </w:pPr>
          <w:hyperlink w:anchor="_Toc87864625" w:history="1">
            <w:r w:rsidRPr="00F122D7">
              <w:rPr>
                <w:rStyle w:val="afd"/>
                <w:rFonts w:ascii="Times New Roman" w:eastAsia="Times New Roman" w:hAnsi="Times New Roman" w:cs="Times New Roman"/>
                <w:noProof/>
                <w:lang w:eastAsia="ru-RU"/>
              </w:rPr>
              <w:t>Приложение 08</w:t>
            </w:r>
            <w:r>
              <w:rPr>
                <w:noProof/>
                <w:webHidden/>
              </w:rPr>
              <w:tab/>
            </w:r>
            <w:r>
              <w:rPr>
                <w:noProof/>
                <w:webHidden/>
              </w:rPr>
              <w:fldChar w:fldCharType="begin"/>
            </w:r>
            <w:r>
              <w:rPr>
                <w:noProof/>
                <w:webHidden/>
              </w:rPr>
              <w:instrText xml:space="preserve"> PAGEREF _Toc87864625 \h </w:instrText>
            </w:r>
            <w:r>
              <w:rPr>
                <w:noProof/>
                <w:webHidden/>
              </w:rPr>
            </w:r>
            <w:r>
              <w:rPr>
                <w:noProof/>
                <w:webHidden/>
              </w:rPr>
              <w:fldChar w:fldCharType="separate"/>
            </w:r>
            <w:r>
              <w:rPr>
                <w:noProof/>
                <w:webHidden/>
              </w:rPr>
              <w:t>66</w:t>
            </w:r>
            <w:r>
              <w:rPr>
                <w:noProof/>
                <w:webHidden/>
              </w:rPr>
              <w:fldChar w:fldCharType="end"/>
            </w:r>
          </w:hyperlink>
        </w:p>
        <w:p w14:paraId="53847AE1" w14:textId="53B8C2D2" w:rsidR="00DD1F3D" w:rsidRDefault="00DE6904">
          <w:pPr>
            <w:rPr>
              <w:b/>
              <w:bCs/>
            </w:rPr>
          </w:pPr>
          <w:r>
            <w:rPr>
              <w:b/>
              <w:bCs/>
            </w:rPr>
            <w:fldChar w:fldCharType="end"/>
          </w:r>
        </w:p>
        <w:p w14:paraId="1C6AF0B1" w14:textId="29C0088A" w:rsidR="00DE6904" w:rsidRDefault="00E3207D"/>
      </w:sdtContent>
    </w:sdt>
    <w:p w14:paraId="4DA07FCE" w14:textId="77777777" w:rsidR="00C76740" w:rsidRDefault="00C76740">
      <w:pPr>
        <w:rPr>
          <w:rFonts w:ascii="Times New Roman" w:eastAsiaTheme="majorEastAsia" w:hAnsi="Times New Roman" w:cs="Times New Roman"/>
          <w:b/>
          <w:bCs/>
          <w:color w:val="0000FF"/>
          <w:sz w:val="28"/>
          <w:szCs w:val="28"/>
        </w:rPr>
      </w:pPr>
      <w:bookmarkStart w:id="0" w:name="_Toc344560721"/>
      <w:bookmarkStart w:id="1" w:name="_Toc367286379"/>
      <w:bookmarkStart w:id="2" w:name="_Toc367287259"/>
      <w:bookmarkStart w:id="3" w:name="_Toc367287713"/>
      <w:bookmarkStart w:id="4" w:name="_Toc367290855"/>
      <w:bookmarkStart w:id="5" w:name="_Toc367363321"/>
      <w:bookmarkStart w:id="6" w:name="_Toc367376628"/>
      <w:bookmarkStart w:id="7" w:name="_Toc367872237"/>
      <w:bookmarkStart w:id="8" w:name="_Toc372024464"/>
      <w:bookmarkStart w:id="9" w:name="_Toc372024478"/>
      <w:bookmarkStart w:id="10" w:name="_Toc375146616"/>
      <w:r>
        <w:rPr>
          <w:rFonts w:ascii="Times New Roman" w:hAnsi="Times New Roman" w:cs="Times New Roman"/>
          <w:color w:val="0000FF"/>
        </w:rPr>
        <w:br w:type="page"/>
      </w:r>
    </w:p>
    <w:p w14:paraId="2153E2F2" w14:textId="77777777" w:rsidR="005444D1" w:rsidRPr="00715B31" w:rsidRDefault="005444D1" w:rsidP="00C26583">
      <w:pPr>
        <w:pStyle w:val="10"/>
        <w:numPr>
          <w:ilvl w:val="0"/>
          <w:numId w:val="5"/>
        </w:numPr>
        <w:rPr>
          <w:rFonts w:ascii="Times New Roman" w:hAnsi="Times New Roman" w:cs="Times New Roman"/>
          <w:color w:val="0000FF"/>
        </w:rPr>
      </w:pPr>
      <w:bookmarkStart w:id="11" w:name="_Toc87864580"/>
      <w:r w:rsidRPr="00715B31">
        <w:rPr>
          <w:rFonts w:ascii="Times New Roman" w:hAnsi="Times New Roman" w:cs="Times New Roman"/>
          <w:color w:val="0000FF"/>
        </w:rPr>
        <w:t>Общие положения</w:t>
      </w:r>
      <w:bookmarkEnd w:id="0"/>
      <w:bookmarkEnd w:id="1"/>
      <w:bookmarkEnd w:id="2"/>
      <w:bookmarkEnd w:id="3"/>
      <w:bookmarkEnd w:id="4"/>
      <w:bookmarkEnd w:id="5"/>
      <w:bookmarkEnd w:id="6"/>
      <w:bookmarkEnd w:id="7"/>
      <w:bookmarkEnd w:id="8"/>
      <w:bookmarkEnd w:id="9"/>
      <w:bookmarkEnd w:id="10"/>
      <w:bookmarkEnd w:id="11"/>
    </w:p>
    <w:p w14:paraId="2A3620FA" w14:textId="77777777" w:rsidR="005444D1" w:rsidRPr="005444D1" w:rsidRDefault="005444D1">
      <w:pPr>
        <w:pStyle w:val="30"/>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2"/>
      <w:bookmarkEnd w:id="13"/>
      <w:bookmarkEnd w:id="14"/>
      <w:bookmarkEnd w:id="15"/>
      <w:bookmarkEnd w:id="16"/>
      <w:bookmarkEnd w:id="17"/>
    </w:p>
    <w:p w14:paraId="799BE019" w14:textId="77777777" w:rsidR="005444D1" w:rsidRPr="005444D1" w:rsidRDefault="005444D1">
      <w:pPr>
        <w:pStyle w:val="30"/>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4"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6BF111A5" w14:textId="77777777" w:rsidR="005444D1" w:rsidRPr="005444D1" w:rsidRDefault="005444D1" w:rsidP="00D376D7">
      <w:pPr>
        <w:numPr>
          <w:ilvl w:val="1"/>
          <w:numId w:val="1"/>
        </w:numPr>
        <w:spacing w:after="0" w:line="240" w:lineRule="auto"/>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14:paraId="1A3EDCCE" w14:textId="77777777" w:rsidR="005444D1" w:rsidRDefault="005444D1" w:rsidP="00D376D7">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Термины, используемые в Формах документов, используются в значениях, определенных Правилами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Правилами ЭДО, внутренними документами Биржи</w:t>
      </w:r>
      <w:r w:rsidR="00816961">
        <w:rPr>
          <w:rFonts w:ascii="Times New Roman" w:eastAsia="Times New Roman" w:hAnsi="Times New Roman" w:cs="Times New Roman"/>
          <w:sz w:val="24"/>
          <w:szCs w:val="20"/>
          <w:lang w:eastAsia="ru-RU"/>
        </w:rPr>
        <w:t xml:space="preserve"> и Клиринговой организации</w:t>
      </w:r>
      <w:r w:rsidR="00D442C0">
        <w:rPr>
          <w:rFonts w:ascii="Times New Roman" w:eastAsia="Times New Roman" w:hAnsi="Times New Roman" w:cs="Times New Roman"/>
          <w:sz w:val="24"/>
          <w:szCs w:val="20"/>
          <w:lang w:eastAsia="ru-RU"/>
        </w:rPr>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0D32BB66" w14:textId="77777777" w:rsidR="000D7F4B" w:rsidRDefault="000D7F4B" w:rsidP="00C26583">
      <w:pPr>
        <w:pStyle w:val="10"/>
        <w:numPr>
          <w:ilvl w:val="0"/>
          <w:numId w:val="5"/>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87864581"/>
      <w:bookmarkStart w:id="77" w:name="_Toc344560722"/>
      <w:bookmarkStart w:id="78" w:name="_Toc367286384"/>
      <w:bookmarkStart w:id="79" w:name="_Toc367287264"/>
      <w:bookmarkStart w:id="80" w:name="_Toc367287718"/>
      <w:bookmarkStart w:id="81" w:name="_Toc367290860"/>
      <w:bookmarkStart w:id="82" w:name="_Toc367363322"/>
      <w:bookmarkStart w:id="83" w:name="_Toc367376633"/>
      <w:bookmarkStart w:id="84" w:name="_Toc367872238"/>
      <w:bookmarkStart w:id="85" w:name="_Toc372024465"/>
      <w:bookmarkStart w:id="86" w:name="_Toc372024479"/>
      <w:bookmarkStart w:id="87"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t>Порядок оформления и предоставления документов на Биржу</w:t>
      </w:r>
      <w:bookmarkEnd w:id="76"/>
    </w:p>
    <w:p w14:paraId="6E4BEE00" w14:textId="77777777" w:rsidR="00CB21AF" w:rsidRDefault="00CB21AF" w:rsidP="000D7F4B">
      <w:pPr>
        <w:overflowPunct w:val="0"/>
        <w:autoSpaceDE w:val="0"/>
        <w:autoSpaceDN w:val="0"/>
        <w:adjustRightInd w:val="0"/>
        <w:spacing w:after="0" w:line="240" w:lineRule="auto"/>
        <w:jc w:val="both"/>
        <w:textAlignment w:val="baseline"/>
        <w:rPr>
          <w:rFonts w:ascii="Tahoma" w:eastAsia="Times New Roman" w:hAnsi="Tahoma" w:cs="Tahoma"/>
          <w:lang w:eastAsia="ru-RU"/>
        </w:rPr>
      </w:pPr>
    </w:p>
    <w:p w14:paraId="61CF7A88" w14:textId="5399EA70" w:rsidR="00444BED" w:rsidRDefault="00C978F5" w:rsidP="00444BED">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r w:rsidR="00444BED">
        <w:rPr>
          <w:rFonts w:ascii="Times New Roman" w:eastAsia="Times New Roman" w:hAnsi="Times New Roman" w:cs="Times New Roman"/>
          <w:sz w:val="24"/>
          <w:szCs w:val="24"/>
          <w:lang w:eastAsia="ru-RU"/>
        </w:rPr>
        <w:t>.</w:t>
      </w:r>
    </w:p>
    <w:p w14:paraId="7AFA4FE9" w14:textId="77777777" w:rsidR="00444BED" w:rsidRDefault="00444BED" w:rsidP="00D376D7">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p>
    <w:p w14:paraId="15DF8920" w14:textId="5B2B82C7" w:rsidR="00C978F5" w:rsidRPr="00067895" w:rsidRDefault="00C978F5" w:rsidP="00D376D7">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3B9C4BE5" w14:textId="77777777" w:rsidR="00C978F5" w:rsidRPr="00C978F5" w:rsidRDefault="00C978F5">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7AE51703" w14:textId="560F9E42"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и документы, указанные в </w:t>
      </w:r>
      <w:r w:rsidR="00AF7B96">
        <w:rPr>
          <w:rFonts w:ascii="Times New Roman" w:eastAsia="Times New Roman" w:hAnsi="Times New Roman" w:cs="Times New Roman"/>
          <w:sz w:val="24"/>
          <w:szCs w:val="24"/>
          <w:lang w:eastAsia="ru-RU"/>
        </w:rPr>
        <w:t xml:space="preserve">главе </w:t>
      </w:r>
      <w:r>
        <w:rPr>
          <w:rFonts w:ascii="Times New Roman" w:eastAsia="Times New Roman" w:hAnsi="Times New Roman" w:cs="Times New Roman"/>
          <w:sz w:val="24"/>
          <w:szCs w:val="24"/>
          <w:lang w:eastAsia="ru-RU"/>
        </w:rPr>
        <w:t>1</w:t>
      </w:r>
      <w:r w:rsidR="0065167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Форм документов (за исключением </w:t>
      </w:r>
      <w:r w:rsidR="00AF7B96">
        <w:rPr>
          <w:rFonts w:ascii="Times New Roman" w:eastAsia="Times New Roman" w:hAnsi="Times New Roman" w:cs="Times New Roman"/>
          <w:sz w:val="24"/>
          <w:szCs w:val="24"/>
          <w:lang w:eastAsia="ru-RU"/>
        </w:rPr>
        <w:t>писем, указанных в пунктах</w:t>
      </w:r>
      <w:r w:rsidR="0091140A" w:rsidRPr="00482E19">
        <w:rPr>
          <w:rFonts w:ascii="Times New Roman" w:eastAsia="Times New Roman" w:hAnsi="Times New Roman" w:cs="Times New Roman"/>
          <w:sz w:val="24"/>
          <w:szCs w:val="24"/>
          <w:lang w:eastAsia="ru-RU"/>
        </w:rPr>
        <w:t xml:space="preserve"> 2 - 4 </w:t>
      </w:r>
      <w:r w:rsidR="0091140A">
        <w:rPr>
          <w:rFonts w:ascii="Times New Roman" w:eastAsia="Times New Roman" w:hAnsi="Times New Roman" w:cs="Times New Roman"/>
          <w:sz w:val="24"/>
          <w:szCs w:val="24"/>
          <w:lang w:eastAsia="ru-RU"/>
        </w:rPr>
        <w:t xml:space="preserve">раздела </w:t>
      </w:r>
      <w:r w:rsidR="0091140A">
        <w:rPr>
          <w:rFonts w:ascii="Times New Roman" w:eastAsia="Times New Roman" w:hAnsi="Times New Roman" w:cs="Times New Roman"/>
          <w:sz w:val="24"/>
          <w:szCs w:val="24"/>
          <w:lang w:val="en-US" w:eastAsia="ru-RU"/>
        </w:rPr>
        <w:t>II</w:t>
      </w:r>
      <w:r w:rsidR="00B45CC5">
        <w:rPr>
          <w:rFonts w:ascii="Times New Roman" w:eastAsia="Times New Roman" w:hAnsi="Times New Roman" w:cs="Times New Roman"/>
          <w:sz w:val="24"/>
          <w:szCs w:val="24"/>
          <w:lang w:eastAsia="ru-RU"/>
        </w:rPr>
        <w:t xml:space="preserve"> и в пункте 2 раздела </w:t>
      </w:r>
      <w:r w:rsidR="00B45CC5">
        <w:rPr>
          <w:rFonts w:ascii="Times New Roman" w:eastAsia="Times New Roman" w:hAnsi="Times New Roman" w:cs="Times New Roman"/>
          <w:sz w:val="24"/>
          <w:szCs w:val="24"/>
          <w:lang w:val="en-US" w:eastAsia="ru-RU"/>
        </w:rPr>
        <w:t>V</w:t>
      </w:r>
      <w:r w:rsidR="0091140A">
        <w:rPr>
          <w:rFonts w:ascii="Times New Roman" w:eastAsia="Times New Roman" w:hAnsi="Times New Roman" w:cs="Times New Roman"/>
          <w:sz w:val="24"/>
          <w:szCs w:val="24"/>
          <w:lang w:eastAsia="ru-RU"/>
        </w:rPr>
        <w:t xml:space="preserve"> главы 1</w:t>
      </w:r>
      <w:r w:rsidR="00651677">
        <w:rPr>
          <w:rFonts w:ascii="Times New Roman" w:eastAsia="Times New Roman" w:hAnsi="Times New Roman" w:cs="Times New Roman"/>
          <w:sz w:val="24"/>
          <w:szCs w:val="24"/>
          <w:lang w:eastAsia="ru-RU"/>
        </w:rPr>
        <w:t>3</w:t>
      </w:r>
      <w:r w:rsidR="0091140A" w:rsidRPr="00482E19">
        <w:rPr>
          <w:rFonts w:ascii="Times New Roman" w:eastAsia="Times New Roman" w:hAnsi="Times New Roman" w:cs="Times New Roman"/>
          <w:sz w:val="24"/>
          <w:szCs w:val="24"/>
          <w:lang w:eastAsia="ru-RU"/>
        </w:rPr>
        <w:t xml:space="preserve"> </w:t>
      </w:r>
      <w:r w:rsidR="0091140A">
        <w:rPr>
          <w:rFonts w:ascii="Times New Roman" w:eastAsia="Times New Roman" w:hAnsi="Times New Roman" w:cs="Times New Roman"/>
          <w:sz w:val="24"/>
          <w:szCs w:val="24"/>
          <w:lang w:eastAsia="ru-RU"/>
        </w:rPr>
        <w:t xml:space="preserve">Форм документов) </w:t>
      </w:r>
      <w:r>
        <w:rPr>
          <w:rFonts w:ascii="Times New Roman" w:eastAsia="Times New Roman" w:hAnsi="Times New Roman" w:cs="Times New Roman"/>
          <w:sz w:val="24"/>
          <w:szCs w:val="24"/>
          <w:lang w:eastAsia="ru-RU"/>
        </w:rPr>
        <w:t xml:space="preserve">предоставляются на Биржу </w:t>
      </w:r>
      <w:r w:rsidRPr="002F7B99">
        <w:rPr>
          <w:rFonts w:ascii="Times New Roman" w:eastAsia="Times New Roman" w:hAnsi="Times New Roman" w:cs="Times New Roman"/>
          <w:sz w:val="24"/>
          <w:szCs w:val="24"/>
          <w:lang w:eastAsia="ru-RU"/>
        </w:rPr>
        <w:t xml:space="preserve">для целей идентификации Кандидата/Участника торгов в соответствии </w:t>
      </w:r>
      <w:r w:rsidR="0091140A">
        <w:rPr>
          <w:rFonts w:ascii="Times New Roman" w:eastAsia="Times New Roman" w:hAnsi="Times New Roman" w:cs="Times New Roman"/>
          <w:sz w:val="24"/>
          <w:szCs w:val="24"/>
          <w:lang w:eastAsia="ru-RU"/>
        </w:rPr>
        <w:t>требованиями законодательства об организованных торгах</w:t>
      </w:r>
      <w:r w:rsidRPr="002F7B99">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Pr>
          <w:rFonts w:ascii="Times New Roman" w:eastAsia="Times New Roman" w:hAnsi="Times New Roman" w:cs="Times New Roman"/>
          <w:sz w:val="24"/>
          <w:szCs w:val="24"/>
          <w:lang w:eastAsia="ru-RU"/>
        </w:rPr>
        <w:t>. В</w:t>
      </w:r>
      <w:r w:rsidR="0091140A" w:rsidRPr="002F7B99">
        <w:rPr>
          <w:rFonts w:ascii="Times New Roman" w:eastAsia="Times New Roman" w:hAnsi="Times New Roman" w:cs="Times New Roman"/>
          <w:sz w:val="24"/>
          <w:szCs w:val="24"/>
          <w:lang w:eastAsia="ru-RU"/>
        </w:rPr>
        <w:t xml:space="preserve"> соответствии с законодательством о персональных данных</w:t>
      </w:r>
      <w:r w:rsidR="0091140A">
        <w:rPr>
          <w:rFonts w:ascii="Times New Roman" w:eastAsia="Times New Roman" w:hAnsi="Times New Roman" w:cs="Times New Roman"/>
          <w:sz w:val="24"/>
          <w:szCs w:val="24"/>
          <w:lang w:eastAsia="ru-RU"/>
        </w:rPr>
        <w:t xml:space="preserve"> обработка сведений </w:t>
      </w:r>
      <w:r w:rsidR="0091140A" w:rsidRPr="002F7B99">
        <w:rPr>
          <w:rFonts w:ascii="Times New Roman" w:eastAsia="Times New Roman" w:hAnsi="Times New Roman" w:cs="Times New Roman"/>
          <w:sz w:val="24"/>
          <w:szCs w:val="24"/>
          <w:lang w:eastAsia="ru-RU"/>
        </w:rPr>
        <w:t>о персональных данных физических лиц</w:t>
      </w:r>
      <w:r w:rsidR="0091140A">
        <w:rPr>
          <w:rFonts w:ascii="Times New Roman" w:eastAsia="Times New Roman" w:hAnsi="Times New Roman" w:cs="Times New Roman"/>
          <w:sz w:val="24"/>
          <w:szCs w:val="24"/>
          <w:lang w:eastAsia="ru-RU"/>
        </w:rPr>
        <w:t xml:space="preserve">, содержащихся в указанных документах, </w:t>
      </w:r>
      <w:r w:rsidRPr="002F7B99">
        <w:rPr>
          <w:rFonts w:ascii="Times New Roman" w:eastAsia="Times New Roman" w:hAnsi="Times New Roman" w:cs="Times New Roman"/>
          <w:sz w:val="24"/>
          <w:szCs w:val="24"/>
          <w:lang w:eastAsia="ru-RU"/>
        </w:rPr>
        <w:t xml:space="preserve">осуществляется Биржей без согласия субъекта персональных данных </w:t>
      </w:r>
    </w:p>
    <w:p w14:paraId="41B0B8A3" w14:textId="1C42D04A"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2F7B99">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Pr>
          <w:rFonts w:ascii="Times New Roman" w:eastAsia="Times New Roman" w:hAnsi="Times New Roman" w:cs="Times New Roman"/>
          <w:sz w:val="24"/>
          <w:szCs w:val="24"/>
          <w:lang w:eastAsia="ru-RU"/>
        </w:rPr>
        <w:t>Биржа руководствуется у</w:t>
      </w:r>
      <w:r w:rsidR="0028714E">
        <w:rPr>
          <w:rFonts w:ascii="Times New Roman" w:eastAsia="Times New Roman" w:hAnsi="Times New Roman" w:cs="Times New Roman"/>
          <w:sz w:val="24"/>
          <w:szCs w:val="24"/>
          <w:lang w:eastAsia="ru-RU"/>
        </w:rPr>
        <w:t>становленными</w:t>
      </w:r>
      <w:r w:rsidR="00482E19">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w:t>
      </w:r>
      <w:r w:rsidR="00482E19" w:rsidRPr="00482E19">
        <w:rPr>
          <w:rFonts w:ascii="Times New Roman" w:eastAsia="Times New Roman" w:hAnsi="Times New Roman" w:cs="Times New Roman"/>
          <w:sz w:val="24"/>
          <w:szCs w:val="24"/>
          <w:lang w:eastAsia="ru-RU"/>
        </w:rPr>
        <w:t>необходимы</w:t>
      </w:r>
      <w:r w:rsidR="00482E19">
        <w:rPr>
          <w:rFonts w:ascii="Times New Roman" w:eastAsia="Times New Roman" w:hAnsi="Times New Roman" w:cs="Times New Roman"/>
          <w:sz w:val="24"/>
          <w:szCs w:val="24"/>
          <w:lang w:eastAsia="ru-RU"/>
        </w:rPr>
        <w:t>х</w:t>
      </w:r>
      <w:r w:rsidR="00482E19" w:rsidRPr="00482E19">
        <w:rPr>
          <w:rFonts w:ascii="Times New Roman" w:eastAsia="Times New Roman" w:hAnsi="Times New Roman" w:cs="Times New Roman"/>
          <w:sz w:val="24"/>
          <w:szCs w:val="24"/>
          <w:lang w:eastAsia="ru-RU"/>
        </w:rPr>
        <w:t xml:space="preserve"> письменны</w:t>
      </w:r>
      <w:r w:rsidR="00482E19">
        <w:rPr>
          <w:rFonts w:ascii="Times New Roman" w:eastAsia="Times New Roman" w:hAnsi="Times New Roman" w:cs="Times New Roman"/>
          <w:sz w:val="24"/>
          <w:szCs w:val="24"/>
          <w:lang w:eastAsia="ru-RU"/>
        </w:rPr>
        <w:t xml:space="preserve">х </w:t>
      </w:r>
      <w:r w:rsidR="00482E19" w:rsidRPr="00482E19">
        <w:rPr>
          <w:rFonts w:ascii="Times New Roman" w:eastAsia="Times New Roman" w:hAnsi="Times New Roman" w:cs="Times New Roman"/>
          <w:sz w:val="24"/>
          <w:szCs w:val="24"/>
          <w:lang w:eastAsia="ru-RU"/>
        </w:rPr>
        <w:t>согласи</w:t>
      </w:r>
      <w:r w:rsidR="00482E19">
        <w:rPr>
          <w:rFonts w:ascii="Times New Roman" w:eastAsia="Times New Roman" w:hAnsi="Times New Roman" w:cs="Times New Roman"/>
          <w:sz w:val="24"/>
          <w:szCs w:val="24"/>
          <w:lang w:eastAsia="ru-RU"/>
        </w:rPr>
        <w:t>й</w:t>
      </w:r>
      <w:r w:rsidR="00482E19" w:rsidRPr="00482E19">
        <w:rPr>
          <w:rFonts w:ascii="Times New Roman" w:eastAsia="Times New Roman" w:hAnsi="Times New Roman" w:cs="Times New Roman"/>
          <w:sz w:val="24"/>
          <w:szCs w:val="24"/>
          <w:lang w:eastAsia="ru-RU"/>
        </w:rPr>
        <w:t xml:space="preserve"> указанных физических </w:t>
      </w:r>
      <w:r w:rsidR="00482E19">
        <w:rPr>
          <w:rFonts w:ascii="Times New Roman" w:eastAsia="Times New Roman" w:hAnsi="Times New Roman" w:cs="Times New Roman"/>
          <w:sz w:val="24"/>
          <w:szCs w:val="24"/>
          <w:lang w:eastAsia="ru-RU"/>
        </w:rPr>
        <w:t xml:space="preserve">лиц </w:t>
      </w:r>
      <w:r w:rsidR="00482E19" w:rsidRPr="00482E19">
        <w:rPr>
          <w:rFonts w:ascii="Times New Roman" w:eastAsia="Times New Roman" w:hAnsi="Times New Roman" w:cs="Times New Roman"/>
          <w:sz w:val="24"/>
          <w:szCs w:val="24"/>
          <w:lang w:eastAsia="ru-RU"/>
        </w:rPr>
        <w:t>на обработку их персональных данных Биржей</w:t>
      </w:r>
      <w:r w:rsidR="00482E19">
        <w:rPr>
          <w:rFonts w:ascii="Times New Roman" w:eastAsia="Times New Roman" w:hAnsi="Times New Roman" w:cs="Times New Roman"/>
          <w:sz w:val="24"/>
          <w:szCs w:val="24"/>
          <w:lang w:eastAsia="ru-RU"/>
        </w:rPr>
        <w:t xml:space="preserve">,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Pr>
          <w:rFonts w:ascii="Times New Roman" w:eastAsia="Times New Roman" w:hAnsi="Times New Roman" w:cs="Times New Roman"/>
          <w:sz w:val="24"/>
          <w:szCs w:val="24"/>
          <w:lang w:eastAsia="ru-RU"/>
        </w:rPr>
        <w:t xml:space="preserve">по требованию </w:t>
      </w:r>
      <w:r w:rsidR="00482E19">
        <w:rPr>
          <w:rFonts w:ascii="Times New Roman" w:eastAsia="Times New Roman" w:hAnsi="Times New Roman" w:cs="Times New Roman"/>
          <w:sz w:val="24"/>
          <w:szCs w:val="24"/>
          <w:lang w:eastAsia="ru-RU"/>
        </w:rPr>
        <w:t>Бирж</w:t>
      </w:r>
      <w:r w:rsidR="00DA0AD6">
        <w:rPr>
          <w:rFonts w:ascii="Times New Roman" w:eastAsia="Times New Roman" w:hAnsi="Times New Roman" w:cs="Times New Roman"/>
          <w:sz w:val="24"/>
          <w:szCs w:val="24"/>
          <w:lang w:eastAsia="ru-RU"/>
        </w:rPr>
        <w:t>и</w:t>
      </w:r>
      <w:r w:rsidR="00482E19">
        <w:rPr>
          <w:rFonts w:ascii="Times New Roman" w:eastAsia="Times New Roman" w:hAnsi="Times New Roman" w:cs="Times New Roman"/>
          <w:sz w:val="24"/>
          <w:szCs w:val="24"/>
          <w:lang w:eastAsia="ru-RU"/>
        </w:rPr>
        <w:t>.</w:t>
      </w:r>
    </w:p>
    <w:p w14:paraId="3F206030" w14:textId="2A8A66A8" w:rsidR="006C1D57" w:rsidRDefault="006C1D57" w:rsidP="00642ABC">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на представителей</w:t>
      </w:r>
      <w:r w:rsidR="00E96A7E">
        <w:rPr>
          <w:rFonts w:ascii="Times New Roman" w:eastAsia="Times New Roman" w:hAnsi="Times New Roman" w:cs="Times New Roman"/>
          <w:sz w:val="24"/>
          <w:szCs w:val="24"/>
          <w:lang w:eastAsia="ru-RU"/>
        </w:rPr>
        <w:t>, поступившие от Кандидатов/Участников торгов,</w:t>
      </w:r>
      <w:r w:rsidRPr="00642ABC">
        <w:rPr>
          <w:rFonts w:ascii="Times New Roman" w:eastAsia="Times New Roman" w:hAnsi="Times New Roman" w:cs="Times New Roman"/>
          <w:sz w:val="24"/>
          <w:szCs w:val="24"/>
          <w:lang w:eastAsia="ru-RU"/>
        </w:rPr>
        <w:t xml:space="preserve"> обрабатываются </w:t>
      </w:r>
      <w:r>
        <w:rPr>
          <w:rFonts w:ascii="Times New Roman" w:eastAsia="Times New Roman" w:hAnsi="Times New Roman" w:cs="Times New Roman"/>
          <w:sz w:val="24"/>
          <w:szCs w:val="24"/>
          <w:lang w:eastAsia="ru-RU"/>
        </w:rPr>
        <w:t>Биржей</w:t>
      </w:r>
      <w:r w:rsidRPr="00642ABC">
        <w:rPr>
          <w:rFonts w:ascii="Times New Roman" w:eastAsia="Times New Roman" w:hAnsi="Times New Roman" w:cs="Times New Roman"/>
          <w:sz w:val="24"/>
          <w:szCs w:val="24"/>
          <w:lang w:eastAsia="ru-RU"/>
        </w:rPr>
        <w:t xml:space="preserve"> в срок, не превышающий 3 (трех) рабочих дней со дня получения указанных документов.</w:t>
      </w:r>
    </w:p>
    <w:p w14:paraId="1FCE3BEB" w14:textId="1469EFC7" w:rsidR="000D7F4B" w:rsidRPr="00642ABC"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42ABC">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sidRPr="00642ABC">
        <w:rPr>
          <w:rFonts w:ascii="Times New Roman" w:eastAsia="Times New Roman" w:hAnsi="Times New Roman" w:cs="Times New Roman"/>
          <w:sz w:val="24"/>
          <w:szCs w:val="24"/>
          <w:lang w:eastAsia="ru-RU"/>
        </w:rPr>
        <w:t xml:space="preserve"> </w:t>
      </w:r>
      <w:r w:rsidR="00092148" w:rsidRPr="00642ABC">
        <w:rPr>
          <w:rFonts w:ascii="Times New Roman" w:eastAsia="Times New Roman" w:hAnsi="Times New Roman" w:cs="Times New Roman"/>
          <w:sz w:val="24"/>
          <w:szCs w:val="24"/>
          <w:lang w:eastAsia="ru-RU"/>
        </w:rPr>
        <w:t>Форма указанного уведомления установлена в пункте 4.3 главы 4 Форм документов.</w:t>
      </w:r>
    </w:p>
    <w:p w14:paraId="401B8642" w14:textId="03022402" w:rsidR="00092148" w:rsidRPr="004B6F44"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092148">
        <w:rPr>
          <w:rFonts w:ascii="Times New Roman" w:eastAsia="Times New Roman" w:hAnsi="Times New Roman" w:cs="Times New Roman"/>
          <w:sz w:val="24"/>
          <w:szCs w:val="24"/>
          <w:lang w:eastAsia="ru-RU"/>
        </w:rPr>
        <w:t xml:space="preserve"> об отмене доверенности</w:t>
      </w:r>
      <w:r w:rsidRPr="004B6F44">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63F5868E" w:rsidR="000D7F4B" w:rsidRDefault="000D7F4B" w:rsidP="000D7F4B">
      <w:pPr>
        <w:numPr>
          <w:ilvl w:val="0"/>
          <w:numId w:val="12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5D37E8C0" w14:textId="44E8EE8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714B180" w14:textId="66755F4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D58E19" w14:textId="6E2A4DA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7F2397D" w14:textId="2ED75EE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75FDF84" w14:textId="2F566D9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1B62234" w14:textId="1413F090"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81D38F8" w14:textId="77777777" w:rsidR="002A4B86" w:rsidRPr="004B6F44"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A87B13D" w14:textId="77777777" w:rsidR="000D7F4B" w:rsidRDefault="000D7F4B" w:rsidP="00CB21AF">
      <w:pPr>
        <w:pStyle w:val="10"/>
        <w:numPr>
          <w:ilvl w:val="0"/>
          <w:numId w:val="5"/>
        </w:numPr>
        <w:spacing w:line="240" w:lineRule="auto"/>
        <w:ind w:left="709" w:hanging="709"/>
        <w:jc w:val="both"/>
        <w:rPr>
          <w:rFonts w:ascii="Times New Roman" w:hAnsi="Times New Roman" w:cs="Times New Roman"/>
          <w:color w:val="0000FF"/>
        </w:rPr>
      </w:pPr>
      <w:bookmarkStart w:id="88" w:name="_Toc106193332"/>
      <w:bookmarkStart w:id="89" w:name="_Toc106788624"/>
      <w:bookmarkStart w:id="90" w:name="_Toc107305656"/>
      <w:bookmarkStart w:id="91" w:name="_Toc244491783"/>
      <w:bookmarkStart w:id="92" w:name="_Toc280276927"/>
      <w:bookmarkStart w:id="93" w:name="_Toc420662977"/>
      <w:bookmarkStart w:id="94" w:name="_Toc7513962"/>
      <w:bookmarkStart w:id="95" w:name="_Toc87864582"/>
      <w:r w:rsidRPr="00CB21AF">
        <w:rPr>
          <w:rFonts w:ascii="Times New Roman" w:hAnsi="Times New Roman" w:cs="Times New Roman"/>
          <w:color w:val="0000FF"/>
        </w:rPr>
        <w:t>Порядок предоставления на Биржу / получения от Биржи документов в форме электронного документа</w:t>
      </w:r>
      <w:bookmarkEnd w:id="88"/>
      <w:bookmarkEnd w:id="89"/>
      <w:bookmarkEnd w:id="90"/>
      <w:bookmarkEnd w:id="91"/>
      <w:bookmarkEnd w:id="92"/>
      <w:bookmarkEnd w:id="93"/>
      <w:bookmarkEnd w:id="94"/>
      <w:bookmarkEnd w:id="95"/>
    </w:p>
    <w:p w14:paraId="12A72F0E" w14:textId="77777777" w:rsidR="00CB21AF" w:rsidRPr="00CB21AF" w:rsidRDefault="00CB21AF" w:rsidP="00CB21AF"/>
    <w:p w14:paraId="32C4E0E9" w14:textId="77777777" w:rsidR="000D7F4B" w:rsidRPr="004B6F44" w:rsidRDefault="000D7F4B" w:rsidP="000D7F4B">
      <w:pPr>
        <w:numPr>
          <w:ilvl w:val="0"/>
          <w:numId w:val="124"/>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5F526A8" w14:textId="77777777" w:rsidR="000D7F4B" w:rsidRPr="004B6F44"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786F3C85" w:rsidR="000D7F4B"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E71A550" w14:textId="48DFD69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38213E" w14:textId="53F9579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A2E386" w14:textId="32E15514"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989A5A7" w14:textId="43226EC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007B79" w14:textId="700F4DB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6251FED" w14:textId="010E433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367F09" w14:textId="1B99E28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99327F5" w14:textId="01F43E6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209DB4B" w14:textId="1E8B3BFB"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E88D490" w14:textId="010B6A7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E007EB2" w14:textId="06E80F35"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F9C1CD4" w14:textId="4A2A181E"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BEC0067" w14:textId="17A7EB17"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F29D90" w14:textId="44D71CE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B7D9A6D" w14:textId="69C959F8"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C8D70AF" w14:textId="78E9E06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532CD5" w14:textId="4E28A7F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8C1677C" w14:textId="28D001A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DD5EA8" w14:textId="720AFD9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AB058C9" w14:textId="35D4D91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199C969" w14:textId="608B48C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A7435EA" w14:textId="77777777" w:rsidR="002A4B86"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1BBBD10" w14:textId="77777777" w:rsidR="00EC6D26" w:rsidRPr="009A55DC" w:rsidRDefault="00EC6D26" w:rsidP="00C26583">
      <w:pPr>
        <w:pStyle w:val="10"/>
        <w:numPr>
          <w:ilvl w:val="0"/>
          <w:numId w:val="5"/>
        </w:numPr>
        <w:spacing w:line="240" w:lineRule="auto"/>
        <w:ind w:left="709" w:hanging="709"/>
        <w:jc w:val="both"/>
        <w:rPr>
          <w:rFonts w:ascii="Times New Roman" w:hAnsi="Times New Roman" w:cs="Times New Roman"/>
          <w:color w:val="0000FF"/>
        </w:rPr>
      </w:pPr>
      <w:bookmarkStart w:id="96" w:name="_Toc87864583"/>
      <w:r w:rsidRPr="009A55DC">
        <w:rPr>
          <w:rFonts w:ascii="Times New Roman" w:hAnsi="Times New Roman" w:cs="Times New Roman"/>
          <w:color w:val="0000FF"/>
        </w:rPr>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6"/>
    </w:p>
    <w:p w14:paraId="7A50E7E6" w14:textId="77777777" w:rsidR="00D33598" w:rsidRDefault="00D33598" w:rsidP="00CF6D23">
      <w:pPr>
        <w:pStyle w:val="10"/>
        <w:numPr>
          <w:ilvl w:val="1"/>
          <w:numId w:val="5"/>
        </w:numPr>
        <w:spacing w:before="120" w:line="240" w:lineRule="auto"/>
        <w:ind w:left="0" w:firstLine="0"/>
        <w:rPr>
          <w:rFonts w:ascii="Times New Roman" w:hAnsi="Times New Roman" w:cs="Times New Roman"/>
          <w:color w:val="0000FF"/>
        </w:rPr>
      </w:pPr>
      <w:bookmarkStart w:id="97" w:name="_Toc87864584"/>
      <w:r>
        <w:rPr>
          <w:rFonts w:ascii="Times New Roman" w:hAnsi="Times New Roman" w:cs="Times New Roman"/>
          <w:color w:val="0000FF"/>
        </w:rPr>
        <w:t>Заявление о предоставлении допуска к участию в торгах</w:t>
      </w:r>
      <w:bookmarkEnd w:id="97"/>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98"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D33598">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7A6445">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99"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D33598">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99"/>
    <w:p w14:paraId="168BD77E" w14:textId="77777777" w:rsidR="00D33598" w:rsidRDefault="00D33598"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0DD6C070" w14:textId="77777777" w:rsidR="00816961" w:rsidRDefault="00816961"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0C77C630" w14:textId="77777777" w:rsidR="00D33598" w:rsidRDefault="00D33598"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69FAC892" w14:textId="77777777"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Биржевом(ых)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3E07D95D" w14:textId="77777777" w:rsidR="00D33598"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4E2A884C" w14:textId="77777777" w:rsidR="00816961"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0"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0"/>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(подпись)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1"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AB2B28">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DC441C">
      <w:pPr>
        <w:numPr>
          <w:ilvl w:val="3"/>
          <w:numId w:val="6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98"/>
      <w:bookmarkEnd w:id="101"/>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715B31" w:rsidRDefault="00C705B3" w:rsidP="00C705B3">
      <w:pPr>
        <w:pStyle w:val="10"/>
        <w:numPr>
          <w:ilvl w:val="1"/>
          <w:numId w:val="5"/>
        </w:numPr>
        <w:ind w:left="0" w:firstLine="0"/>
        <w:rPr>
          <w:rFonts w:ascii="Times New Roman" w:eastAsia="Times New Roman" w:hAnsi="Times New Roman" w:cs="Times New Roman"/>
          <w:snapToGrid w:val="0"/>
          <w:color w:val="0000FF"/>
          <w:lang w:eastAsia="ru-RU"/>
        </w:rPr>
      </w:pPr>
      <w:bookmarkStart w:id="102" w:name="_Toc87864585"/>
      <w:r w:rsidRPr="00715B31">
        <w:rPr>
          <w:rFonts w:ascii="Times New Roman" w:eastAsia="Times New Roman" w:hAnsi="Times New Roman" w:cs="Times New Roman"/>
          <w:snapToGrid w:val="0"/>
          <w:color w:val="0000FF"/>
          <w:lang w:eastAsia="ru-RU"/>
        </w:rPr>
        <w:t>Заявление на разрешение/запрет кросс-сделок</w:t>
      </w:r>
      <w:bookmarkEnd w:id="102"/>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3"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0"/>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7777777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с участием центрального контрагента на основании заявок, поданных </w:t>
      </w:r>
      <w:r w:rsidRPr="00C76740">
        <w:rPr>
          <w:rFonts w:ascii="Times New Roman" w:eastAsia="Calibri" w:hAnsi="Times New Roman" w:cs="Times New Roman"/>
        </w:rPr>
        <w:t xml:space="preserve">в интересах </w:t>
      </w:r>
      <w:bookmarkStart w:id="104"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4"/>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0"/>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E3207D"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E3207D"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E3207D"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E3207D"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E3207D"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E3207D"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r w:rsidR="00C76740" w:rsidRPr="00C76740" w14:paraId="4999F5C0" w14:textId="77777777" w:rsidTr="00F92CE8">
        <w:tc>
          <w:tcPr>
            <w:tcW w:w="562" w:type="dxa"/>
            <w:vMerge w:val="restart"/>
          </w:tcPr>
          <w:p w14:paraId="730AFC02" w14:textId="77777777" w:rsidR="00C76740" w:rsidRPr="00C76740" w:rsidRDefault="00E3207D" w:rsidP="00774B67">
            <w:pPr>
              <w:ind w:left="454" w:hanging="454"/>
              <w:rPr>
                <w:rFonts w:ascii="Times New Roman" w:eastAsia="Calibri" w:hAnsi="Times New Roman" w:cs="Times New Roman"/>
              </w:rPr>
            </w:pPr>
            <w:sdt>
              <w:sdtPr>
                <w:rPr>
                  <w:rFonts w:ascii="Times New Roman" w:eastAsia="Calibri" w:hAnsi="Times New Roman" w:cs="Times New Roman"/>
                </w:rPr>
                <w:id w:val="-471214838"/>
                <w14:checkbox>
                  <w14:checked w14:val="0"/>
                  <w14:checkedState w14:val="2612" w14:font="MS Gothic"/>
                  <w14:uncheckedState w14:val="2610" w14:font="MS Gothic"/>
                </w14:checkbox>
              </w:sdtPr>
              <w:sdtEndPr/>
              <w:sdtContent>
                <w:r w:rsidR="00C76740" w:rsidRPr="00C76740">
                  <w:rPr>
                    <w:rFonts w:ascii="Segoe UI Symbol" w:eastAsia="Calibri" w:hAnsi="Segoe UI Symbol" w:cs="Segoe UI Symbol"/>
                  </w:rPr>
                  <w:t>☐</w:t>
                </w:r>
              </w:sdtContent>
            </w:sdt>
            <w:r w:rsidR="00C76740" w:rsidRPr="00C76740">
              <w:rPr>
                <w:rFonts w:ascii="Times New Roman" w:eastAsia="Calibri" w:hAnsi="Times New Roman" w:cs="Times New Roman"/>
              </w:rPr>
              <w:t xml:space="preserve">     </w:t>
            </w:r>
          </w:p>
        </w:tc>
        <w:tc>
          <w:tcPr>
            <w:tcW w:w="5812" w:type="dxa"/>
            <w:gridSpan w:val="2"/>
          </w:tcPr>
          <w:p w14:paraId="0772CE71" w14:textId="77777777" w:rsidR="00C76740" w:rsidRPr="00C76740" w:rsidRDefault="00C76740" w:rsidP="00774B67">
            <w:pPr>
              <w:rPr>
                <w:rFonts w:ascii="Times New Roman" w:eastAsia="Calibri" w:hAnsi="Times New Roman" w:cs="Times New Roman"/>
              </w:rPr>
            </w:pPr>
            <w:r w:rsidRPr="00C76740">
              <w:rPr>
                <w:rFonts w:ascii="Times New Roman" w:eastAsia="Calibri" w:hAnsi="Times New Roman" w:cs="Times New Roman"/>
              </w:rPr>
              <w:t xml:space="preserve">на рынке Стандартизированных ПФИ в соответствии с Правилами организованных торгов на рынке Стандартизированных ПФИ ПАО Московская Биржа </w:t>
            </w:r>
          </w:p>
        </w:tc>
        <w:tc>
          <w:tcPr>
            <w:tcW w:w="1559" w:type="dxa"/>
            <w:vAlign w:val="center"/>
          </w:tcPr>
          <w:p w14:paraId="5A668650" w14:textId="77777777" w:rsidR="00C76740" w:rsidRPr="00C76740" w:rsidRDefault="00E3207D"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2767331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2A3B8CEC" w14:textId="77777777" w:rsidR="00C76740" w:rsidRPr="00C76740" w:rsidRDefault="00E3207D"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273474750"/>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ACF99D9" w14:textId="77777777" w:rsidTr="00C76740">
        <w:tc>
          <w:tcPr>
            <w:tcW w:w="562" w:type="dxa"/>
            <w:vMerge/>
          </w:tcPr>
          <w:p w14:paraId="3275B38C" w14:textId="77777777" w:rsidR="00C76740" w:rsidRPr="00C76740" w:rsidRDefault="00C76740">
            <w:pPr>
              <w:ind w:left="454" w:hanging="454"/>
              <w:rPr>
                <w:rFonts w:ascii="Times New Roman" w:eastAsia="Calibri" w:hAnsi="Times New Roman" w:cs="Times New Roman"/>
              </w:rPr>
            </w:pPr>
          </w:p>
        </w:tc>
        <w:tc>
          <w:tcPr>
            <w:tcW w:w="2552" w:type="dxa"/>
            <w:shd w:val="clear" w:color="auto" w:fill="D9D9D9"/>
          </w:tcPr>
          <w:p w14:paraId="6875D1CE"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0AFEC4C6"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рынке Стандартизированных ПФИ</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r w:rsidRPr="00C76740">
        <w:rPr>
          <w:rFonts w:ascii="Times New Roman" w:eastAsia="Calibri" w:hAnsi="Times New Roman" w:cs="Times New Roman"/>
          <w:sz w:val="18"/>
          <w:szCs w:val="18"/>
        </w:rPr>
        <w:t>Исполнитель:___________________________________________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77777777" w:rsid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p>
    <w:p w14:paraId="51519267" w14:textId="77777777" w:rsidR="009161AB" w:rsidRPr="00C76740" w:rsidRDefault="009161AB"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416A58F4" w14:textId="77777777" w:rsidR="00C76740" w:rsidRP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27E352D2" w14:textId="77777777" w:rsidR="00C76740" w:rsidRPr="00C76740" w:rsidRDefault="00C76740" w:rsidP="00C7674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9275DFF"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4DD56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C76740">
      <w:pPr>
        <w:widowControl w:val="0"/>
        <w:numPr>
          <w:ilvl w:val="0"/>
          <w:numId w:val="1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3"/>
    </w:p>
    <w:p w14:paraId="57518966" w14:textId="77777777" w:rsidR="00EC6D26" w:rsidRPr="009A55DC" w:rsidRDefault="00EC6D26" w:rsidP="00C26583">
      <w:pPr>
        <w:pStyle w:val="10"/>
        <w:numPr>
          <w:ilvl w:val="1"/>
          <w:numId w:val="5"/>
        </w:numPr>
        <w:spacing w:line="240" w:lineRule="auto"/>
        <w:ind w:left="0" w:firstLine="0"/>
        <w:rPr>
          <w:rFonts w:ascii="Times New Roman" w:hAnsi="Times New Roman" w:cs="Times New Roman"/>
          <w:color w:val="0000FF"/>
        </w:rPr>
      </w:pPr>
      <w:bookmarkStart w:id="105" w:name="_Toc87864586"/>
      <w:r w:rsidRPr="009A55DC">
        <w:rPr>
          <w:rFonts w:ascii="Times New Roman" w:hAnsi="Times New Roman" w:cs="Times New Roman"/>
          <w:color w:val="0000FF"/>
        </w:rPr>
        <w:t>Уведомление об отмене Доверенности</w:t>
      </w:r>
      <w:bookmarkEnd w:id="105"/>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 xml:space="preserve">об отмене с «___»_________________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r w:rsidRPr="00F1041A">
        <w:rPr>
          <w:rFonts w:ascii="Times New Roman" w:hAnsi="Times New Roman"/>
          <w:sz w:val="18"/>
          <w:szCs w:val="18"/>
        </w:rPr>
        <w:t>Исполнитель:</w:t>
      </w:r>
      <w:r w:rsidRPr="005E40FB">
        <w:rPr>
          <w:rFonts w:ascii="Times New Roman" w:hAnsi="Times New Roman"/>
          <w:sz w:val="18"/>
          <w:szCs w:val="18"/>
        </w:rPr>
        <w:t>__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0B05CA1F" w:rsidR="00224415" w:rsidRPr="009A55DC" w:rsidRDefault="00224415" w:rsidP="00C26583">
      <w:pPr>
        <w:pStyle w:val="10"/>
        <w:numPr>
          <w:ilvl w:val="1"/>
          <w:numId w:val="5"/>
        </w:numPr>
        <w:spacing w:line="240" w:lineRule="auto"/>
        <w:ind w:left="0" w:firstLine="0"/>
        <w:rPr>
          <w:rFonts w:ascii="Times New Roman" w:hAnsi="Times New Roman" w:cs="Times New Roman"/>
          <w:color w:val="0000FF"/>
        </w:rPr>
      </w:pPr>
      <w:bookmarkStart w:id="106" w:name="_Toc87864587"/>
      <w:bookmarkEnd w:id="77"/>
      <w:bookmarkEnd w:id="78"/>
      <w:bookmarkEnd w:id="79"/>
      <w:bookmarkEnd w:id="80"/>
      <w:bookmarkEnd w:id="81"/>
      <w:bookmarkEnd w:id="82"/>
      <w:bookmarkEnd w:id="83"/>
      <w:bookmarkEnd w:id="84"/>
      <w:bookmarkEnd w:id="85"/>
      <w:bookmarkEnd w:id="86"/>
      <w:bookmarkEnd w:id="87"/>
      <w:r w:rsidRPr="009A55DC">
        <w:rPr>
          <w:rFonts w:ascii="Times New Roman" w:hAnsi="Times New Roman" w:cs="Times New Roman"/>
          <w:color w:val="0000FF"/>
        </w:rPr>
        <w:t>Заявление о прекращении допуска к участию в торгах</w:t>
      </w:r>
      <w:bookmarkEnd w:id="106"/>
      <w:r w:rsidRPr="009A55DC">
        <w:rPr>
          <w:rFonts w:ascii="Times New Roman" w:hAnsi="Times New Roman" w:cs="Times New Roman"/>
          <w:color w:val="0000FF"/>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F54EE6">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36144A9" w14:textId="77777777" w:rsidR="00A16654" w:rsidRDefault="00A16654" w:rsidP="00C26583">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hAnsi="Times New Roman"/>
          <w:szCs w:val="24"/>
        </w:rPr>
      </w:pPr>
      <w:r w:rsidRPr="005E1AB5">
        <w:rPr>
          <w:rFonts w:ascii="Times New Roman" w:hAnsi="Times New Roman"/>
          <w:szCs w:val="24"/>
        </w:rPr>
        <w:t xml:space="preserve">на рынке Стандартизированных ПФИ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593BDF2" w14:textId="77777777"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661297B7" w14:textId="6E7CE64C" w:rsidR="00391A7B" w:rsidRDefault="00391A7B">
      <w:pPr>
        <w:rPr>
          <w:rFonts w:ascii="Times New Roman" w:eastAsia="Times New Roman" w:hAnsi="Times New Roman" w:cs="Times New Roman"/>
          <w:i/>
          <w:iCs/>
          <w:sz w:val="18"/>
          <w:szCs w:val="18"/>
          <w:lang w:eastAsia="ru-RU"/>
        </w:rPr>
      </w:pPr>
    </w:p>
    <w:p w14:paraId="72533BB1" w14:textId="77777777" w:rsidR="00A16654" w:rsidRPr="009A55DC" w:rsidRDefault="00A16654" w:rsidP="00C26583">
      <w:pPr>
        <w:pStyle w:val="10"/>
        <w:numPr>
          <w:ilvl w:val="0"/>
          <w:numId w:val="5"/>
        </w:numPr>
        <w:spacing w:before="0" w:line="240" w:lineRule="auto"/>
        <w:ind w:left="0" w:firstLine="0"/>
        <w:jc w:val="both"/>
        <w:rPr>
          <w:rFonts w:ascii="Times New Roman" w:hAnsi="Times New Roman" w:cs="Times New Roman"/>
          <w:color w:val="0000FF"/>
        </w:rPr>
      </w:pPr>
      <w:bookmarkStart w:id="107" w:name="_Toc87864588"/>
      <w:r w:rsidRPr="009A55DC">
        <w:rPr>
          <w:rFonts w:ascii="Times New Roman" w:hAnsi="Times New Roman" w:cs="Times New Roman"/>
          <w:color w:val="0000FF"/>
        </w:rPr>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9A55DC">
        <w:rPr>
          <w:rFonts w:ascii="Times New Roman" w:hAnsi="Times New Roman" w:cs="Times New Roman"/>
          <w:color w:val="0000FF"/>
        </w:rPr>
        <w:t xml:space="preserve">ПАО </w:t>
      </w:r>
      <w:r w:rsidRPr="009A55DC">
        <w:rPr>
          <w:rFonts w:ascii="Times New Roman" w:hAnsi="Times New Roman" w:cs="Times New Roman"/>
          <w:color w:val="0000FF"/>
        </w:rPr>
        <w:t>Московская Биржа</w:t>
      </w:r>
      <w:bookmarkEnd w:id="107"/>
    </w:p>
    <w:p w14:paraId="7E25EAEF" w14:textId="77777777" w:rsidR="001556EE" w:rsidRPr="009A55DC"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0"/>
          <w:lang w:eastAsia="ru-RU"/>
        </w:rPr>
      </w:pPr>
    </w:p>
    <w:p w14:paraId="0FB2D9EC" w14:textId="77777777" w:rsidR="00D33598" w:rsidRDefault="00D33598" w:rsidP="00C26583">
      <w:pPr>
        <w:pStyle w:val="10"/>
        <w:numPr>
          <w:ilvl w:val="1"/>
          <w:numId w:val="5"/>
        </w:numPr>
        <w:spacing w:before="0" w:line="240" w:lineRule="auto"/>
        <w:ind w:left="0" w:firstLine="0"/>
        <w:jc w:val="both"/>
        <w:rPr>
          <w:rFonts w:ascii="Times New Roman" w:hAnsi="Times New Roman" w:cs="Times New Roman"/>
          <w:color w:val="0000FF"/>
        </w:rPr>
      </w:pPr>
      <w:r>
        <w:rPr>
          <w:rFonts w:ascii="Times New Roman" w:hAnsi="Times New Roman" w:cs="Times New Roman"/>
          <w:color w:val="0000FF"/>
        </w:rPr>
        <w:t xml:space="preserve">   </w:t>
      </w:r>
      <w:bookmarkStart w:id="108" w:name="_Toc87864589"/>
      <w:r w:rsidRPr="00D33598">
        <w:rPr>
          <w:rFonts w:ascii="Times New Roman" w:hAnsi="Times New Roman" w:cs="Times New Roman"/>
          <w:color w:val="0000FF"/>
        </w:rPr>
        <w:t xml:space="preserve">Письмо о соответствии некредитной организации, не являющейся </w:t>
      </w:r>
      <w:r w:rsidR="00306734" w:rsidRPr="00306734">
        <w:rPr>
          <w:rFonts w:ascii="Times New Roman" w:hAnsi="Times New Roman" w:cs="Times New Roman"/>
          <w:color w:val="0000FF"/>
        </w:rPr>
        <w:t>некредитной финансовой организаци</w:t>
      </w:r>
      <w:r w:rsidR="00306734">
        <w:rPr>
          <w:rFonts w:ascii="Times New Roman" w:hAnsi="Times New Roman" w:cs="Times New Roman"/>
          <w:color w:val="0000FF"/>
        </w:rPr>
        <w:t>ей</w:t>
      </w:r>
      <w:r w:rsidRPr="00D33598">
        <w:rPr>
          <w:rFonts w:ascii="Times New Roman" w:hAnsi="Times New Roman" w:cs="Times New Roman"/>
          <w:color w:val="0000FF"/>
        </w:rPr>
        <w:t>, предъявляемым к ней требованиям</w:t>
      </w:r>
      <w:r w:rsidR="00135ADD" w:rsidRPr="00D51596">
        <w:rPr>
          <w:rFonts w:ascii="Times New Roman" w:hAnsi="Times New Roman" w:cs="Times New Roman"/>
          <w:color w:val="0070C0"/>
          <w:vertAlign w:val="superscript"/>
        </w:rPr>
        <w:t>1</w:t>
      </w:r>
      <w:bookmarkEnd w:id="108"/>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 резидентов Российской Федерации, не </w:t>
      </w:r>
      <w:r w:rsidR="00306734" w:rsidRPr="00306734">
        <w:rPr>
          <w:rFonts w:ascii="Times New Roman" w:eastAsia="Times New Roman" w:hAnsi="Times New Roman" w:cs="Times New Roman"/>
        </w:rPr>
        <w:t>являющейся некредитной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3406A451" w:rsidR="00995F42" w:rsidRPr="00995F42" w:rsidRDefault="00E3207D"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041CFB55" w:rsidR="00995F42" w:rsidRPr="00995F42" w:rsidRDefault="00E3207D"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следующими документами: ACI Dealing Certificate и(или) ACI Diploma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309E6EAF" w:rsidR="00995F42" w:rsidRPr="00995F42" w:rsidRDefault="00E3207D"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5AB7B837"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55230579" w14:textId="77777777" w:rsidR="00D33598" w:rsidRPr="00D33598" w:rsidRDefault="00D33598" w:rsidP="00D3359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95D796" w14:textId="77777777" w:rsidR="00CF6D23" w:rsidRDefault="00CF6D23">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7E7C6D28" w14:textId="77777777" w:rsidR="00FC44D0" w:rsidRDefault="00FC44D0" w:rsidP="00C26583">
      <w:pPr>
        <w:pStyle w:val="10"/>
        <w:numPr>
          <w:ilvl w:val="1"/>
          <w:numId w:val="5"/>
        </w:numPr>
        <w:ind w:left="709" w:hanging="709"/>
        <w:jc w:val="both"/>
        <w:rPr>
          <w:rFonts w:ascii="Times New Roman" w:eastAsia="Times New Roman" w:hAnsi="Times New Roman" w:cs="Times New Roman"/>
          <w:snapToGrid w:val="0"/>
          <w:color w:val="0000FF"/>
          <w:lang w:eastAsia="ru-RU"/>
        </w:rPr>
        <w:sectPr w:rsidR="00FC44D0" w:rsidSect="00FC44D0">
          <w:headerReference w:type="default" r:id="rId8"/>
          <w:footerReference w:type="default" r:id="rId9"/>
          <w:pgSz w:w="11906" w:h="16838"/>
          <w:pgMar w:top="709" w:right="567" w:bottom="992" w:left="992" w:header="709" w:footer="0" w:gutter="0"/>
          <w:cols w:space="708"/>
          <w:docGrid w:linePitch="360"/>
        </w:sectPr>
      </w:pPr>
    </w:p>
    <w:p w14:paraId="0674854E" w14:textId="77777777" w:rsidR="006D4590" w:rsidRPr="00715B31" w:rsidRDefault="00171002"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09" w:name="_Toc87864590"/>
      <w:r w:rsidRPr="00171002">
        <w:rPr>
          <w:rFonts w:ascii="Times New Roman" w:eastAsia="Times New Roman" w:hAnsi="Times New Roman" w:cs="Times New Roman"/>
          <w:snapToGrid w:val="0"/>
          <w:color w:val="0000FF"/>
          <w:lang w:eastAsia="ru-RU"/>
        </w:rPr>
        <w:t>За</w:t>
      </w:r>
      <w:r>
        <w:rPr>
          <w:rFonts w:ascii="Times New Roman" w:eastAsia="Times New Roman" w:hAnsi="Times New Roman" w:cs="Times New Roman"/>
          <w:snapToGrid w:val="0"/>
          <w:color w:val="0000FF"/>
          <w:lang w:eastAsia="ru-RU"/>
        </w:rPr>
        <w:t>явление</w:t>
      </w:r>
      <w:r w:rsidRPr="00171002">
        <w:rPr>
          <w:rFonts w:ascii="Times New Roman" w:eastAsia="Times New Roman" w:hAnsi="Times New Roman" w:cs="Times New Roman"/>
          <w:snapToGrid w:val="0"/>
          <w:color w:val="0000FF"/>
          <w:lang w:eastAsia="ru-RU"/>
        </w:rPr>
        <w:t xml:space="preserve"> на активацию торгового идентификатора после исправления ошибки программного обеспечения</w:t>
      </w:r>
      <w:bookmarkEnd w:id="109"/>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(ых)</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(ов):</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указанным(ыми) торговым(и) идентификатором(ами),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«___»_________20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 xml:space="preserve">_______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7AF9FE09"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393AADC" w14:textId="77777777" w:rsidR="00F1041A" w:rsidRPr="00F1041A" w:rsidRDefault="00F1041A" w:rsidP="006D459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6BA052D"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FC44D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C26583">
      <w:pPr>
        <w:pStyle w:val="10"/>
        <w:numPr>
          <w:ilvl w:val="1"/>
          <w:numId w:val="5"/>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5C069DC3" w14:textId="489BE646" w:rsidR="00987A67" w:rsidRPr="00715B31" w:rsidRDefault="00987A67" w:rsidP="00407EBB">
      <w:pPr>
        <w:pStyle w:val="10"/>
        <w:numPr>
          <w:ilvl w:val="1"/>
          <w:numId w:val="5"/>
        </w:numPr>
        <w:spacing w:before="0"/>
        <w:ind w:left="1077"/>
        <w:jc w:val="both"/>
        <w:rPr>
          <w:rFonts w:ascii="Times New Roman" w:eastAsia="Times New Roman" w:hAnsi="Times New Roman" w:cs="Times New Roman"/>
          <w:snapToGrid w:val="0"/>
          <w:color w:val="0000FF"/>
          <w:lang w:eastAsia="ru-RU"/>
        </w:rPr>
      </w:pPr>
      <w:bookmarkStart w:id="110" w:name="_Toc530648320"/>
      <w:bookmarkStart w:id="111" w:name="_Toc530648343"/>
      <w:bookmarkStart w:id="112" w:name="_Toc530648358"/>
      <w:bookmarkStart w:id="113" w:name="_Toc530648359"/>
      <w:bookmarkStart w:id="114" w:name="_Toc530648370"/>
      <w:bookmarkStart w:id="115" w:name="_Toc530648381"/>
      <w:bookmarkStart w:id="116" w:name="_Toc530648388"/>
      <w:bookmarkStart w:id="117" w:name="_Toc530648391"/>
      <w:bookmarkStart w:id="118" w:name="_Toc530648392"/>
      <w:bookmarkStart w:id="119" w:name="_Toc530648397"/>
      <w:bookmarkStart w:id="120" w:name="_Toc530648398"/>
      <w:bookmarkStart w:id="121" w:name="_Toc530648405"/>
      <w:bookmarkStart w:id="122" w:name="_Toc530648411"/>
      <w:bookmarkStart w:id="123" w:name="_Toc530648415"/>
      <w:bookmarkStart w:id="124" w:name="_Toc530648421"/>
      <w:bookmarkStart w:id="125" w:name="_Toc530648427"/>
      <w:bookmarkStart w:id="126" w:name="_Toc530648432"/>
      <w:bookmarkStart w:id="127" w:name="_Toc530648437"/>
      <w:bookmarkStart w:id="128" w:name="_Toc530648443"/>
      <w:bookmarkStart w:id="129" w:name="_Toc530648455"/>
      <w:bookmarkStart w:id="130" w:name="_Toc530648463"/>
      <w:bookmarkStart w:id="131" w:name="_Toc530648467"/>
      <w:bookmarkStart w:id="132" w:name="_Toc530648474"/>
      <w:bookmarkStart w:id="133" w:name="_Toc530648485"/>
      <w:bookmarkStart w:id="134" w:name="_Toc530648490"/>
      <w:bookmarkStart w:id="135" w:name="_Toc530648491"/>
      <w:bookmarkStart w:id="136" w:name="_Toc530648504"/>
      <w:bookmarkStart w:id="137" w:name="_Toc530648505"/>
      <w:bookmarkStart w:id="138" w:name="_Toc530648507"/>
      <w:bookmarkStart w:id="139" w:name="_Toc530648510"/>
      <w:bookmarkStart w:id="140" w:name="_Toc530648511"/>
      <w:bookmarkStart w:id="141" w:name="_Toc530648515"/>
      <w:bookmarkStart w:id="142" w:name="_Toc530648516"/>
      <w:bookmarkStart w:id="143" w:name="_Toc530648517"/>
      <w:bookmarkStart w:id="144" w:name="_Toc530648518"/>
      <w:bookmarkStart w:id="145" w:name="_Toc530648549"/>
      <w:bookmarkStart w:id="146" w:name="_Toc530648550"/>
      <w:bookmarkStart w:id="147" w:name="_Toc530648551"/>
      <w:bookmarkStart w:id="148" w:name="_Toc530648591"/>
      <w:bookmarkStart w:id="149" w:name="_Toc530648592"/>
      <w:bookmarkStart w:id="150" w:name="_Toc530648605"/>
      <w:bookmarkStart w:id="151" w:name="_Toc530648606"/>
      <w:bookmarkStart w:id="152" w:name="_Toc530648607"/>
      <w:bookmarkStart w:id="153" w:name="_Toc530648612"/>
      <w:bookmarkStart w:id="154" w:name="_Toc530648614"/>
      <w:bookmarkStart w:id="155" w:name="_Toc530648628"/>
      <w:bookmarkStart w:id="156" w:name="_Toc530648732"/>
      <w:bookmarkStart w:id="157" w:name="_Toc530648733"/>
      <w:bookmarkStart w:id="158" w:name="_Toc530648734"/>
      <w:bookmarkStart w:id="159" w:name="_Toc530648804"/>
      <w:bookmarkStart w:id="160" w:name="_Toc530648826"/>
      <w:bookmarkStart w:id="161" w:name="_Toc530648831"/>
      <w:bookmarkStart w:id="162" w:name="_Toc530648853"/>
      <w:bookmarkStart w:id="163" w:name="_Toc530648866"/>
      <w:bookmarkStart w:id="164" w:name="_Toc8786459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15B31">
        <w:rPr>
          <w:rFonts w:ascii="Times New Roman" w:eastAsia="Times New Roman" w:hAnsi="Times New Roman" w:cs="Times New Roman"/>
          <w:snapToGrid w:val="0"/>
          <w:color w:val="0000FF"/>
          <w:lang w:eastAsia="ru-RU"/>
        </w:rPr>
        <w:t>Заявление о приостановлении</w:t>
      </w:r>
      <w:r w:rsidR="00FD4365">
        <w:rPr>
          <w:rFonts w:ascii="Times New Roman" w:eastAsia="Times New Roman" w:hAnsi="Times New Roman" w:cs="Times New Roman"/>
          <w:snapToGrid w:val="0"/>
          <w:color w:val="0000FF"/>
          <w:lang w:eastAsia="ru-RU"/>
        </w:rPr>
        <w:t xml:space="preserve"> </w:t>
      </w:r>
      <w:r w:rsidRPr="00715B31">
        <w:rPr>
          <w:rFonts w:ascii="Times New Roman" w:eastAsia="Times New Roman" w:hAnsi="Times New Roman" w:cs="Times New Roman"/>
          <w:snapToGrid w:val="0"/>
          <w:color w:val="0000FF"/>
          <w:lang w:eastAsia="ru-RU"/>
        </w:rPr>
        <w:t>/ возобновлении допуска к участию в торгах</w:t>
      </w:r>
      <w:bookmarkEnd w:id="164"/>
    </w:p>
    <w:p w14:paraId="04DF3C47" w14:textId="77777777" w:rsidR="00987A67" w:rsidRPr="00832EA4" w:rsidRDefault="00987A67" w:rsidP="00987A67">
      <w:pPr>
        <w:jc w:val="right"/>
        <w:rPr>
          <w:rFonts w:ascii="Times New Roman" w:eastAsia="Calibri" w:hAnsi="Times New Roman"/>
          <w:szCs w:val="24"/>
        </w:rPr>
      </w:pPr>
    </w:p>
    <w:p w14:paraId="03181BA1" w14:textId="77777777" w:rsidR="00987A67" w:rsidRPr="00165414" w:rsidRDefault="00987A67" w:rsidP="00987A67">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3C705601" w:rsidR="00987A67" w:rsidRPr="00FD7268" w:rsidRDefault="00E3207D"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655BE4DC" w:rsidR="00987A67" w:rsidRPr="00FD7268" w:rsidRDefault="00E3207D"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0198A7" w14:textId="77777777" w:rsidR="001C16B7" w:rsidRPr="00715B31" w:rsidRDefault="001C16B7" w:rsidP="00C26583">
      <w:pPr>
        <w:pStyle w:val="10"/>
        <w:numPr>
          <w:ilvl w:val="0"/>
          <w:numId w:val="5"/>
        </w:numPr>
        <w:spacing w:line="240" w:lineRule="auto"/>
        <w:ind w:left="709" w:hanging="709"/>
        <w:jc w:val="both"/>
        <w:rPr>
          <w:color w:val="0000FF"/>
          <w:sz w:val="22"/>
          <w:szCs w:val="22"/>
        </w:rPr>
      </w:pPr>
      <w:bookmarkStart w:id="165" w:name="_Toc87864592"/>
      <w:r w:rsidRPr="00715B31">
        <w:rPr>
          <w:rFonts w:ascii="Times New Roman" w:hAnsi="Times New Roman" w:cs="Times New Roman"/>
          <w:color w:val="0000FF"/>
        </w:rPr>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sidR="009F12D1">
        <w:rPr>
          <w:rFonts w:ascii="Times New Roman" w:hAnsi="Times New Roman" w:cs="Times New Roman"/>
          <w:color w:val="0000FF"/>
        </w:rPr>
        <w:t>с</w:t>
      </w:r>
      <w:r w:rsidR="00014C7A" w:rsidRPr="00715B31">
        <w:rPr>
          <w:rFonts w:ascii="Times New Roman" w:hAnsi="Times New Roman" w:cs="Times New Roman"/>
          <w:color w:val="0000FF"/>
        </w:rPr>
        <w:t xml:space="preserve">рочном </w:t>
      </w:r>
      <w:r w:rsidRPr="00715B31">
        <w:rPr>
          <w:rFonts w:ascii="Times New Roman" w:hAnsi="Times New Roman" w:cs="Times New Roman"/>
          <w:color w:val="0000FF"/>
        </w:rPr>
        <w:t xml:space="preserve">рынке </w:t>
      </w:r>
      <w:r w:rsidR="00BD3723" w:rsidRPr="00715B31">
        <w:rPr>
          <w:rFonts w:ascii="Times New Roman" w:hAnsi="Times New Roman" w:cs="Times New Roman"/>
          <w:color w:val="0000FF"/>
        </w:rPr>
        <w:t xml:space="preserve">ПАО </w:t>
      </w:r>
      <w:r w:rsidRPr="00715B31">
        <w:rPr>
          <w:rFonts w:ascii="Times New Roman" w:hAnsi="Times New Roman" w:cs="Times New Roman"/>
          <w:color w:val="0000FF"/>
        </w:rPr>
        <w:t>Московская Биржа</w:t>
      </w:r>
      <w:bookmarkEnd w:id="165"/>
    </w:p>
    <w:p w14:paraId="474A18F5" w14:textId="77777777" w:rsidR="0072181E" w:rsidRPr="007608F4" w:rsidRDefault="0072181E" w:rsidP="007608F4">
      <w:pPr>
        <w:jc w:val="both"/>
        <w:rPr>
          <w:rFonts w:ascii="Times New Roman" w:eastAsia="Times New Roman" w:hAnsi="Times New Roman" w:cs="Times New Roman"/>
          <w:sz w:val="24"/>
          <w:szCs w:val="24"/>
          <w:lang w:eastAsia="ru-RU"/>
        </w:rPr>
      </w:pPr>
    </w:p>
    <w:p w14:paraId="00AC4420" w14:textId="77777777" w:rsidR="001C16B7" w:rsidRPr="00715B31" w:rsidRDefault="00683E60" w:rsidP="00C26583">
      <w:pPr>
        <w:pStyle w:val="10"/>
        <w:numPr>
          <w:ilvl w:val="1"/>
          <w:numId w:val="5"/>
        </w:numPr>
        <w:ind w:left="0" w:firstLine="0"/>
        <w:jc w:val="both"/>
        <w:rPr>
          <w:rFonts w:ascii="Tahoma" w:eastAsia="Calibri" w:hAnsi="Tahoma" w:cs="Tahoma"/>
          <w:iCs/>
          <w:color w:val="0000FF"/>
          <w:sz w:val="20"/>
          <w:szCs w:val="20"/>
          <w:lang w:val="x-none" w:eastAsia="x-none"/>
        </w:rPr>
      </w:pPr>
      <w:bookmarkStart w:id="166" w:name="_Toc87864593"/>
      <w:r w:rsidRPr="00715B31">
        <w:rPr>
          <w:rFonts w:ascii="Times New Roman" w:eastAsia="Times New Roman" w:hAnsi="Times New Roman" w:cs="Times New Roman"/>
          <w:snapToGrid w:val="0"/>
          <w:color w:val="0000FF"/>
          <w:lang w:eastAsia="ru-RU"/>
        </w:rPr>
        <w:t xml:space="preserve">Заявление о перерегистрации Участника торгов </w:t>
      </w:r>
      <w:r w:rsidR="009F12D1">
        <w:rPr>
          <w:rFonts w:ascii="Times New Roman" w:eastAsia="Times New Roman" w:hAnsi="Times New Roman" w:cs="Times New Roman"/>
          <w:snapToGrid w:val="0"/>
          <w:color w:val="0000FF"/>
          <w:lang w:eastAsia="ru-RU"/>
        </w:rPr>
        <w:t>с</w:t>
      </w:r>
      <w:r w:rsidRPr="00715B31">
        <w:rPr>
          <w:rFonts w:ascii="Times New Roman" w:eastAsia="Times New Roman" w:hAnsi="Times New Roman" w:cs="Times New Roman"/>
          <w:snapToGrid w:val="0"/>
          <w:color w:val="0000FF"/>
          <w:lang w:eastAsia="ru-RU"/>
        </w:rPr>
        <w:t>рочного рынка</w:t>
      </w:r>
      <w:bookmarkEnd w:id="166"/>
      <w:r w:rsidR="001C16B7" w:rsidRPr="00715B31">
        <w:rPr>
          <w:rFonts w:ascii="Times New Roman" w:eastAsia="Times New Roman" w:hAnsi="Times New Roman" w:cs="Times New Roman"/>
          <w:snapToGrid w:val="0"/>
          <w:color w:val="0000FF"/>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2E614203" w:rsidR="004924AD" w:rsidRDefault="00E3207D"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63772C1E" w:rsidR="004924AD" w:rsidRDefault="00E3207D"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206692A2" w:rsidR="004924AD" w:rsidRDefault="00E3207D"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22DC2D60" w:rsidR="004924AD" w:rsidRDefault="00E3207D"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1F9ED3D9" w:rsidR="004924AD" w:rsidRDefault="00E3207D"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37519D46" w:rsidR="004924AD" w:rsidRDefault="00E3207D"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r>
        <w:rPr>
          <w:rFonts w:ascii="Times New Roman" w:hAnsi="Times New Roman"/>
          <w:sz w:val="18"/>
          <w:szCs w:val="18"/>
        </w:rPr>
        <w:t>Исполнитель:_________________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77777777"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23DBFBC3" w14:textId="77777777" w:rsidR="001C16B7" w:rsidRPr="00715B31" w:rsidRDefault="001C16B7"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67" w:name="_Toc87864594"/>
      <w:r w:rsidRPr="00715B31">
        <w:rPr>
          <w:rFonts w:ascii="Times New Roman" w:eastAsia="Times New Roman" w:hAnsi="Times New Roman" w:cs="Times New Roman"/>
          <w:snapToGrid w:val="0"/>
          <w:color w:val="0000FF"/>
          <w:lang w:eastAsia="ru-RU"/>
        </w:rPr>
        <w:t xml:space="preserve">Заявление </w:t>
      </w:r>
      <w:r w:rsidR="00683E60" w:rsidRPr="00715B31">
        <w:rPr>
          <w:rFonts w:ascii="Times New Roman" w:eastAsia="Times New Roman" w:hAnsi="Times New Roman" w:cs="Times New Roman"/>
          <w:snapToGrid w:val="0"/>
          <w:color w:val="0000FF"/>
          <w:lang w:eastAsia="ru-RU"/>
        </w:rPr>
        <w:t>о приостановлении</w:t>
      </w:r>
      <w:r w:rsidR="000039AB">
        <w:rPr>
          <w:rFonts w:ascii="Times New Roman" w:eastAsia="Times New Roman" w:hAnsi="Times New Roman" w:cs="Times New Roman"/>
          <w:snapToGrid w:val="0"/>
          <w:color w:val="0000FF"/>
          <w:lang w:eastAsia="ru-RU"/>
        </w:rPr>
        <w:t>/возобновлении</w:t>
      </w:r>
      <w:r w:rsidR="00683E60" w:rsidRPr="00715B31">
        <w:rPr>
          <w:rFonts w:ascii="Times New Roman" w:eastAsia="Times New Roman" w:hAnsi="Times New Roman" w:cs="Times New Roman"/>
          <w:snapToGrid w:val="0"/>
          <w:color w:val="0000FF"/>
          <w:lang w:eastAsia="ru-RU"/>
        </w:rPr>
        <w:t xml:space="preserve"> допуска к участию в Торгах Участника торгов </w:t>
      </w:r>
      <w:r w:rsidR="009F12D1">
        <w:rPr>
          <w:rFonts w:ascii="Times New Roman" w:eastAsia="Times New Roman" w:hAnsi="Times New Roman" w:cs="Times New Roman"/>
          <w:snapToGrid w:val="0"/>
          <w:color w:val="0000FF"/>
          <w:lang w:eastAsia="ru-RU"/>
        </w:rPr>
        <w:t>с</w:t>
      </w:r>
      <w:r w:rsidR="00683E60" w:rsidRPr="00715B31">
        <w:rPr>
          <w:rFonts w:ascii="Times New Roman" w:eastAsia="Times New Roman" w:hAnsi="Times New Roman" w:cs="Times New Roman"/>
          <w:snapToGrid w:val="0"/>
          <w:color w:val="0000FF"/>
          <w:lang w:eastAsia="ru-RU"/>
        </w:rPr>
        <w:t>рочного рынка</w:t>
      </w:r>
      <w:bookmarkEnd w:id="167"/>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Торгах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68"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0"/>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E3207D"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E3207D"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E3207D"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E3207D"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E3207D"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E3207D"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68"/>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69"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69"/>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Default="00C95282" w:rsidP="00C95282">
      <w:pPr>
        <w:pStyle w:val="10"/>
        <w:numPr>
          <w:ilvl w:val="1"/>
          <w:numId w:val="5"/>
        </w:numPr>
        <w:ind w:left="709"/>
        <w:jc w:val="both"/>
        <w:rPr>
          <w:rFonts w:ascii="Times New Roman" w:hAnsi="Times New Roman" w:cs="Times New Roman"/>
          <w:color w:val="0000FF"/>
        </w:rPr>
      </w:pPr>
      <w:bookmarkStart w:id="170" w:name="_Toc316389701"/>
      <w:bookmarkStart w:id="171" w:name="_Toc316389702"/>
      <w:bookmarkStart w:id="172" w:name="_Toc316389704"/>
      <w:bookmarkStart w:id="173" w:name="_Toc316389707"/>
      <w:bookmarkStart w:id="174" w:name="_Toc316389708"/>
      <w:bookmarkStart w:id="175" w:name="_Toc316389710"/>
      <w:bookmarkStart w:id="176" w:name="_Toc316389711"/>
      <w:bookmarkStart w:id="177" w:name="_Toc316389712"/>
      <w:bookmarkStart w:id="178" w:name="_Toc316389713"/>
      <w:bookmarkStart w:id="179" w:name="_Toc530648871"/>
      <w:bookmarkStart w:id="180" w:name="_Toc530648872"/>
      <w:bookmarkStart w:id="181" w:name="_Toc530648874"/>
      <w:bookmarkStart w:id="182" w:name="_Toc530648875"/>
      <w:bookmarkStart w:id="183" w:name="_Toc530648876"/>
      <w:bookmarkStart w:id="184" w:name="_Toc530648887"/>
      <w:bookmarkStart w:id="185" w:name="_Toc530648888"/>
      <w:bookmarkStart w:id="186" w:name="_Toc530648890"/>
      <w:bookmarkStart w:id="187" w:name="_Toc530648892"/>
      <w:bookmarkStart w:id="188" w:name="_Toc530648894"/>
      <w:bookmarkStart w:id="189" w:name="_Toc530648896"/>
      <w:bookmarkStart w:id="190" w:name="_Toc530648899"/>
      <w:bookmarkStart w:id="191" w:name="_Toc530648900"/>
      <w:bookmarkStart w:id="192" w:name="_Toc530648902"/>
      <w:bookmarkStart w:id="193" w:name="_Toc530648903"/>
      <w:bookmarkStart w:id="194" w:name="_Toc530648904"/>
      <w:bookmarkStart w:id="195" w:name="_Toc530648905"/>
      <w:bookmarkStart w:id="196" w:name="_Toc530648908"/>
      <w:bookmarkStart w:id="197" w:name="_Toc530648913"/>
      <w:bookmarkStart w:id="198" w:name="_Toc501714902"/>
      <w:bookmarkStart w:id="199" w:name="_Toc87864595"/>
      <w:bookmarkStart w:id="200" w:name="_Toc116448553"/>
      <w:bookmarkStart w:id="201" w:name="_Toc160355904"/>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C95282">
        <w:rPr>
          <w:rFonts w:ascii="Times New Roman" w:hAnsi="Times New Roman" w:cs="Times New Roman"/>
          <w:color w:val="0000FF"/>
        </w:rPr>
        <w:t>Заявление на подключение к сервису RFS</w:t>
      </w:r>
      <w:r w:rsidR="00FD4365">
        <w:rPr>
          <w:rFonts w:ascii="Times New Roman" w:hAnsi="Times New Roman" w:cs="Times New Roman"/>
          <w:color w:val="0000FF"/>
        </w:rPr>
        <w:t xml:space="preserve"> </w:t>
      </w:r>
      <w:r w:rsidR="00E751A3">
        <w:rPr>
          <w:rFonts w:ascii="Times New Roman" w:hAnsi="Times New Roman" w:cs="Times New Roman"/>
          <w:color w:val="0000FF"/>
        </w:rPr>
        <w:t>/</w:t>
      </w:r>
      <w:r w:rsidR="00FD4365">
        <w:rPr>
          <w:rFonts w:ascii="Times New Roman" w:hAnsi="Times New Roman" w:cs="Times New Roman"/>
          <w:color w:val="0000FF"/>
        </w:rPr>
        <w:t xml:space="preserve"> </w:t>
      </w:r>
      <w:r w:rsidR="00E751A3" w:rsidRPr="00E751A3">
        <w:rPr>
          <w:rFonts w:ascii="Times New Roman" w:hAnsi="Times New Roman" w:cs="Times New Roman"/>
          <w:color w:val="0000FF"/>
        </w:rPr>
        <w:t>отключени</w:t>
      </w:r>
      <w:r w:rsidR="00E751A3">
        <w:rPr>
          <w:rFonts w:ascii="Times New Roman" w:hAnsi="Times New Roman" w:cs="Times New Roman"/>
          <w:color w:val="0000FF"/>
        </w:rPr>
        <w:t>е</w:t>
      </w:r>
      <w:r w:rsidR="00E751A3" w:rsidRPr="00E751A3">
        <w:rPr>
          <w:rFonts w:ascii="Times New Roman" w:hAnsi="Times New Roman" w:cs="Times New Roman"/>
          <w:color w:val="0000FF"/>
        </w:rPr>
        <w:t xml:space="preserve"> от сервиса RFS</w:t>
      </w:r>
      <w:r w:rsidR="0088129C">
        <w:rPr>
          <w:rFonts w:ascii="Times New Roman" w:hAnsi="Times New Roman" w:cs="Times New Roman"/>
          <w:color w:val="0000FF"/>
        </w:rPr>
        <w:t xml:space="preserve"> </w:t>
      </w:r>
      <w:r w:rsidRPr="00C95282">
        <w:rPr>
          <w:rFonts w:ascii="Times New Roman" w:hAnsi="Times New Roman" w:cs="Times New Roman"/>
          <w:color w:val="0000FF"/>
        </w:rPr>
        <w:t>в качестве поставщика ликвидности на Срочном рынке</w:t>
      </w:r>
      <w:bookmarkEnd w:id="199"/>
    </w:p>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02" w:name="_Hlk32418856"/>
      <w:r w:rsidRPr="00C95282">
        <w:rPr>
          <w:rFonts w:ascii="Times New Roman" w:eastAsia="Calibri" w:hAnsi="Times New Roman" w:cs="Times New Roman"/>
          <w:b/>
          <w:sz w:val="24"/>
          <w:szCs w:val="24"/>
          <w:lang w:eastAsia="ru-RU"/>
        </w:rPr>
        <w:t>сервису RFS</w:t>
      </w:r>
      <w:bookmarkEnd w:id="202"/>
      <w:r w:rsidR="00E751A3">
        <w:rPr>
          <w:rFonts w:ascii="Times New Roman" w:eastAsia="Calibri" w:hAnsi="Times New Roman" w:cs="Times New Roman"/>
          <w:b/>
          <w:sz w:val="24"/>
          <w:szCs w:val="24"/>
          <w:lang w:eastAsia="ru-RU"/>
        </w:rPr>
        <w:t>/</w:t>
      </w:r>
      <w:bookmarkStart w:id="203"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03"/>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E3207D"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04"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04"/>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E3207D"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r w:rsidRPr="00C95282">
        <w:rPr>
          <w:rFonts w:ascii="Times New Roman" w:eastAsia="Calibri" w:hAnsi="Times New Roman" w:cs="Times New Roman"/>
          <w:sz w:val="18"/>
          <w:szCs w:val="18"/>
        </w:rPr>
        <w:t>Исполнитель:___________________________________________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15D60221" w14:textId="69B86E18" w:rsidR="001A0BC5" w:rsidRPr="00C95282" w:rsidRDefault="00D60EF3" w:rsidP="00C95282">
      <w:pPr>
        <w:pStyle w:val="10"/>
        <w:numPr>
          <w:ilvl w:val="0"/>
          <w:numId w:val="5"/>
        </w:numPr>
        <w:spacing w:line="240" w:lineRule="auto"/>
        <w:ind w:left="709" w:hanging="709"/>
        <w:jc w:val="both"/>
        <w:rPr>
          <w:rFonts w:ascii="Times New Roman" w:hAnsi="Times New Roman" w:cs="Times New Roman"/>
          <w:color w:val="0000FF"/>
        </w:rPr>
      </w:pPr>
      <w:bookmarkStart w:id="205" w:name="_Toc87864596"/>
      <w:r w:rsidRPr="00C95282">
        <w:rPr>
          <w:rFonts w:ascii="Times New Roman" w:hAnsi="Times New Roman" w:cs="Times New Roman"/>
          <w:color w:val="0000FF"/>
        </w:rPr>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w:t>
      </w:r>
      <w:r w:rsidR="00A074BE" w:rsidRPr="00C95282">
        <w:rPr>
          <w:rFonts w:ascii="Times New Roman" w:hAnsi="Times New Roman" w:cs="Times New Roman"/>
          <w:color w:val="0000FF"/>
        </w:rPr>
        <w:t xml:space="preserve">ПАО </w:t>
      </w:r>
      <w:r w:rsidRPr="00C95282">
        <w:rPr>
          <w:rFonts w:ascii="Times New Roman" w:hAnsi="Times New Roman" w:cs="Times New Roman"/>
          <w:color w:val="0000FF"/>
        </w:rPr>
        <w:t>Московская Биржа</w:t>
      </w:r>
      <w:bookmarkEnd w:id="205"/>
    </w:p>
    <w:p w14:paraId="4E1C6070" w14:textId="77777777" w:rsidR="00D60EF3" w:rsidRPr="00715B31" w:rsidRDefault="00D60EF3"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206" w:name="_Toc501714904"/>
      <w:bookmarkStart w:id="207" w:name="_Toc87864597"/>
      <w:bookmarkEnd w:id="206"/>
      <w:r w:rsidRPr="00715B31">
        <w:rPr>
          <w:rFonts w:ascii="Times New Roman" w:eastAsia="Times New Roman" w:hAnsi="Times New Roman" w:cs="Times New Roman"/>
          <w:snapToGrid w:val="0"/>
          <w:color w:val="0000FF"/>
          <w:lang w:eastAsia="ru-RU"/>
        </w:rPr>
        <w:t>Заявление о приостановлении/ возобновлении допуска к участию в торгах</w:t>
      </w:r>
      <w:bookmarkEnd w:id="207"/>
    </w:p>
    <w:p w14:paraId="31AC8839" w14:textId="77777777" w:rsidR="00D60EF3" w:rsidRPr="00165414" w:rsidRDefault="00A074BE" w:rsidP="00D60EF3">
      <w:pPr>
        <w:jc w:val="right"/>
        <w:rPr>
          <w:rFonts w:ascii="Times New Roman" w:eastAsia="Calibri" w:hAnsi="Times New Roman"/>
          <w:szCs w:val="24"/>
        </w:rPr>
      </w:pPr>
      <w:r>
        <w:rPr>
          <w:rFonts w:ascii="Times New Roman" w:hAnsi="Times New Roman"/>
        </w:rPr>
        <w:t>П</w:t>
      </w:r>
      <w:r w:rsidRPr="008610B0">
        <w:rPr>
          <w:rFonts w:ascii="Times New Roman" w:hAnsi="Times New Roman"/>
        </w:rPr>
        <w:t xml:space="preserve">АО </w:t>
      </w:r>
      <w:r w:rsidR="00A10291" w:rsidRPr="008610B0">
        <w:rPr>
          <w:rFonts w:ascii="Times New Roman" w:hAnsi="Times New Roman"/>
        </w:rPr>
        <w:t>Московская Биржа</w:t>
      </w:r>
    </w:p>
    <w:p w14:paraId="42F2BCE3" w14:textId="77777777" w:rsidR="00D60EF3" w:rsidRPr="00DC20D0"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sidR="00511C3F">
        <w:rPr>
          <w:rFonts w:ascii="Times New Roman" w:eastAsia="Calibri" w:hAnsi="Times New Roman" w:cs="Times New Roman"/>
          <w:b/>
          <w:bCs/>
          <w:lang w:eastAsia="ru-RU"/>
        </w:rPr>
        <w:t xml:space="preserve"> </w:t>
      </w:r>
      <w:r w:rsidR="00511C3F" w:rsidRPr="00511C3F">
        <w:rPr>
          <w:rFonts w:ascii="Times New Roman" w:eastAsia="Calibri" w:hAnsi="Times New Roman" w:cs="Times New Roman"/>
          <w:b/>
          <w:bCs/>
          <w:lang w:eastAsia="ru-RU"/>
        </w:rPr>
        <w:t>№___</w:t>
      </w:r>
    </w:p>
    <w:p w14:paraId="7545238F" w14:textId="77777777" w:rsidR="00D60EF3"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78720FA5" w14:textId="77777777" w:rsidR="00987A67" w:rsidRPr="00DC20D0" w:rsidRDefault="00987A67" w:rsidP="00DC20D0">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рынка Стандартизированных ПФИ</w:t>
      </w:r>
    </w:p>
    <w:p w14:paraId="4ACF1FF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DD1F3D" w:rsidRPr="009675C6" w14:paraId="42CC4B87" w14:textId="77777777" w:rsidTr="00511C3F">
        <w:tc>
          <w:tcPr>
            <w:tcW w:w="2660" w:type="dxa"/>
            <w:shd w:val="clear" w:color="auto" w:fill="D9D9D9"/>
            <w:vAlign w:val="center"/>
          </w:tcPr>
          <w:p w14:paraId="0709CCF4"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1E08630A"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6917A894" w14:textId="77777777" w:rsidTr="00511C3F">
        <w:tc>
          <w:tcPr>
            <w:tcW w:w="2660" w:type="dxa"/>
            <w:shd w:val="clear" w:color="auto" w:fill="D9D9D9"/>
            <w:vAlign w:val="center"/>
          </w:tcPr>
          <w:p w14:paraId="327A4C2A"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18C8C419"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w:t>
            </w:r>
            <w:r w:rsidR="00987A67" w:rsidRPr="00987A67">
              <w:rPr>
                <w:rFonts w:ascii="Times New Roman" w:eastAsia="Calibri" w:hAnsi="Times New Roman" w:cs="Times New Roman"/>
                <w:i/>
                <w:sz w:val="20"/>
                <w:szCs w:val="20"/>
                <w:lang w:eastAsia="ru-RU"/>
              </w:rPr>
              <w:t>на рынке Стандартизированных ПФИ</w:t>
            </w:r>
          </w:p>
        </w:tc>
      </w:tr>
    </w:tbl>
    <w:p w14:paraId="4BAB2A21" w14:textId="77777777" w:rsidR="003170A3" w:rsidRDefault="00D60EF3" w:rsidP="00D60EF3">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w:t>
      </w:r>
      <w:r w:rsidR="00511C3F" w:rsidRPr="00DC20D0">
        <w:rPr>
          <w:rFonts w:ascii="Times New Roman" w:eastAsia="Calibri" w:hAnsi="Times New Roman" w:cs="Times New Roman"/>
          <w:lang w:val="x-none" w:eastAsia="x-none"/>
        </w:rPr>
        <w:t xml:space="preserve">на рынке Стандартизированных ПФИ </w:t>
      </w:r>
      <w:r w:rsidR="00511C3F">
        <w:rPr>
          <w:rFonts w:ascii="Times New Roman" w:eastAsia="Calibri" w:hAnsi="Times New Roman" w:cs="Times New Roman"/>
          <w:lang w:eastAsia="x-none"/>
        </w:rPr>
        <w:t>П</w:t>
      </w:r>
      <w:r w:rsidR="00511C3F" w:rsidRPr="00DC20D0">
        <w:rPr>
          <w:rFonts w:ascii="Times New Roman" w:eastAsia="Calibri" w:hAnsi="Times New Roman" w:cs="Times New Roman"/>
          <w:lang w:val="x-none" w:eastAsia="x-none"/>
        </w:rPr>
        <w:t>АО Московская Биржа</w:t>
      </w:r>
    </w:p>
    <w:tbl>
      <w:tblPr>
        <w:tblStyle w:val="82"/>
        <w:tblW w:w="9889" w:type="dxa"/>
        <w:tblInd w:w="-113" w:type="dxa"/>
        <w:tblLayout w:type="fixed"/>
        <w:tblLook w:val="04A0" w:firstRow="1" w:lastRow="0" w:firstColumn="1" w:lastColumn="0" w:noHBand="0" w:noVBand="1"/>
      </w:tblPr>
      <w:tblGrid>
        <w:gridCol w:w="3227"/>
        <w:gridCol w:w="2977"/>
        <w:gridCol w:w="3685"/>
      </w:tblGrid>
      <w:tr w:rsidR="00987A67" w:rsidRPr="00FD7268" w14:paraId="7DA6B346" w14:textId="77777777" w:rsidTr="003A2561">
        <w:trPr>
          <w:trHeight w:val="20"/>
        </w:trPr>
        <w:tc>
          <w:tcPr>
            <w:tcW w:w="3227" w:type="dxa"/>
            <w:shd w:val="clear" w:color="auto" w:fill="D9D9D9" w:themeFill="background1" w:themeFillShade="D9"/>
            <w:noWrap/>
          </w:tcPr>
          <w:p w14:paraId="007C1134" w14:textId="77777777" w:rsidR="00987A67" w:rsidRDefault="00987A67" w:rsidP="00057C32">
            <w:pPr>
              <w:jc w:val="center"/>
              <w:rPr>
                <w:b/>
                <w:szCs w:val="24"/>
              </w:rPr>
            </w:pPr>
            <w:r>
              <w:rPr>
                <w:b/>
                <w:szCs w:val="24"/>
              </w:rPr>
              <w:t>допуск</w:t>
            </w:r>
          </w:p>
          <w:p w14:paraId="32ACA9D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24FD8969"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vAlign w:val="center"/>
          </w:tcPr>
          <w:p w14:paraId="2D8D455E" w14:textId="77777777" w:rsidR="00987A67" w:rsidRDefault="00987A67" w:rsidP="00987A67">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1FAAFC88" w14:textId="77777777" w:rsidR="00987A67" w:rsidRPr="00FD7268" w:rsidRDefault="00987A67" w:rsidP="003A2561">
            <w:pPr>
              <w:jc w:val="center"/>
              <w:rPr>
                <w:szCs w:val="24"/>
              </w:rPr>
            </w:pPr>
            <w:r w:rsidRPr="00FD7268">
              <w:rPr>
                <w:b/>
                <w:szCs w:val="24"/>
                <w:lang w:val="x-none"/>
              </w:rPr>
              <w:t>допуска к</w:t>
            </w:r>
            <w:r>
              <w:rPr>
                <w:b/>
                <w:szCs w:val="24"/>
              </w:rPr>
              <w:t xml:space="preserve"> участию в торгах</w:t>
            </w:r>
          </w:p>
        </w:tc>
      </w:tr>
      <w:tr w:rsidR="00987A67" w:rsidRPr="000C1BFE" w14:paraId="141549CE" w14:textId="77777777" w:rsidTr="00987A67">
        <w:trPr>
          <w:trHeight w:val="20"/>
        </w:trPr>
        <w:tc>
          <w:tcPr>
            <w:tcW w:w="3227" w:type="dxa"/>
            <w:tcBorders>
              <w:bottom w:val="single" w:sz="4" w:space="0" w:color="auto"/>
            </w:tcBorders>
            <w:noWrap/>
            <w:vAlign w:val="center"/>
          </w:tcPr>
          <w:p w14:paraId="7F388005" w14:textId="77777777" w:rsidR="00987A67" w:rsidRPr="00FD7268" w:rsidRDefault="00E3207D" w:rsidP="00057C32">
            <w:pPr>
              <w:spacing w:after="60"/>
              <w:rPr>
                <w:szCs w:val="24"/>
              </w:rPr>
            </w:pPr>
            <w:sdt>
              <w:sdtPr>
                <w:rPr>
                  <w:szCs w:val="24"/>
                </w:rPr>
                <w:id w:val="-101700567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5944484"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3E5C6171" w14:textId="77777777" w:rsidTr="00987A67">
        <w:trPr>
          <w:trHeight w:val="20"/>
        </w:trPr>
        <w:tc>
          <w:tcPr>
            <w:tcW w:w="3227" w:type="dxa"/>
            <w:tcBorders>
              <w:bottom w:val="single" w:sz="4" w:space="0" w:color="auto"/>
            </w:tcBorders>
            <w:noWrap/>
            <w:vAlign w:val="center"/>
          </w:tcPr>
          <w:p w14:paraId="0FBD331D" w14:textId="77777777" w:rsidR="00987A67" w:rsidRPr="00FD7268" w:rsidRDefault="00E3207D" w:rsidP="00057C32">
            <w:pPr>
              <w:spacing w:after="60"/>
              <w:rPr>
                <w:szCs w:val="24"/>
              </w:rPr>
            </w:pPr>
            <w:sdt>
              <w:sdtPr>
                <w:rPr>
                  <w:szCs w:val="24"/>
                </w:rPr>
                <w:id w:val="-1583831645"/>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w:t>
            </w:r>
            <w:r w:rsidR="00987A67" w:rsidRPr="00FD7268">
              <w:rPr>
                <w:szCs w:val="24"/>
              </w:rPr>
              <w:t>возобновить</w:t>
            </w:r>
          </w:p>
        </w:tc>
        <w:tc>
          <w:tcPr>
            <w:tcW w:w="2977" w:type="dxa"/>
            <w:tcBorders>
              <w:bottom w:val="single" w:sz="4" w:space="0" w:color="auto"/>
            </w:tcBorders>
            <w:noWrap/>
            <w:vAlign w:val="center"/>
          </w:tcPr>
          <w:p w14:paraId="685E99C1" w14:textId="77777777" w:rsidR="00987A67" w:rsidRPr="00FD7268" w:rsidRDefault="00987A67" w:rsidP="00057C32">
            <w:pPr>
              <w:spacing w:after="60"/>
              <w:rPr>
                <w:szCs w:val="24"/>
              </w:rPr>
            </w:pPr>
            <w:r w:rsidRPr="00FD7268">
              <w:rPr>
                <w:szCs w:val="24"/>
              </w:rPr>
              <w:t>с «____» ________ 20__ г.</w:t>
            </w:r>
          </w:p>
        </w:tc>
        <w:tc>
          <w:tcPr>
            <w:tcW w:w="3685" w:type="dxa"/>
            <w:tcBorders>
              <w:bottom w:val="single" w:sz="4" w:space="0" w:color="auto"/>
            </w:tcBorders>
            <w:noWrap/>
            <w:vAlign w:val="center"/>
          </w:tcPr>
          <w:p w14:paraId="103D6020"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1D9D6B64" w14:textId="77777777" w:rsidR="00987A67" w:rsidRPr="00FD7268" w:rsidRDefault="00987A67" w:rsidP="00057C32">
            <w:pPr>
              <w:spacing w:after="60"/>
              <w:rPr>
                <w:szCs w:val="24"/>
              </w:rPr>
            </w:pPr>
            <w:r w:rsidRPr="00FD7268">
              <w:rPr>
                <w:szCs w:val="24"/>
              </w:rPr>
              <w:t>с «____» ________ 20__ г.</w:t>
            </w:r>
          </w:p>
          <w:p w14:paraId="3B2DA4E9"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11C405B" w14:textId="77777777" w:rsidR="00987A67" w:rsidRDefault="00987A67" w:rsidP="00057C32">
            <w:pPr>
              <w:spacing w:after="60"/>
              <w:rPr>
                <w:szCs w:val="24"/>
              </w:rPr>
            </w:pPr>
            <w:r w:rsidRPr="00FD7268">
              <w:rPr>
                <w:szCs w:val="24"/>
              </w:rPr>
              <w:t>от «____» ________ 20__ г.</w:t>
            </w:r>
          </w:p>
          <w:p w14:paraId="13DDC85D"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p w14:paraId="7912F4BA" w14:textId="77777777" w:rsidR="003170A3" w:rsidRPr="003A2561" w:rsidRDefault="003170A3" w:rsidP="00D60EF3">
      <w:pPr>
        <w:jc w:val="both"/>
        <w:rPr>
          <w:rFonts w:ascii="Times New Roman" w:eastAsia="Calibri" w:hAnsi="Times New Roman" w:cs="Times New Roman"/>
          <w:lang w:eastAsia="x-none"/>
        </w:rPr>
      </w:pP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1FFCCF83" w14:textId="77777777" w:rsidTr="00F92CE8">
        <w:tc>
          <w:tcPr>
            <w:tcW w:w="3687" w:type="dxa"/>
            <w:tcBorders>
              <w:bottom w:val="single" w:sz="4" w:space="0" w:color="auto"/>
            </w:tcBorders>
          </w:tcPr>
          <w:p w14:paraId="67438B1D"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253CC80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27D19A7E"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F209C3B"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1164FB7"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400EA472" w14:textId="77777777" w:rsidTr="00F92CE8">
        <w:tc>
          <w:tcPr>
            <w:tcW w:w="3687" w:type="dxa"/>
            <w:tcBorders>
              <w:top w:val="single" w:sz="4" w:space="0" w:color="auto"/>
            </w:tcBorders>
          </w:tcPr>
          <w:p w14:paraId="40B198A0"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78390943"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3F25590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16D668E5"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3A82E7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4B05FED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CC78C8C" w14:textId="77777777" w:rsidR="00D60EF3" w:rsidRPr="00832EA4" w:rsidRDefault="00D60EF3" w:rsidP="00D60EF3">
      <w:pPr>
        <w:jc w:val="both"/>
        <w:rPr>
          <w:rFonts w:ascii="Times New Roman" w:eastAsia="Calibri" w:hAnsi="Times New Roman"/>
          <w:szCs w:val="24"/>
        </w:rPr>
      </w:pPr>
    </w:p>
    <w:p w14:paraId="5E67963F"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6FBE25A"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8276D03" w14:textId="77777777" w:rsidR="00F1041A" w:rsidRPr="00F1041A" w:rsidRDefault="00F1041A" w:rsidP="00DC20D0">
      <w:pPr>
        <w:spacing w:after="0" w:line="240" w:lineRule="auto"/>
        <w:jc w:val="both"/>
        <w:rPr>
          <w:rFonts w:ascii="Times New Roman" w:eastAsia="Times New Roman" w:hAnsi="Times New Roman" w:cs="Times New Roman"/>
          <w:i/>
          <w:iCs/>
          <w:sz w:val="18"/>
          <w:szCs w:val="18"/>
          <w:lang w:eastAsia="ru-RU"/>
        </w:rPr>
      </w:pPr>
    </w:p>
    <w:p w14:paraId="2B8DEF8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7F2A9C9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0C5BCC0"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CE6C347"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BDE571B"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BC07842"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1D24076"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9FFC974"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E05822" w14:textId="77777777" w:rsidR="00715B31" w:rsidRDefault="00715B31" w:rsidP="00715B31">
      <w:pPr>
        <w:pStyle w:val="af6"/>
        <w:spacing w:after="0" w:line="240" w:lineRule="auto"/>
        <w:jc w:val="both"/>
        <w:rPr>
          <w:rFonts w:ascii="Times New Roman" w:eastAsia="Times New Roman" w:hAnsi="Times New Roman" w:cs="Times New Roman"/>
          <w:i/>
          <w:iCs/>
          <w:sz w:val="18"/>
          <w:szCs w:val="18"/>
          <w:lang w:eastAsia="ru-RU"/>
        </w:rPr>
      </w:pPr>
    </w:p>
    <w:p w14:paraId="6DA1E6E4" w14:textId="77777777" w:rsidR="007060B0" w:rsidRPr="00F80738" w:rsidRDefault="007060B0" w:rsidP="00AE638E">
      <w:pPr>
        <w:overflowPunct w:val="0"/>
        <w:autoSpaceDE w:val="0"/>
        <w:autoSpaceDN w:val="0"/>
        <w:adjustRightInd w:val="0"/>
        <w:spacing w:after="0" w:line="216" w:lineRule="auto"/>
        <w:ind w:left="284"/>
        <w:jc w:val="both"/>
        <w:textAlignment w:val="baseline"/>
        <w:rPr>
          <w:rFonts w:ascii="Times New Roman" w:eastAsia="Times New Roman" w:hAnsi="Times New Roman" w:cs="Times New Roman"/>
          <w:i/>
          <w:iCs/>
          <w:sz w:val="18"/>
          <w:szCs w:val="18"/>
          <w:lang w:eastAsia="ru-RU"/>
        </w:rPr>
      </w:pPr>
    </w:p>
    <w:p w14:paraId="7723B129" w14:textId="77777777" w:rsidR="00816961" w:rsidRPr="009A55DC" w:rsidRDefault="003E17E9" w:rsidP="00816961">
      <w:pPr>
        <w:pStyle w:val="10"/>
        <w:numPr>
          <w:ilvl w:val="0"/>
          <w:numId w:val="5"/>
        </w:numPr>
        <w:spacing w:before="0" w:line="240" w:lineRule="auto"/>
        <w:jc w:val="both"/>
        <w:rPr>
          <w:rFonts w:ascii="Times New Roman" w:hAnsi="Times New Roman" w:cs="Times New Roman"/>
          <w:color w:val="0000FF"/>
        </w:rPr>
      </w:pPr>
      <w:bookmarkStart w:id="208" w:name="_Toc530648920"/>
      <w:bookmarkStart w:id="209" w:name="_Toc530648921"/>
      <w:bookmarkStart w:id="210" w:name="_Toc87864598"/>
      <w:bookmarkEnd w:id="208"/>
      <w:bookmarkEnd w:id="209"/>
      <w:r w:rsidRPr="009A55DC">
        <w:rPr>
          <w:rFonts w:ascii="Times New Roman" w:hAnsi="Times New Roman" w:cs="Times New Roman"/>
          <w:color w:val="0000FF"/>
        </w:rPr>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10"/>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11" w:name="_Toc485978564"/>
      <w:bookmarkStart w:id="212" w:name="_Toc485978565"/>
      <w:bookmarkStart w:id="213" w:name="_Toc485978566"/>
      <w:bookmarkStart w:id="214" w:name="_Toc485978568"/>
      <w:bookmarkStart w:id="215" w:name="_Toc485978569"/>
      <w:bookmarkStart w:id="216" w:name="_Toc485978570"/>
      <w:bookmarkStart w:id="217" w:name="_Toc485978613"/>
      <w:bookmarkStart w:id="218" w:name="_Toc485978614"/>
      <w:bookmarkStart w:id="219" w:name="_Toc485978617"/>
      <w:bookmarkStart w:id="220" w:name="_Toc485978621"/>
      <w:bookmarkStart w:id="221" w:name="_Toc485978637"/>
      <w:bookmarkEnd w:id="211"/>
      <w:bookmarkEnd w:id="212"/>
      <w:bookmarkEnd w:id="213"/>
      <w:bookmarkEnd w:id="214"/>
      <w:bookmarkEnd w:id="215"/>
      <w:bookmarkEnd w:id="216"/>
      <w:bookmarkEnd w:id="217"/>
      <w:bookmarkEnd w:id="218"/>
      <w:bookmarkEnd w:id="219"/>
      <w:bookmarkEnd w:id="220"/>
      <w:bookmarkEnd w:id="221"/>
    </w:p>
    <w:p w14:paraId="3A980D74" w14:textId="77777777" w:rsidR="003E17E9" w:rsidRDefault="003E17E9" w:rsidP="003E17E9">
      <w:pPr>
        <w:pStyle w:val="10"/>
        <w:numPr>
          <w:ilvl w:val="1"/>
          <w:numId w:val="5"/>
        </w:numPr>
        <w:spacing w:before="0" w:line="240" w:lineRule="auto"/>
        <w:jc w:val="both"/>
        <w:rPr>
          <w:rFonts w:ascii="Times New Roman" w:hAnsi="Times New Roman" w:cs="Times New Roman"/>
          <w:color w:val="0000FF"/>
        </w:rPr>
      </w:pPr>
      <w:bookmarkStart w:id="222" w:name="_Toc87864599"/>
      <w:r w:rsidRPr="009A55DC">
        <w:rPr>
          <w:rFonts w:ascii="Times New Roman" w:hAnsi="Times New Roman" w:cs="Times New Roman"/>
          <w:color w:val="0000FF"/>
        </w:rPr>
        <w:t xml:space="preserve">Заявление </w:t>
      </w:r>
      <w:r w:rsidRPr="003E17E9">
        <w:rPr>
          <w:rFonts w:ascii="Times New Roman" w:hAnsi="Times New Roman" w:cs="Times New Roman"/>
          <w:color w:val="0000FF"/>
        </w:rPr>
        <w:t>о полномочиях присвоенного(ых) идентификатора(ов) в качестве ГТА на фондовом рынке</w:t>
      </w:r>
      <w:bookmarkEnd w:id="222"/>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присвоенного(ых) идентификатора(ов)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e-mail)</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D1BE30D" w14:textId="21E22358" w:rsidR="002A4B86" w:rsidRDefault="002A4B86">
      <w:pPr>
        <w:rPr>
          <w:rFonts w:ascii="Times New Roman" w:eastAsia="Times New Roman" w:hAnsi="Times New Roman" w:cs="Times New Roman"/>
          <w:lang w:eastAsia="x-none"/>
        </w:rPr>
      </w:pPr>
      <w:bookmarkStart w:id="223" w:name="_Ref353978849"/>
      <w:bookmarkStart w:id="224" w:name="_Ref358129661"/>
      <w:bookmarkStart w:id="225" w:name="_Toc242700814"/>
      <w:bookmarkStart w:id="226" w:name="_Toc116448548"/>
      <w:bookmarkStart w:id="227" w:name="_Toc160355899"/>
      <w:bookmarkStart w:id="228" w:name="_Ref358641226"/>
    </w:p>
    <w:p w14:paraId="7B72B497" w14:textId="77777777" w:rsidR="002A4B86" w:rsidRDefault="002A4B86">
      <w:pPr>
        <w:rPr>
          <w:rFonts w:ascii="Times New Roman" w:eastAsia="Times New Roman" w:hAnsi="Times New Roman" w:cs="Times New Roman"/>
          <w:lang w:eastAsia="x-none"/>
        </w:rPr>
      </w:pPr>
    </w:p>
    <w:p w14:paraId="621D2656" w14:textId="77777777" w:rsidR="003E17E9" w:rsidRPr="003E17E9" w:rsidRDefault="003E17E9" w:rsidP="007100BA">
      <w:pPr>
        <w:rPr>
          <w:rFonts w:ascii="Times New Roman" w:eastAsia="Times New Roman" w:hAnsi="Times New Roman" w:cs="Times New Roman"/>
          <w:lang w:eastAsia="x-none"/>
        </w:rPr>
      </w:pPr>
    </w:p>
    <w:p w14:paraId="13549AD2" w14:textId="77777777" w:rsidR="00416904" w:rsidRDefault="00416904" w:rsidP="00416904">
      <w:pPr>
        <w:pStyle w:val="10"/>
        <w:numPr>
          <w:ilvl w:val="1"/>
          <w:numId w:val="5"/>
        </w:numPr>
        <w:spacing w:before="0" w:line="240" w:lineRule="auto"/>
        <w:jc w:val="both"/>
        <w:rPr>
          <w:rFonts w:ascii="Times New Roman" w:hAnsi="Times New Roman" w:cs="Times New Roman"/>
          <w:color w:val="0000FF"/>
        </w:rPr>
      </w:pPr>
      <w:bookmarkStart w:id="229" w:name="_Toc485978671"/>
      <w:bookmarkStart w:id="230" w:name="_Toc485978672"/>
      <w:bookmarkStart w:id="231" w:name="_Toc485978673"/>
      <w:bookmarkStart w:id="232" w:name="_Toc485978674"/>
      <w:bookmarkStart w:id="233" w:name="_Toc485978676"/>
      <w:bookmarkStart w:id="234" w:name="_Toc485978677"/>
      <w:bookmarkStart w:id="235" w:name="_Toc485978678"/>
      <w:bookmarkStart w:id="236" w:name="_Toc485978679"/>
      <w:bookmarkStart w:id="237" w:name="_Toc485978680"/>
      <w:bookmarkStart w:id="238" w:name="_Toc485978681"/>
      <w:bookmarkStart w:id="239" w:name="_Toc485978682"/>
      <w:bookmarkStart w:id="240" w:name="_Toc485978690"/>
      <w:bookmarkStart w:id="241" w:name="_Toc485978694"/>
      <w:bookmarkStart w:id="242" w:name="_Toc485978696"/>
      <w:bookmarkStart w:id="243" w:name="_Toc485978698"/>
      <w:bookmarkStart w:id="244" w:name="_Toc485978700"/>
      <w:bookmarkStart w:id="245" w:name="_Toc485978704"/>
      <w:bookmarkStart w:id="246" w:name="_Toc485978705"/>
      <w:bookmarkStart w:id="247" w:name="_Toc485978707"/>
      <w:bookmarkStart w:id="248" w:name="_Toc485978710"/>
      <w:bookmarkStart w:id="249" w:name="_Toc485978714"/>
      <w:bookmarkStart w:id="250" w:name="_Toc485978726"/>
      <w:bookmarkStart w:id="251" w:name="_Toc485978730"/>
      <w:bookmarkStart w:id="252" w:name="_Toc485978733"/>
      <w:bookmarkStart w:id="253" w:name="_Toc485978738"/>
      <w:bookmarkStart w:id="254" w:name="_Toc530648924"/>
      <w:bookmarkStart w:id="255" w:name="_Toc530648926"/>
      <w:bookmarkStart w:id="256" w:name="_Toc530648927"/>
      <w:bookmarkStart w:id="257" w:name="_Toc530648930"/>
      <w:bookmarkStart w:id="258" w:name="_Toc530648938"/>
      <w:bookmarkStart w:id="259" w:name="_Toc530648940"/>
      <w:bookmarkStart w:id="260" w:name="_Toc530648949"/>
      <w:bookmarkStart w:id="261" w:name="_Toc530648967"/>
      <w:bookmarkStart w:id="262" w:name="_Toc530648968"/>
      <w:bookmarkStart w:id="263" w:name="_Toc530648969"/>
      <w:bookmarkStart w:id="264" w:name="_Toc530648984"/>
      <w:bookmarkStart w:id="265" w:name="_Toc530648985"/>
      <w:bookmarkStart w:id="266" w:name="_Toc530648989"/>
      <w:bookmarkStart w:id="267" w:name="_Toc530648992"/>
      <w:bookmarkStart w:id="268" w:name="_Toc530648997"/>
      <w:bookmarkStart w:id="269" w:name="_Toc530649001"/>
      <w:bookmarkStart w:id="270" w:name="_Toc530649005"/>
      <w:bookmarkStart w:id="271" w:name="_Toc530649007"/>
      <w:bookmarkStart w:id="272" w:name="_Toc530649008"/>
      <w:bookmarkStart w:id="273" w:name="_Toc530649015"/>
      <w:bookmarkStart w:id="274" w:name="_Toc530649021"/>
      <w:bookmarkStart w:id="275" w:name="_Toc530649026"/>
      <w:bookmarkStart w:id="276" w:name="_Toc530649032"/>
      <w:bookmarkStart w:id="277" w:name="_Toc530649038"/>
      <w:bookmarkStart w:id="278" w:name="_Toc530649043"/>
      <w:bookmarkStart w:id="279" w:name="_Toc530649048"/>
      <w:bookmarkStart w:id="280" w:name="_Toc530649053"/>
      <w:bookmarkStart w:id="281" w:name="_Toc530649058"/>
      <w:bookmarkStart w:id="282" w:name="_Toc530649063"/>
      <w:bookmarkStart w:id="283" w:name="_Toc530649068"/>
      <w:bookmarkStart w:id="284" w:name="_Toc530649075"/>
      <w:bookmarkStart w:id="285" w:name="_Toc530649079"/>
      <w:bookmarkStart w:id="286" w:name="_Toc530649087"/>
      <w:bookmarkStart w:id="287" w:name="_Toc530649088"/>
      <w:bookmarkStart w:id="288" w:name="_Toc530649089"/>
      <w:bookmarkStart w:id="289" w:name="_Toc530649090"/>
      <w:bookmarkStart w:id="290" w:name="_Toc530649091"/>
      <w:bookmarkStart w:id="291" w:name="_Toc530649106"/>
      <w:bookmarkStart w:id="292" w:name="_Toc530649107"/>
      <w:bookmarkStart w:id="293" w:name="_Toc530649114"/>
      <w:bookmarkStart w:id="294" w:name="_Toc530649116"/>
      <w:bookmarkStart w:id="295" w:name="_Toc530649117"/>
      <w:bookmarkStart w:id="296" w:name="_Toc530649150"/>
      <w:bookmarkStart w:id="297" w:name="_Toc530649190"/>
      <w:bookmarkStart w:id="298" w:name="_Toc530649191"/>
      <w:bookmarkStart w:id="299" w:name="_Toc530649206"/>
      <w:bookmarkStart w:id="300" w:name="_Toc485978740"/>
      <w:bookmarkStart w:id="301" w:name="_Toc485978765"/>
      <w:bookmarkStart w:id="302" w:name="_Toc485978805"/>
      <w:bookmarkStart w:id="303" w:name="_Toc485978806"/>
      <w:bookmarkStart w:id="304" w:name="_Toc485978819"/>
      <w:bookmarkStart w:id="305" w:name="_Toc485978820"/>
      <w:bookmarkStart w:id="306" w:name="_Toc485978823"/>
      <w:bookmarkStart w:id="307" w:name="_Toc530649209"/>
      <w:bookmarkStart w:id="308" w:name="_Toc530649210"/>
      <w:bookmarkStart w:id="309" w:name="_Toc87864600"/>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9A55DC">
        <w:rPr>
          <w:rFonts w:ascii="Times New Roman" w:hAnsi="Times New Roman" w:cs="Times New Roman"/>
          <w:color w:val="0000FF"/>
        </w:rPr>
        <w:t xml:space="preserve">Заявление </w:t>
      </w:r>
      <w:r w:rsidR="00AC5F65" w:rsidRPr="00AC5F65">
        <w:rPr>
          <w:rFonts w:ascii="Times New Roman" w:hAnsi="Times New Roman" w:cs="Times New Roman"/>
          <w:color w:val="0000FF"/>
        </w:rPr>
        <w:t>о приостановлении/возобновлении допуска к участию в торгах</w:t>
      </w:r>
      <w:r>
        <w:rPr>
          <w:rFonts w:ascii="Times New Roman" w:hAnsi="Times New Roman" w:cs="Times New Roman"/>
          <w:color w:val="0000FF"/>
        </w:rPr>
        <w:t xml:space="preserve"> </w:t>
      </w:r>
      <w:r w:rsidRPr="00171002">
        <w:rPr>
          <w:rFonts w:ascii="Times New Roman" w:hAnsi="Times New Roman" w:cs="Times New Roman"/>
          <w:color w:val="0000FF"/>
        </w:rPr>
        <w:t xml:space="preserve">на </w:t>
      </w:r>
      <w:r>
        <w:rPr>
          <w:rFonts w:ascii="Times New Roman" w:hAnsi="Times New Roman" w:cs="Times New Roman"/>
          <w:color w:val="0000FF"/>
        </w:rPr>
        <w:t>фондовом</w:t>
      </w:r>
      <w:r w:rsidRPr="00171002">
        <w:rPr>
          <w:rFonts w:ascii="Times New Roman" w:hAnsi="Times New Roman" w:cs="Times New Roman"/>
          <w:color w:val="0000FF"/>
        </w:rPr>
        <w:t xml:space="preserve"> рынке</w:t>
      </w:r>
      <w:bookmarkEnd w:id="309"/>
      <w:r w:rsidRPr="00171002">
        <w:rPr>
          <w:rFonts w:ascii="Times New Roman" w:hAnsi="Times New Roman" w:cs="Times New Roman"/>
          <w:color w:val="0000FF"/>
        </w:rPr>
        <w:t xml:space="preserve"> </w:t>
      </w:r>
    </w:p>
    <w:p w14:paraId="11521E68" w14:textId="77777777" w:rsidR="00416904" w:rsidRDefault="00416904" w:rsidP="00710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E3207D"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E3207D"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e-mail)</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Default="00F91570" w:rsidP="00F91570">
      <w:pPr>
        <w:pStyle w:val="10"/>
        <w:numPr>
          <w:ilvl w:val="1"/>
          <w:numId w:val="5"/>
        </w:numPr>
        <w:spacing w:before="0" w:line="240" w:lineRule="auto"/>
        <w:jc w:val="both"/>
        <w:rPr>
          <w:rFonts w:ascii="Times New Roman" w:hAnsi="Times New Roman" w:cs="Times New Roman"/>
          <w:color w:val="0000FF"/>
        </w:rPr>
      </w:pPr>
      <w:bookmarkStart w:id="310" w:name="_Toc9863942"/>
      <w:bookmarkStart w:id="311" w:name="_Toc87864601"/>
      <w:r w:rsidRPr="009A55DC">
        <w:rPr>
          <w:rFonts w:ascii="Times New Roman" w:hAnsi="Times New Roman" w:cs="Times New Roman"/>
          <w:color w:val="0000FF"/>
        </w:rPr>
        <w:t xml:space="preserve">Заявление </w:t>
      </w:r>
      <w:r w:rsidRPr="00E96CDC">
        <w:rPr>
          <w:rFonts w:ascii="Times New Roman" w:hAnsi="Times New Roman" w:cs="Times New Roman"/>
          <w:color w:val="0000FF"/>
        </w:rPr>
        <w:t>на активацию торгового идентификатора на фондовом рынке после исправления ошибки программного обеспечения</w:t>
      </w:r>
      <w:bookmarkEnd w:id="310"/>
      <w:bookmarkEnd w:id="311"/>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(ых)</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(ов):</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указанным(ыми) торговым(и) идентификатором(ами),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Программное обеспечение протестировано и введено в эксплуатацию «___»_________20___г.  с  _______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Default="00991F9E" w:rsidP="00991F9E">
      <w:pPr>
        <w:pStyle w:val="10"/>
        <w:numPr>
          <w:ilvl w:val="1"/>
          <w:numId w:val="5"/>
        </w:numPr>
        <w:rPr>
          <w:rFonts w:ascii="Times New Roman" w:hAnsi="Times New Roman" w:cs="Times New Roman"/>
          <w:color w:val="0000FF"/>
        </w:rPr>
      </w:pPr>
      <w:bookmarkStart w:id="312" w:name="_Toc87864602"/>
      <w:r>
        <w:rPr>
          <w:rFonts w:ascii="Times New Roman" w:hAnsi="Times New Roman" w:cs="Times New Roman"/>
          <w:color w:val="0000FF"/>
        </w:rPr>
        <w:t xml:space="preserve">Заявление </w:t>
      </w:r>
      <w:bookmarkStart w:id="313" w:name="_Hlk22648675"/>
      <w:r w:rsidR="00196165">
        <w:rPr>
          <w:rFonts w:ascii="Times New Roman" w:hAnsi="Times New Roman" w:cs="Times New Roman"/>
          <w:color w:val="0000FF"/>
        </w:rPr>
        <w:t xml:space="preserve">на </w:t>
      </w:r>
      <w:r w:rsidR="00CA0199">
        <w:rPr>
          <w:rFonts w:ascii="Times New Roman" w:hAnsi="Times New Roman" w:cs="Times New Roman"/>
          <w:color w:val="0000FF"/>
        </w:rPr>
        <w:t>снятие</w:t>
      </w:r>
      <w:r w:rsidR="00885F44">
        <w:rPr>
          <w:rFonts w:ascii="Times New Roman" w:hAnsi="Times New Roman" w:cs="Times New Roman"/>
          <w:color w:val="0000FF"/>
        </w:rPr>
        <w:t xml:space="preserve"> </w:t>
      </w:r>
      <w:r w:rsidR="00CA0199">
        <w:rPr>
          <w:rFonts w:ascii="Times New Roman" w:hAnsi="Times New Roman" w:cs="Times New Roman"/>
          <w:color w:val="0000FF"/>
        </w:rPr>
        <w:t>приводящих к заключению кросс-сделок заявок, поданных ранее по времени</w:t>
      </w:r>
      <w:bookmarkEnd w:id="312"/>
      <w:bookmarkEnd w:id="313"/>
    </w:p>
    <w:p w14:paraId="6925CFB6" w14:textId="77777777" w:rsidR="00991F9E" w:rsidRDefault="00991F9E" w:rsidP="00991F9E"/>
    <w:p w14:paraId="6A9E6FF4" w14:textId="77777777" w:rsidR="00991F9E" w:rsidRPr="007100BA"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hAnsi="Times New Roman"/>
        </w:rPr>
      </w:pPr>
      <w:r w:rsidRPr="007100BA">
        <w:rPr>
          <w:rFonts w:ascii="Times New Roman" w:hAnsi="Times New Roman"/>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14"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14"/>
      <w:r w:rsidR="00CA0199">
        <w:rPr>
          <w:rStyle w:val="aff1"/>
          <w:rFonts w:ascii="Times New Roman" w:eastAsia="Calibri" w:hAnsi="Times New Roman" w:cs="Times New Roman"/>
          <w:b/>
          <w:bCs/>
          <w:lang w:eastAsia="ru-RU"/>
        </w:rPr>
        <w:footnoteReference w:id="2"/>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D376D7">
        <w:tc>
          <w:tcPr>
            <w:tcW w:w="500" w:type="dxa"/>
            <w:vMerge w:val="restart"/>
          </w:tcPr>
          <w:p w14:paraId="35350828" w14:textId="77777777" w:rsidR="00113973" w:rsidRPr="00991F9E" w:rsidRDefault="00E3207D"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991F9E">
            <w:pPr>
              <w:spacing w:after="200" w:line="276"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vAlign w:val="center"/>
          </w:tcPr>
          <w:p w14:paraId="214FBC8A" w14:textId="77777777" w:rsidR="00113973" w:rsidRPr="00991F9E" w:rsidRDefault="00E3207D" w:rsidP="00D376D7">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15" w:name="_Hlk22652933"/>
            <w:r w:rsidR="00113973">
              <w:rPr>
                <w:rFonts w:ascii="Times New Roman" w:eastAsia="Times New Roman" w:hAnsi="Times New Roman" w:cs="Times New Roman"/>
                <w:b/>
                <w:lang w:eastAsia="ru-RU"/>
              </w:rPr>
              <w:t>снимать заявки, поданные ранее по времени</w:t>
            </w:r>
            <w:bookmarkEnd w:id="315"/>
          </w:p>
        </w:tc>
        <w:tc>
          <w:tcPr>
            <w:tcW w:w="2546" w:type="dxa"/>
          </w:tcPr>
          <w:p w14:paraId="0B00D09B" w14:textId="77777777" w:rsidR="00113973" w:rsidRDefault="00113973" w:rsidP="00113973">
            <w:pPr>
              <w:rPr>
                <w:rFonts w:ascii="MS Gothic" w:eastAsia="MS Gothic" w:hAnsi="MS Gothic" w:cs="Times New Roman"/>
                <w:lang w:eastAsia="ru-RU"/>
              </w:rPr>
            </w:pPr>
          </w:p>
          <w:p w14:paraId="394F6EF3" w14:textId="77777777" w:rsidR="00113973" w:rsidRPr="000F3A50" w:rsidRDefault="00E3207D"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16"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16"/>
            <w:r w:rsidR="00183056" w:rsidRPr="00D376D7">
              <w:rPr>
                <w:rStyle w:val="aff1"/>
                <w:rFonts w:ascii="Times New Roman" w:eastAsia="Times New Roman" w:hAnsi="Times New Roman" w:cs="Times New Roman"/>
                <w:lang w:eastAsia="ru-RU"/>
              </w:rPr>
              <w:footnoteReference w:id="3"/>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17"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17"/>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991F9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199535F" w14:textId="004968DA" w:rsidR="0043420D" w:rsidRDefault="0043420D" w:rsidP="0043420D">
      <w:pPr>
        <w:pStyle w:val="10"/>
        <w:numPr>
          <w:ilvl w:val="1"/>
          <w:numId w:val="5"/>
        </w:numPr>
        <w:jc w:val="both"/>
        <w:rPr>
          <w:rFonts w:ascii="Times New Roman" w:hAnsi="Times New Roman" w:cs="Times New Roman"/>
          <w:color w:val="0000FF"/>
        </w:rPr>
      </w:pPr>
      <w:bookmarkStart w:id="318" w:name="_Toc57623186"/>
      <w:bookmarkStart w:id="319" w:name="_Toc87864603"/>
      <w:bookmarkStart w:id="320" w:name="_Hlk77339308"/>
      <w:r w:rsidRPr="00D376D7">
        <w:rPr>
          <w:rFonts w:ascii="Times New Roman" w:hAnsi="Times New Roman" w:cs="Times New Roman"/>
          <w:color w:val="0000FF"/>
        </w:rPr>
        <w:t xml:space="preserve">Заявление </w:t>
      </w:r>
      <w:r>
        <w:rPr>
          <w:rFonts w:ascii="Times New Roman" w:hAnsi="Times New Roman" w:cs="Times New Roman"/>
          <w:color w:val="0000FF"/>
        </w:rPr>
        <w:t xml:space="preserve">об отказе в допуске / о возобновлении допуска к участию в торгах в ходе </w:t>
      </w:r>
      <w:r w:rsidR="00642ABC">
        <w:rPr>
          <w:rFonts w:ascii="Times New Roman" w:hAnsi="Times New Roman" w:cs="Times New Roman"/>
          <w:color w:val="0000FF"/>
        </w:rPr>
        <w:t>д</w:t>
      </w:r>
      <w:r>
        <w:rPr>
          <w:rFonts w:ascii="Times New Roman" w:hAnsi="Times New Roman" w:cs="Times New Roman"/>
          <w:color w:val="0000FF"/>
        </w:rPr>
        <w:t>ополнительной торговой сессии</w:t>
      </w:r>
      <w:r w:rsidR="00642ABC">
        <w:rPr>
          <w:rFonts w:ascii="Times New Roman" w:hAnsi="Times New Roman" w:cs="Times New Roman"/>
          <w:color w:val="0000FF"/>
        </w:rPr>
        <w:t xml:space="preserve"> (дополнительных торговых сессий)</w:t>
      </w:r>
      <w:r>
        <w:rPr>
          <w:rFonts w:ascii="Times New Roman" w:hAnsi="Times New Roman" w:cs="Times New Roman"/>
          <w:color w:val="0000FF"/>
        </w:rPr>
        <w:t xml:space="preserve"> фондового рынка (в случае </w:t>
      </w:r>
      <w:r w:rsidR="00642ABC">
        <w:rPr>
          <w:rFonts w:ascii="Times New Roman" w:hAnsi="Times New Roman" w:cs="Times New Roman"/>
          <w:color w:val="0000FF"/>
        </w:rPr>
        <w:t>их</w:t>
      </w:r>
      <w:r>
        <w:rPr>
          <w:rFonts w:ascii="Times New Roman" w:hAnsi="Times New Roman" w:cs="Times New Roman"/>
          <w:color w:val="0000FF"/>
        </w:rPr>
        <w:t xml:space="preserve"> проведения)</w:t>
      </w:r>
      <w:bookmarkEnd w:id="318"/>
      <w:bookmarkEnd w:id="319"/>
    </w:p>
    <w:p w14:paraId="2813FF53" w14:textId="77777777" w:rsidR="004402A5" w:rsidRDefault="004402A5"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02204359" w14:textId="2A5C0AB8" w:rsidR="0043420D" w:rsidRDefault="00E96A7E"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bookmarkStart w:id="321" w:name="_Hlk87354370"/>
      <w:r w:rsidRPr="00E96A7E">
        <w:rPr>
          <w:rFonts w:ascii="Times New Roman" w:eastAsia="Times New Roman" w:hAnsi="Times New Roman" w:cs="Times New Roman"/>
          <w:lang w:eastAsia="ru-RU"/>
        </w:rPr>
        <w:t>ПАО Московская Биржа</w:t>
      </w:r>
    </w:p>
    <w:p w14:paraId="19A98063" w14:textId="77777777" w:rsidR="00E96A7E" w:rsidRDefault="00E96A7E" w:rsidP="00642ABC">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2AC46D06" w14:textId="77777777" w:rsidR="0043420D" w:rsidRPr="00991F9E" w:rsidRDefault="0043420D" w:rsidP="0043420D">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61C3E595" w14:textId="39738C7F" w:rsidR="0043420D" w:rsidRDefault="0043420D" w:rsidP="0043420D">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Pr="003E3C14">
        <w:rPr>
          <w:rFonts w:ascii="Times New Roman" w:eastAsia="Calibri" w:hAnsi="Times New Roman" w:cs="Times New Roman"/>
          <w:b/>
          <w:bCs/>
          <w:lang w:eastAsia="ru-RU"/>
        </w:rPr>
        <w:t xml:space="preserve"> в допуске</w:t>
      </w:r>
      <w:r>
        <w:rPr>
          <w:rFonts w:ascii="Times New Roman" w:eastAsia="Calibri" w:hAnsi="Times New Roman" w:cs="Times New Roman"/>
          <w:b/>
          <w:bCs/>
          <w:lang w:eastAsia="ru-RU"/>
        </w:rPr>
        <w:t xml:space="preserve"> </w:t>
      </w:r>
      <w:r w:rsidRPr="003E3C14">
        <w:rPr>
          <w:rFonts w:ascii="Times New Roman" w:eastAsia="Calibri" w:hAnsi="Times New Roman" w:cs="Times New Roman"/>
          <w:b/>
          <w:bCs/>
          <w:lang w:eastAsia="ru-RU"/>
        </w:rPr>
        <w:t>/</w:t>
      </w:r>
      <w:r>
        <w:rPr>
          <w:rFonts w:ascii="Times New Roman" w:eastAsia="Calibri" w:hAnsi="Times New Roman" w:cs="Times New Roman"/>
          <w:b/>
          <w:bCs/>
          <w:lang w:eastAsia="ru-RU"/>
        </w:rPr>
        <w:t xml:space="preserve"> о </w:t>
      </w:r>
      <w:r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Pr="003E3C14">
        <w:rPr>
          <w:rFonts w:ascii="Times New Roman" w:eastAsia="Calibri" w:hAnsi="Times New Roman" w:cs="Times New Roman"/>
          <w:b/>
          <w:bCs/>
          <w:lang w:eastAsia="ru-RU"/>
        </w:rPr>
        <w:t xml:space="preserve"> допуска к участию в торгах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ходе </w:t>
      </w:r>
      <w:r w:rsidR="004402A5">
        <w:rPr>
          <w:rFonts w:ascii="Times New Roman" w:eastAsia="Calibri" w:hAnsi="Times New Roman" w:cs="Times New Roman"/>
          <w:b/>
          <w:bCs/>
          <w:lang w:eastAsia="ru-RU"/>
        </w:rPr>
        <w:t>д</w:t>
      </w:r>
      <w:r w:rsidRPr="003E3C14">
        <w:rPr>
          <w:rFonts w:ascii="Times New Roman" w:eastAsia="Calibri" w:hAnsi="Times New Roman" w:cs="Times New Roman"/>
          <w:b/>
          <w:bCs/>
          <w:lang w:eastAsia="ru-RU"/>
        </w:rPr>
        <w:t xml:space="preserve">ополнительной торговой сессии </w:t>
      </w:r>
      <w:r w:rsidR="004402A5">
        <w:rPr>
          <w:rFonts w:ascii="Times New Roman" w:eastAsia="Calibri" w:hAnsi="Times New Roman" w:cs="Times New Roman"/>
          <w:b/>
          <w:bCs/>
          <w:lang w:eastAsia="ru-RU"/>
        </w:rPr>
        <w:t xml:space="preserve">(дополнительных торговых сессий) </w:t>
      </w:r>
      <w:r w:rsidRPr="003E3C14">
        <w:rPr>
          <w:rFonts w:ascii="Times New Roman" w:eastAsia="Calibri" w:hAnsi="Times New Roman" w:cs="Times New Roman"/>
          <w:b/>
          <w:bCs/>
          <w:lang w:eastAsia="ru-RU"/>
        </w:rPr>
        <w:t xml:space="preserve">фондового рынка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случае </w:t>
      </w:r>
      <w:r w:rsidR="004402A5">
        <w:rPr>
          <w:rFonts w:ascii="Times New Roman" w:eastAsia="Calibri" w:hAnsi="Times New Roman" w:cs="Times New Roman"/>
          <w:b/>
          <w:bCs/>
          <w:lang w:eastAsia="ru-RU"/>
        </w:rPr>
        <w:t>их</w:t>
      </w:r>
      <w:r w:rsidRPr="003E3C14">
        <w:rPr>
          <w:rFonts w:ascii="Times New Roman" w:eastAsia="Calibri" w:hAnsi="Times New Roman" w:cs="Times New Roman"/>
          <w:b/>
          <w:bCs/>
          <w:lang w:eastAsia="ru-RU"/>
        </w:rPr>
        <w:t xml:space="preserve"> проведения)</w:t>
      </w:r>
    </w:p>
    <w:p w14:paraId="334B60FE"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6DD4BE45" w14:textId="77777777" w:rsidR="0043420D" w:rsidRPr="009675C6"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43420D" w:rsidRPr="009675C6" w14:paraId="22095622" w14:textId="77777777" w:rsidTr="00975CC4">
        <w:tc>
          <w:tcPr>
            <w:tcW w:w="3256" w:type="dxa"/>
            <w:shd w:val="clear" w:color="auto" w:fill="D9D9D9"/>
            <w:vAlign w:val="center"/>
          </w:tcPr>
          <w:p w14:paraId="159460A5"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Pr>
                <w:rFonts w:ascii="Times New Roman" w:eastAsia="Calibri" w:hAnsi="Times New Roman" w:cs="Times New Roman"/>
                <w:b/>
                <w:lang w:eastAsia="ru-RU"/>
              </w:rPr>
              <w:t xml:space="preserve"> / Кандидат </w:t>
            </w:r>
            <w:r w:rsidRPr="00D376D7">
              <w:rPr>
                <w:rFonts w:ascii="Times New Roman" w:eastAsia="Calibri" w:hAnsi="Times New Roman" w:cs="Times New Roman"/>
                <w:i/>
                <w:sz w:val="18"/>
                <w:szCs w:val="18"/>
                <w:lang w:eastAsia="ru-RU"/>
              </w:rPr>
              <w:t>(выбрать нужное</w:t>
            </w:r>
            <w:r>
              <w:rPr>
                <w:rFonts w:ascii="Times New Roman" w:eastAsia="Calibri" w:hAnsi="Times New Roman" w:cs="Times New Roman"/>
                <w:i/>
                <w:sz w:val="18"/>
                <w:szCs w:val="18"/>
                <w:lang w:eastAsia="ru-RU"/>
              </w:rPr>
              <w:t xml:space="preserve"> в зависимости от требований Правил допуска</w:t>
            </w:r>
            <w:r w:rsidRPr="00D376D7">
              <w:rPr>
                <w:rFonts w:ascii="Times New Roman" w:eastAsia="Calibri" w:hAnsi="Times New Roman" w:cs="Times New Roman"/>
                <w:i/>
                <w:sz w:val="18"/>
                <w:szCs w:val="18"/>
                <w:lang w:eastAsia="ru-RU"/>
              </w:rPr>
              <w:t>)</w:t>
            </w:r>
          </w:p>
        </w:tc>
        <w:tc>
          <w:tcPr>
            <w:tcW w:w="7371" w:type="dxa"/>
            <w:shd w:val="clear" w:color="auto" w:fill="auto"/>
          </w:tcPr>
          <w:p w14:paraId="784C4BEA" w14:textId="77777777" w:rsidR="0043420D" w:rsidRPr="009675C6"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Pr>
                <w:rFonts w:ascii="Times New Roman" w:eastAsia="Calibri" w:hAnsi="Times New Roman" w:cs="Times New Roman"/>
                <w:i/>
                <w:sz w:val="20"/>
                <w:szCs w:val="20"/>
                <w:lang w:eastAsia="ru-RU"/>
              </w:rPr>
              <w:t xml:space="preserve"> / Кандидата</w:t>
            </w:r>
          </w:p>
        </w:tc>
      </w:tr>
      <w:tr w:rsidR="0043420D" w:rsidRPr="009675C6" w14:paraId="4CA19074" w14:textId="77777777" w:rsidTr="00975CC4">
        <w:tc>
          <w:tcPr>
            <w:tcW w:w="3256" w:type="dxa"/>
            <w:shd w:val="clear" w:color="auto" w:fill="D9D9D9"/>
            <w:vAlign w:val="center"/>
          </w:tcPr>
          <w:p w14:paraId="5B3A0F39"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5D66D260" w14:textId="77777777" w:rsidR="0043420D" w:rsidRPr="009216D8"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6D2F9B56" w14:textId="6DC8BEE0" w:rsidR="0043420D" w:rsidRDefault="0043420D" w:rsidP="0043420D">
      <w:pPr>
        <w:autoSpaceDE w:val="0"/>
        <w:autoSpaceDN w:val="0"/>
        <w:spacing w:after="0" w:line="240" w:lineRule="auto"/>
        <w:jc w:val="both"/>
        <w:rPr>
          <w:rFonts w:ascii="Times New Roman" w:eastAsia="Calibri" w:hAnsi="Times New Roman" w:cs="Times New Roman"/>
          <w:lang w:val="x-none" w:eastAsia="x-none"/>
        </w:rPr>
      </w:pPr>
    </w:p>
    <w:tbl>
      <w:tblPr>
        <w:tblStyle w:val="aff0"/>
        <w:tblW w:w="10627" w:type="dxa"/>
        <w:tblInd w:w="-5" w:type="dxa"/>
        <w:tblLayout w:type="fixed"/>
        <w:tblLook w:val="04A0" w:firstRow="1" w:lastRow="0" w:firstColumn="1" w:lastColumn="0" w:noHBand="0" w:noVBand="1"/>
      </w:tblPr>
      <w:tblGrid>
        <w:gridCol w:w="3256"/>
        <w:gridCol w:w="7371"/>
      </w:tblGrid>
      <w:tr w:rsidR="00642ABC" w:rsidRPr="00CA3F8B" w14:paraId="32A4CF96" w14:textId="77777777" w:rsidTr="004402A5">
        <w:trPr>
          <w:trHeight w:val="467"/>
        </w:trPr>
        <w:tc>
          <w:tcPr>
            <w:tcW w:w="10627" w:type="dxa"/>
            <w:gridSpan w:val="2"/>
            <w:shd w:val="clear" w:color="auto" w:fill="D9D9D9"/>
            <w:vAlign w:val="center"/>
          </w:tcPr>
          <w:p w14:paraId="3EDE0A5A" w14:textId="77777777" w:rsidR="00642ABC" w:rsidRPr="00CA3F8B" w:rsidRDefault="00642ABC" w:rsidP="00FD34CB">
            <w:pPr>
              <w:autoSpaceDE w:val="0"/>
              <w:autoSpaceDN w:val="0"/>
              <w:jc w:val="both"/>
              <w:rPr>
                <w:rFonts w:ascii="Times New Roman" w:eastAsia="Calibri" w:hAnsi="Times New Roman" w:cs="Times New Roman"/>
                <w:lang w:val="x-none" w:eastAsia="x-none"/>
              </w:rPr>
            </w:pPr>
          </w:p>
          <w:p w14:paraId="67400366" w14:textId="77777777" w:rsidR="00642ABC" w:rsidRPr="00CA3F8B" w:rsidRDefault="00642ABC" w:rsidP="00FD34CB">
            <w:pPr>
              <w:autoSpaceDE w:val="0"/>
              <w:autoSpaceDN w:val="0"/>
              <w:jc w:val="both"/>
              <w:rPr>
                <w:rFonts w:ascii="Times New Roman" w:eastAsia="Calibri" w:hAnsi="Times New Roman" w:cs="Times New Roman"/>
                <w:lang w:eastAsia="x-none"/>
              </w:rPr>
            </w:pPr>
            <w:r w:rsidRPr="00CA3F8B">
              <w:rPr>
                <w:rFonts w:ascii="Times New Roman" w:eastAsia="Calibri" w:hAnsi="Times New Roman" w:cs="Times New Roman"/>
                <w:lang w:eastAsia="x-none"/>
              </w:rPr>
              <w:t>на фондовом рынке ПАО Московская Биржа:</w:t>
            </w:r>
          </w:p>
          <w:p w14:paraId="1DCF3EB1" w14:textId="77777777" w:rsidR="00642ABC" w:rsidRPr="00CA3F8B" w:rsidRDefault="00642ABC" w:rsidP="00FD34CB">
            <w:pPr>
              <w:autoSpaceDE w:val="0"/>
              <w:autoSpaceDN w:val="0"/>
              <w:jc w:val="center"/>
              <w:rPr>
                <w:rFonts w:ascii="MS Gothic" w:eastAsia="MS Gothic" w:hAnsi="MS Gothic" w:cs="Times New Roman"/>
                <w:sz w:val="24"/>
                <w:szCs w:val="24"/>
              </w:rPr>
            </w:pPr>
          </w:p>
        </w:tc>
      </w:tr>
      <w:tr w:rsidR="00642ABC" w:rsidRPr="00CA3F8B" w14:paraId="2238D346" w14:textId="77777777" w:rsidTr="004402A5">
        <w:trPr>
          <w:trHeight w:val="914"/>
        </w:trPr>
        <w:tc>
          <w:tcPr>
            <w:tcW w:w="3256" w:type="dxa"/>
            <w:tcBorders>
              <w:bottom w:val="single" w:sz="4" w:space="0" w:color="auto"/>
            </w:tcBorders>
            <w:vAlign w:val="center"/>
          </w:tcPr>
          <w:p w14:paraId="77BC8BAD" w14:textId="34182800" w:rsidR="00642ABC" w:rsidRPr="00CA3F8B" w:rsidRDefault="00642ABC" w:rsidP="00FD34CB">
            <w:pPr>
              <w:autoSpaceDE w:val="0"/>
              <w:autoSpaceDN w:val="0"/>
              <w:spacing w:line="216" w:lineRule="auto"/>
              <w:rPr>
                <w:rFonts w:ascii="Times New Roman" w:eastAsia="Calibri" w:hAnsi="Times New Roman" w:cs="Times New Roman"/>
                <w:lang w:val="x-none" w:eastAsia="x-none"/>
              </w:rPr>
            </w:pPr>
            <w:r w:rsidRPr="00CA3F8B">
              <w:rPr>
                <w:rFonts w:ascii="Times New Roman" w:eastAsia="Calibri" w:hAnsi="Times New Roman" w:cs="Times New Roman"/>
                <w:lang w:eastAsia="x-none"/>
              </w:rPr>
              <w:t xml:space="preserve">отказывается от допуска к участию в торгах* </w:t>
            </w:r>
          </w:p>
          <w:p w14:paraId="1747520D" w14:textId="77777777" w:rsidR="00642ABC" w:rsidRPr="00CA3F8B" w:rsidRDefault="00642ABC" w:rsidP="00FD34CB">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26238D46" w14:textId="77777777" w:rsidR="00642ABC" w:rsidRPr="00CA3F8B" w:rsidRDefault="00E3207D" w:rsidP="00FD34CB">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sz w:val="24"/>
                </w:rPr>
                <w:id w:val="-197921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sz w:val="24"/>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3CEF7405" w14:textId="77777777" w:rsidR="00642ABC" w:rsidRPr="00CA3F8B" w:rsidRDefault="00E3207D" w:rsidP="00FD34CB">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26908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4942C97E" w14:textId="77777777" w:rsidR="00642ABC" w:rsidRPr="00CA3F8B" w:rsidRDefault="00642ABC" w:rsidP="00FD34CB">
            <w:pPr>
              <w:tabs>
                <w:tab w:val="left" w:pos="317"/>
                <w:tab w:val="left" w:pos="459"/>
              </w:tabs>
              <w:spacing w:line="216" w:lineRule="auto"/>
              <w:rPr>
                <w:rFonts w:ascii="Times New Roman" w:eastAsia="Calibri" w:hAnsi="Times New Roman" w:cs="Times New Roman"/>
                <w:lang w:eastAsia="x-none"/>
              </w:rPr>
            </w:pPr>
          </w:p>
        </w:tc>
      </w:tr>
      <w:tr w:rsidR="00642ABC" w:rsidRPr="00CA3F8B" w14:paraId="491379D6" w14:textId="77777777" w:rsidTr="004402A5">
        <w:trPr>
          <w:trHeight w:val="962"/>
        </w:trPr>
        <w:tc>
          <w:tcPr>
            <w:tcW w:w="3256" w:type="dxa"/>
            <w:tcBorders>
              <w:bottom w:val="single" w:sz="4" w:space="0" w:color="auto"/>
            </w:tcBorders>
            <w:vAlign w:val="center"/>
          </w:tcPr>
          <w:p w14:paraId="2337AFEC" w14:textId="39D4CA0E" w:rsidR="00642ABC" w:rsidRPr="00CA3F8B" w:rsidRDefault="00642ABC" w:rsidP="00DA5D46">
            <w:pPr>
              <w:autoSpaceDE w:val="0"/>
              <w:autoSpaceDN w:val="0"/>
              <w:rPr>
                <w:rFonts w:ascii="Times New Roman" w:eastAsia="Calibri" w:hAnsi="Times New Roman" w:cs="Times New Roman"/>
                <w:lang w:eastAsia="x-none"/>
              </w:rPr>
            </w:pPr>
            <w:r w:rsidRPr="00CA3F8B">
              <w:rPr>
                <w:rFonts w:ascii="Times New Roman" w:eastAsia="Calibri" w:hAnsi="Times New Roman" w:cs="Times New Roman"/>
                <w:lang w:eastAsia="x-none"/>
              </w:rPr>
              <w:t>просит возобновить</w:t>
            </w:r>
            <w:r w:rsidRPr="00CA3F8B">
              <w:rPr>
                <w:rFonts w:ascii="Times New Roman" w:eastAsia="Calibri" w:hAnsi="Times New Roman" w:cs="Times New Roman"/>
                <w:lang w:val="x-none" w:eastAsia="x-none"/>
              </w:rPr>
              <w:t xml:space="preserve"> </w:t>
            </w:r>
            <w:r w:rsidRPr="00CA3F8B">
              <w:rPr>
                <w:rFonts w:ascii="Times New Roman" w:eastAsia="Calibri" w:hAnsi="Times New Roman" w:cs="Times New Roman"/>
                <w:lang w:eastAsia="x-none"/>
              </w:rPr>
              <w:t xml:space="preserve">допуск к участию в торгах </w:t>
            </w:r>
          </w:p>
        </w:tc>
        <w:tc>
          <w:tcPr>
            <w:tcW w:w="7371" w:type="dxa"/>
            <w:tcBorders>
              <w:bottom w:val="single" w:sz="4" w:space="0" w:color="auto"/>
            </w:tcBorders>
          </w:tcPr>
          <w:p w14:paraId="2A64A94F" w14:textId="77777777" w:rsidR="00642ABC" w:rsidRPr="00CA3F8B" w:rsidRDefault="00E3207D" w:rsidP="00FD34CB">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72BFF47E" w14:textId="77777777" w:rsidR="00642ABC" w:rsidRPr="00CA3F8B" w:rsidRDefault="00E3207D" w:rsidP="00FD34CB">
            <w:pPr>
              <w:autoSpaceDE w:val="0"/>
              <w:autoSpaceDN w:val="0"/>
              <w:jc w:val="both"/>
              <w:rPr>
                <w:rFonts w:ascii="Times New Roman" w:eastAsia="Calibri" w:hAnsi="Times New Roman" w:cs="Times New Roman"/>
                <w:lang w:val="x-none" w:eastAsia="x-none"/>
              </w:rPr>
            </w:pPr>
            <w:sdt>
              <w:sdtPr>
                <w:rPr>
                  <w:rFonts w:ascii="Times New Roman" w:eastAsia="Calibri" w:hAnsi="Times New Roman" w:cs="Times New Roman"/>
                  <w:lang w:eastAsia="x-none"/>
                </w:rPr>
                <w:id w:val="1321770052"/>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tc>
      </w:tr>
    </w:tbl>
    <w:p w14:paraId="0B35EE85" w14:textId="77777777" w:rsidR="00642ABC" w:rsidRPr="00CA3F8B" w:rsidRDefault="00642ABC" w:rsidP="00642ABC">
      <w:pPr>
        <w:tabs>
          <w:tab w:val="left" w:pos="317"/>
          <w:tab w:val="left" w:pos="459"/>
        </w:tabs>
        <w:spacing w:line="216" w:lineRule="auto"/>
        <w:jc w:val="both"/>
        <w:rPr>
          <w:rFonts w:ascii="Times New Roman" w:eastAsia="Calibri" w:hAnsi="Times New Roman" w:cs="Times New Roman"/>
          <w:sz w:val="17"/>
          <w:szCs w:val="17"/>
          <w:lang w:eastAsia="x-none"/>
        </w:rPr>
      </w:pPr>
      <w:r w:rsidRPr="00CA3F8B">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FAE24BA" w14:textId="77777777" w:rsidR="0043420D" w:rsidRDefault="0043420D" w:rsidP="00642ABC">
      <w:pPr>
        <w:ind w:left="142"/>
      </w:pPr>
    </w:p>
    <w:tbl>
      <w:tblPr>
        <w:tblStyle w:val="410"/>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43420D" w:rsidRPr="00991F9E" w14:paraId="679C58D2" w14:textId="77777777" w:rsidTr="00F8196C">
        <w:tc>
          <w:tcPr>
            <w:tcW w:w="3687" w:type="dxa"/>
            <w:tcBorders>
              <w:top w:val="single" w:sz="4" w:space="0" w:color="auto"/>
            </w:tcBorders>
          </w:tcPr>
          <w:p w14:paraId="46C3C637"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5F98133B"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6826A3CF" w14:textId="77777777" w:rsidR="0043420D" w:rsidRPr="00C73A60" w:rsidRDefault="0043420D" w:rsidP="00975CC4">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D673330"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B237CFF"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4B7F2431"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74085524" w14:textId="77777777" w:rsidR="0043420D" w:rsidRDefault="0043420D" w:rsidP="0043420D">
      <w:pPr>
        <w:spacing w:after="0" w:line="240" w:lineRule="auto"/>
        <w:rPr>
          <w:rFonts w:ascii="Times New Roman" w:eastAsia="Calibri" w:hAnsi="Times New Roman" w:cs="Times New Roman"/>
          <w:sz w:val="18"/>
          <w:szCs w:val="18"/>
        </w:rPr>
      </w:pPr>
    </w:p>
    <w:p w14:paraId="7EB732A5" w14:textId="77777777" w:rsidR="0043420D" w:rsidRDefault="0043420D" w:rsidP="0043420D">
      <w:pPr>
        <w:spacing w:after="0" w:line="240" w:lineRule="auto"/>
        <w:rPr>
          <w:rFonts w:ascii="Times New Roman" w:eastAsia="Calibri" w:hAnsi="Times New Roman" w:cs="Times New Roman"/>
          <w:sz w:val="18"/>
          <w:szCs w:val="18"/>
        </w:rPr>
      </w:pPr>
    </w:p>
    <w:p w14:paraId="551EEBC9" w14:textId="77777777" w:rsidR="0043420D" w:rsidRPr="00991F9E" w:rsidRDefault="0043420D" w:rsidP="0043420D">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1E486400" w14:textId="77777777" w:rsidR="0043420D" w:rsidRPr="00D376D7" w:rsidRDefault="0043420D" w:rsidP="0043420D">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A310FA4" w14:textId="77777777" w:rsidR="0043420D" w:rsidRPr="00D33598" w:rsidRDefault="0043420D" w:rsidP="0043420D">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731F6E6" w14:textId="77777777" w:rsidR="0043420D" w:rsidRPr="00D376D7"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2D993BF"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005D716"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6B193285"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0B3F5C1"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2E7B412"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DF3F0E8" w14:textId="77777777" w:rsidR="0043420D" w:rsidRPr="00DC441C" w:rsidRDefault="0043420D" w:rsidP="0043420D">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26DAA02" w14:textId="77777777" w:rsidR="0043420D" w:rsidRPr="00DC441C" w:rsidRDefault="0043420D" w:rsidP="0043420D">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41FCB45" w14:textId="1A91115A" w:rsidR="0043420D" w:rsidRDefault="0043420D" w:rsidP="0043420D">
      <w:pPr>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6F216E3" w14:textId="6D42E07E" w:rsidR="00E96A7E" w:rsidRDefault="00E96A7E" w:rsidP="00E96A7E">
      <w:pPr>
        <w:pStyle w:val="10"/>
        <w:numPr>
          <w:ilvl w:val="1"/>
          <w:numId w:val="5"/>
        </w:numPr>
        <w:jc w:val="both"/>
        <w:rPr>
          <w:rFonts w:ascii="Times New Roman" w:hAnsi="Times New Roman" w:cs="Times New Roman"/>
          <w:color w:val="0000FF"/>
        </w:rPr>
      </w:pPr>
      <w:bookmarkStart w:id="322" w:name="_Toc87864604"/>
      <w:bookmarkEnd w:id="321"/>
      <w:r w:rsidRPr="00D376D7">
        <w:rPr>
          <w:rFonts w:ascii="Times New Roman" w:hAnsi="Times New Roman" w:cs="Times New Roman"/>
          <w:color w:val="0000FF"/>
        </w:rPr>
        <w:t xml:space="preserve">Заявление </w:t>
      </w:r>
      <w:r w:rsidRPr="00E96A7E">
        <w:rPr>
          <w:rFonts w:ascii="Times New Roman" w:hAnsi="Times New Roman" w:cs="Times New Roman"/>
          <w:color w:val="0000FF"/>
        </w:rPr>
        <w:t>о включении/исключении Участника торгов в Категорию «П»/из</w:t>
      </w:r>
      <w:r>
        <w:rPr>
          <w:rFonts w:ascii="Times New Roman" w:hAnsi="Times New Roman" w:cs="Times New Roman"/>
          <w:color w:val="0000FF"/>
        </w:rPr>
        <w:t xml:space="preserve"> </w:t>
      </w:r>
      <w:r w:rsidRPr="00E96A7E">
        <w:rPr>
          <w:rFonts w:ascii="Times New Roman" w:hAnsi="Times New Roman" w:cs="Times New Roman"/>
          <w:color w:val="0000FF"/>
        </w:rPr>
        <w:t>Категории «П» в качестве Провайдера ликвидности на фондовом рынке</w:t>
      </w:r>
      <w:bookmarkEnd w:id="322"/>
    </w:p>
    <w:p w14:paraId="0C0ADC10" w14:textId="77777777" w:rsidR="00E96A7E" w:rsidRPr="00E96A7E" w:rsidRDefault="00E96A7E" w:rsidP="00E96A7E">
      <w:pPr>
        <w:rPr>
          <w:rFonts w:ascii="Calibri" w:eastAsia="Calibri" w:hAnsi="Calibri" w:cs="Times New Roman"/>
        </w:rPr>
      </w:pPr>
    </w:p>
    <w:p w14:paraId="17A90BD9" w14:textId="77777777" w:rsidR="00E96A7E" w:rsidRPr="00E96A7E" w:rsidRDefault="00E96A7E" w:rsidP="00E96A7E">
      <w:pPr>
        <w:jc w:val="right"/>
        <w:rPr>
          <w:rFonts w:ascii="Times New Roman" w:eastAsia="Calibri" w:hAnsi="Times New Roman" w:cs="Times New Roman"/>
        </w:rPr>
      </w:pPr>
      <w:bookmarkStart w:id="323" w:name="_Hlk72153978"/>
      <w:r w:rsidRPr="00E96A7E">
        <w:rPr>
          <w:rFonts w:ascii="Times New Roman" w:eastAsia="Calibri" w:hAnsi="Times New Roman" w:cs="Times New Roman"/>
        </w:rPr>
        <w:t>ПАО Московская Биржа</w:t>
      </w:r>
    </w:p>
    <w:p w14:paraId="4B383E3D" w14:textId="77777777" w:rsidR="00E96A7E" w:rsidRPr="00E96A7E" w:rsidRDefault="00E96A7E" w:rsidP="00E96A7E">
      <w:pPr>
        <w:jc w:val="right"/>
        <w:rPr>
          <w:rFonts w:ascii="Times New Roman" w:eastAsia="Calibri" w:hAnsi="Times New Roman" w:cs="Times New Roman"/>
        </w:rPr>
      </w:pPr>
    </w:p>
    <w:p w14:paraId="47B88769" w14:textId="77777777" w:rsidR="00E96A7E" w:rsidRPr="00E96A7E" w:rsidRDefault="00E96A7E" w:rsidP="00E96A7E">
      <w:pPr>
        <w:jc w:val="center"/>
        <w:rPr>
          <w:rFonts w:ascii="Times New Roman" w:eastAsia="Calibri" w:hAnsi="Times New Roman" w:cs="Times New Roman"/>
          <w:b/>
          <w:bCs/>
        </w:rPr>
      </w:pPr>
      <w:r w:rsidRPr="00E96A7E">
        <w:rPr>
          <w:rFonts w:ascii="Times New Roman" w:eastAsia="Calibri" w:hAnsi="Times New Roman" w:cs="Times New Roman"/>
          <w:b/>
          <w:bCs/>
        </w:rPr>
        <w:t xml:space="preserve">Заявление о включении/исключении Участника торгов в Категорию «П»/ из Категории «П» </w:t>
      </w:r>
      <w:r w:rsidRPr="00E96A7E">
        <w:rPr>
          <w:rFonts w:ascii="Times New Roman" w:eastAsia="Calibri" w:hAnsi="Times New Roman" w:cs="Times New Roman"/>
          <w:b/>
          <w:bCs/>
        </w:rPr>
        <w:br/>
        <w:t>в качестве Провайдера ликвидности на фондовом рынке</w:t>
      </w:r>
    </w:p>
    <w:p w14:paraId="0D2F8FD4"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4AD72D5"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Настоящим</w:t>
      </w:r>
    </w:p>
    <w:p w14:paraId="3D1B45C6"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1"/>
        <w:tblW w:w="10201" w:type="dxa"/>
        <w:tblLook w:val="04A0" w:firstRow="1" w:lastRow="0" w:firstColumn="1" w:lastColumn="0" w:noHBand="0" w:noVBand="1"/>
      </w:tblPr>
      <w:tblGrid>
        <w:gridCol w:w="3256"/>
        <w:gridCol w:w="6945"/>
      </w:tblGrid>
      <w:tr w:rsidR="00E96A7E" w:rsidRPr="00E96A7E" w14:paraId="307B34BA" w14:textId="77777777" w:rsidTr="00FD34CB">
        <w:tc>
          <w:tcPr>
            <w:tcW w:w="3256" w:type="dxa"/>
            <w:shd w:val="clear" w:color="auto" w:fill="D9D9D9"/>
            <w:vAlign w:val="center"/>
          </w:tcPr>
          <w:p w14:paraId="5A508216" w14:textId="77777777" w:rsidR="00E96A7E" w:rsidRPr="00E96A7E" w:rsidRDefault="00E96A7E" w:rsidP="00642ABC">
            <w:pPr>
              <w:spacing w:after="200" w:line="276" w:lineRule="auto"/>
              <w:rPr>
                <w:b/>
                <w:bCs/>
              </w:rPr>
            </w:pPr>
            <w:r w:rsidRPr="00642ABC">
              <w:rPr>
                <w:rFonts w:ascii="Times New Roman" w:eastAsia="Calibri" w:hAnsi="Times New Roman" w:cs="Times New Roman"/>
                <w:b/>
                <w:lang w:eastAsia="ru-RU"/>
              </w:rPr>
              <w:t>Участник торгов</w:t>
            </w:r>
          </w:p>
        </w:tc>
        <w:tc>
          <w:tcPr>
            <w:tcW w:w="6945" w:type="dxa"/>
          </w:tcPr>
          <w:p w14:paraId="5D9B78EE" w14:textId="77777777" w:rsidR="00E96A7E" w:rsidRPr="00E96A7E" w:rsidRDefault="00E96A7E" w:rsidP="00642ABC">
            <w:pPr>
              <w:spacing w:after="200" w:line="276" w:lineRule="auto"/>
            </w:pPr>
            <w:r w:rsidRPr="00642ABC">
              <w:rPr>
                <w:rFonts w:ascii="Times New Roman" w:eastAsia="Calibri" w:hAnsi="Times New Roman" w:cs="Times New Roman"/>
                <w:i/>
                <w:lang w:eastAsia="ru-RU"/>
              </w:rPr>
              <w:t>Указывается полное наименование организации – Участника торгов</w:t>
            </w:r>
            <w:r w:rsidRPr="00E96A7E">
              <w:t xml:space="preserve">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45"/>
      </w:tblGrid>
      <w:tr w:rsidR="00E96A7E" w:rsidRPr="00E96A7E" w14:paraId="19561336" w14:textId="77777777" w:rsidTr="00FD34CB">
        <w:tc>
          <w:tcPr>
            <w:tcW w:w="3256" w:type="dxa"/>
            <w:shd w:val="clear" w:color="auto" w:fill="D9D9D9"/>
            <w:vAlign w:val="center"/>
          </w:tcPr>
          <w:p w14:paraId="01A29D7D" w14:textId="77777777" w:rsidR="00E96A7E" w:rsidRPr="00E96A7E" w:rsidRDefault="00E96A7E" w:rsidP="00E96A7E">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E96A7E">
              <w:rPr>
                <w:rFonts w:ascii="Times New Roman" w:eastAsia="Calibri" w:hAnsi="Times New Roman" w:cs="Times New Roman"/>
                <w:b/>
                <w:lang w:eastAsia="ru-RU"/>
              </w:rPr>
              <w:t xml:space="preserve">Идентификатор Участника торгов </w:t>
            </w:r>
            <w:r w:rsidRPr="00E96A7E">
              <w:rPr>
                <w:rFonts w:ascii="Times New Roman" w:eastAsia="Calibri" w:hAnsi="Times New Roman" w:cs="Times New Roman"/>
                <w:b/>
                <w:lang w:eastAsia="ru-RU"/>
              </w:rPr>
              <w:tab/>
            </w:r>
          </w:p>
        </w:tc>
        <w:tc>
          <w:tcPr>
            <w:tcW w:w="6945" w:type="dxa"/>
            <w:shd w:val="clear" w:color="auto" w:fill="auto"/>
          </w:tcPr>
          <w:p w14:paraId="568076B0" w14:textId="77777777" w:rsidR="00E96A7E" w:rsidRPr="00E96A7E" w:rsidRDefault="00E96A7E" w:rsidP="00E96A7E">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E96A7E">
              <w:rPr>
                <w:rFonts w:ascii="Times New Roman" w:eastAsia="Calibri" w:hAnsi="Times New Roman" w:cs="Times New Roman"/>
                <w:i/>
                <w:lang w:eastAsia="ru-RU"/>
              </w:rPr>
              <w:t>Указывается идентификатор Участника торгов на фондовом рынке</w:t>
            </w:r>
          </w:p>
        </w:tc>
      </w:tr>
    </w:tbl>
    <w:p w14:paraId="162BB252"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564B401"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 xml:space="preserve">просит </w:t>
      </w:r>
    </w:p>
    <w:tbl>
      <w:tblPr>
        <w:tblStyle w:val="910"/>
        <w:tblW w:w="10201" w:type="dxa"/>
        <w:tblLayout w:type="fixed"/>
        <w:tblLook w:val="04A0" w:firstRow="1" w:lastRow="0" w:firstColumn="1" w:lastColumn="0" w:noHBand="0" w:noVBand="1"/>
      </w:tblPr>
      <w:tblGrid>
        <w:gridCol w:w="562"/>
        <w:gridCol w:w="2552"/>
        <w:gridCol w:w="7087"/>
      </w:tblGrid>
      <w:tr w:rsidR="00E96A7E" w:rsidRPr="00E96A7E" w14:paraId="6E812D20" w14:textId="77777777" w:rsidTr="00642ABC">
        <w:trPr>
          <w:trHeight w:val="2024"/>
        </w:trPr>
        <w:tc>
          <w:tcPr>
            <w:tcW w:w="562" w:type="dxa"/>
            <w:vMerge w:val="restart"/>
            <w:noWrap/>
          </w:tcPr>
          <w:p w14:paraId="235A5764" w14:textId="77777777" w:rsidR="00E96A7E" w:rsidRPr="00E96A7E" w:rsidRDefault="00E3207D" w:rsidP="00E96A7E">
            <w:pPr>
              <w:jc w:val="both"/>
            </w:pPr>
            <w:sdt>
              <w:sdtPr>
                <w:id w:val="1617644795"/>
                <w14:checkbox>
                  <w14:checked w14:val="0"/>
                  <w14:checkedState w14:val="2612" w14:font="MS Gothic"/>
                  <w14:uncheckedState w14:val="2610" w14:font="MS Gothic"/>
                </w14:checkbox>
              </w:sdtPr>
              <w:sdtEndPr/>
              <w:sdtContent>
                <w:r w:rsidR="00E96A7E" w:rsidRPr="00E96A7E">
                  <w:rPr>
                    <w:rFonts w:eastAsia="MS Gothic" w:hint="eastAsia"/>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5BD766AD" w14:textId="77777777" w:rsidR="00E96A7E" w:rsidRPr="00E96A7E" w:rsidRDefault="00E96A7E" w:rsidP="00E96A7E">
            <w:pPr>
              <w:jc w:val="both"/>
            </w:pPr>
            <w:r w:rsidRPr="00E96A7E">
              <w:t>включить его в Категорию «П» в качестве Провайдера ликвидности на фондовом рынке путем перевода его из Категории «Б» в указанную Категорию «П».</w:t>
            </w:r>
          </w:p>
          <w:p w14:paraId="718AE265" w14:textId="77777777" w:rsidR="00E96A7E" w:rsidRPr="00E96A7E" w:rsidRDefault="00E96A7E" w:rsidP="00E96A7E">
            <w:pPr>
              <w:jc w:val="both"/>
            </w:pPr>
          </w:p>
          <w:p w14:paraId="781C3DF1" w14:textId="77777777" w:rsidR="00E96A7E" w:rsidRPr="00E96A7E" w:rsidRDefault="00E96A7E" w:rsidP="00E96A7E">
            <w:pPr>
              <w:jc w:val="both"/>
            </w:pPr>
            <w:r w:rsidRPr="00E96A7E">
              <w:t>Настоящим Участник торгов подтверждает ознакомление и согласие с требованиями для включения и нахождения Участников торгов в Категории «П», с функциями, правами и обязанностями, установленными в отношении Провайдеров ликвидности Внутренними документами ПАО Московская Биржа, а также сообщает следующую информацию о программно-технических средствах, с использованием которых Участник торгов будет осуществлять деятельность Провайдера ликвидности:</w:t>
            </w:r>
          </w:p>
        </w:tc>
      </w:tr>
      <w:tr w:rsidR="00E96A7E" w:rsidRPr="00E96A7E" w14:paraId="72C46123" w14:textId="77777777" w:rsidTr="00642ABC">
        <w:trPr>
          <w:trHeight w:val="347"/>
        </w:trPr>
        <w:tc>
          <w:tcPr>
            <w:tcW w:w="562" w:type="dxa"/>
            <w:vMerge/>
            <w:noWrap/>
          </w:tcPr>
          <w:p w14:paraId="6CAD1816" w14:textId="77777777" w:rsidR="00E96A7E" w:rsidRPr="00E96A7E" w:rsidRDefault="00E96A7E" w:rsidP="00E96A7E">
            <w:pPr>
              <w:jc w:val="both"/>
            </w:pPr>
          </w:p>
        </w:tc>
        <w:tc>
          <w:tcPr>
            <w:tcW w:w="2552" w:type="dxa"/>
            <w:tcBorders>
              <w:bottom w:val="single" w:sz="4" w:space="0" w:color="auto"/>
            </w:tcBorders>
            <w:noWrap/>
            <w:vAlign w:val="center"/>
          </w:tcPr>
          <w:p w14:paraId="478200BF" w14:textId="77777777" w:rsidR="00E96A7E" w:rsidRPr="00642ABC" w:rsidRDefault="00E96A7E" w:rsidP="00E96A7E">
            <w:pPr>
              <w:rPr>
                <w:rFonts w:eastAsia="Calibri"/>
                <w:b/>
                <w:bCs/>
                <w:spacing w:val="-5"/>
              </w:rPr>
            </w:pPr>
            <w:r w:rsidRPr="00642ABC">
              <w:rPr>
                <w:rFonts w:eastAsia="Calibri"/>
                <w:b/>
                <w:bCs/>
                <w:spacing w:val="-5"/>
              </w:rPr>
              <w:t xml:space="preserve">Название ВПТС </w:t>
            </w:r>
          </w:p>
          <w:p w14:paraId="616389DC" w14:textId="77777777" w:rsidR="00E96A7E" w:rsidRPr="00E96A7E" w:rsidRDefault="00E96A7E" w:rsidP="00E96A7E">
            <w:pPr>
              <w:jc w:val="both"/>
              <w:rPr>
                <w:i/>
                <w:iCs/>
              </w:rPr>
            </w:pPr>
            <w:r w:rsidRPr="00E96A7E">
              <w:rPr>
                <w:i/>
                <w:iCs/>
              </w:rPr>
              <w:t>(обязательное поле)</w:t>
            </w:r>
          </w:p>
        </w:tc>
        <w:tc>
          <w:tcPr>
            <w:tcW w:w="7087" w:type="dxa"/>
            <w:vAlign w:val="center"/>
          </w:tcPr>
          <w:p w14:paraId="42AC9B08" w14:textId="77777777" w:rsidR="00E96A7E" w:rsidRPr="00E96A7E" w:rsidRDefault="00E96A7E" w:rsidP="00E96A7E">
            <w:pPr>
              <w:jc w:val="both"/>
            </w:pPr>
          </w:p>
        </w:tc>
      </w:tr>
      <w:tr w:rsidR="00E96A7E" w:rsidRPr="00E96A7E" w14:paraId="7CF90489" w14:textId="77777777" w:rsidTr="00642ABC">
        <w:trPr>
          <w:trHeight w:val="517"/>
        </w:trPr>
        <w:tc>
          <w:tcPr>
            <w:tcW w:w="562" w:type="dxa"/>
            <w:vMerge/>
            <w:tcBorders>
              <w:bottom w:val="single" w:sz="4" w:space="0" w:color="auto"/>
            </w:tcBorders>
            <w:noWrap/>
          </w:tcPr>
          <w:p w14:paraId="72CF76BF" w14:textId="77777777" w:rsidR="00E96A7E" w:rsidRPr="00E96A7E" w:rsidRDefault="00E96A7E" w:rsidP="00E96A7E">
            <w:pPr>
              <w:jc w:val="both"/>
            </w:pPr>
          </w:p>
        </w:tc>
        <w:tc>
          <w:tcPr>
            <w:tcW w:w="2552" w:type="dxa"/>
            <w:tcBorders>
              <w:bottom w:val="single" w:sz="4" w:space="0" w:color="auto"/>
            </w:tcBorders>
            <w:noWrap/>
            <w:vAlign w:val="center"/>
          </w:tcPr>
          <w:p w14:paraId="1C0B611E" w14:textId="77777777" w:rsidR="00E96A7E" w:rsidRPr="00E96A7E" w:rsidRDefault="00E96A7E" w:rsidP="00E96A7E">
            <w:pPr>
              <w:jc w:val="both"/>
              <w:rPr>
                <w:rFonts w:eastAsia="Calibri"/>
                <w:color w:val="000000"/>
                <w:spacing w:val="-5"/>
              </w:rPr>
            </w:pPr>
            <w:r w:rsidRPr="00642ABC">
              <w:rPr>
                <w:rFonts w:eastAsia="Calibri"/>
                <w:b/>
                <w:bCs/>
                <w:color w:val="000000"/>
                <w:spacing w:val="-5"/>
              </w:rPr>
              <w:t>Название компании</w:t>
            </w:r>
            <w:r w:rsidRPr="00E96A7E">
              <w:rPr>
                <w:rFonts w:eastAsia="Calibri"/>
                <w:color w:val="000000"/>
                <w:spacing w:val="-5"/>
              </w:rPr>
              <w:t xml:space="preserve"> </w:t>
            </w:r>
            <w:r w:rsidRPr="00E96A7E">
              <w:rPr>
                <w:rFonts w:eastAsia="Calibri"/>
                <w:color w:val="000000"/>
                <w:spacing w:val="-5"/>
              </w:rPr>
              <w:br/>
            </w:r>
            <w:r w:rsidRPr="00642ABC">
              <w:rPr>
                <w:rFonts w:eastAsia="Calibri"/>
                <w:b/>
                <w:bCs/>
                <w:color w:val="000000"/>
                <w:spacing w:val="-5"/>
              </w:rPr>
              <w:t>разработчика ВПТС</w:t>
            </w:r>
          </w:p>
          <w:p w14:paraId="7B998CBE" w14:textId="77777777" w:rsidR="00E96A7E" w:rsidRPr="00E96A7E" w:rsidRDefault="00E96A7E" w:rsidP="00E96A7E">
            <w:pPr>
              <w:jc w:val="both"/>
              <w:rPr>
                <w:i/>
                <w:iCs/>
              </w:rPr>
            </w:pPr>
            <w:r w:rsidRPr="00E96A7E">
              <w:rPr>
                <w:rFonts w:eastAsia="Calibri"/>
                <w:i/>
                <w:iCs/>
                <w:color w:val="000000"/>
                <w:spacing w:val="-5"/>
              </w:rPr>
              <w:t>(обязательное поле)</w:t>
            </w:r>
          </w:p>
        </w:tc>
        <w:tc>
          <w:tcPr>
            <w:tcW w:w="7087" w:type="dxa"/>
            <w:tcBorders>
              <w:bottom w:val="single" w:sz="4" w:space="0" w:color="auto"/>
            </w:tcBorders>
            <w:vAlign w:val="center"/>
          </w:tcPr>
          <w:p w14:paraId="4CB954DA" w14:textId="77777777" w:rsidR="00E96A7E" w:rsidRPr="00E96A7E" w:rsidRDefault="00E96A7E" w:rsidP="00E96A7E">
            <w:pPr>
              <w:jc w:val="both"/>
            </w:pPr>
          </w:p>
        </w:tc>
      </w:tr>
      <w:tr w:rsidR="00E96A7E" w:rsidRPr="00E96A7E" w14:paraId="6EA7646C" w14:textId="77777777" w:rsidTr="00642ABC">
        <w:trPr>
          <w:trHeight w:val="655"/>
        </w:trPr>
        <w:tc>
          <w:tcPr>
            <w:tcW w:w="562" w:type="dxa"/>
            <w:tcBorders>
              <w:bottom w:val="single" w:sz="4" w:space="0" w:color="auto"/>
            </w:tcBorders>
            <w:noWrap/>
          </w:tcPr>
          <w:p w14:paraId="782FF7B3" w14:textId="77777777" w:rsidR="00E96A7E" w:rsidRPr="00E96A7E" w:rsidRDefault="00E3207D" w:rsidP="00E96A7E">
            <w:pPr>
              <w:jc w:val="both"/>
            </w:pPr>
            <w:sdt>
              <w:sdtPr>
                <w:id w:val="-1902281944"/>
                <w14:checkbox>
                  <w14:checked w14:val="0"/>
                  <w14:checkedState w14:val="2612" w14:font="MS Gothic"/>
                  <w14:uncheckedState w14:val="2610" w14:font="MS Gothic"/>
                </w14:checkbox>
              </w:sdtPr>
              <w:sdtEndPr/>
              <w:sdtContent>
                <w:r w:rsidR="00E96A7E" w:rsidRPr="00E96A7E">
                  <w:rPr>
                    <w:rFonts w:ascii="Segoe UI Symbol" w:hAnsi="Segoe UI Symbol" w:cs="Segoe UI Symbol"/>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633E78A6" w14:textId="77777777" w:rsidR="00E96A7E" w:rsidRPr="00E96A7E" w:rsidRDefault="00E96A7E" w:rsidP="00E96A7E">
            <w:pPr>
              <w:jc w:val="both"/>
            </w:pPr>
            <w:r w:rsidRPr="00E96A7E">
              <w:t>исключить его из Категории «П» в качестве Провайдера ликвидности на фондовом рынке путем перевода его из Категории «П» в Категорию «Б»</w:t>
            </w:r>
          </w:p>
        </w:tc>
      </w:tr>
    </w:tbl>
    <w:p w14:paraId="26C4878F"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E96A7E" w:rsidRPr="00E96A7E" w14:paraId="45F55BB9" w14:textId="77777777" w:rsidTr="00FD34CB">
        <w:trPr>
          <w:trHeight w:val="20"/>
        </w:trPr>
        <w:tc>
          <w:tcPr>
            <w:tcW w:w="4678" w:type="dxa"/>
          </w:tcPr>
          <w:p w14:paraId="5C914A65" w14:textId="77777777" w:rsidR="00E96A7E" w:rsidRPr="00E96A7E" w:rsidRDefault="00E96A7E" w:rsidP="00E96A7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4CDFEF8A" w14:textId="77777777" w:rsidR="00E96A7E" w:rsidRPr="00E96A7E" w:rsidRDefault="00E96A7E" w:rsidP="00E96A7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1"/>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E96A7E" w:rsidRPr="00E96A7E" w14:paraId="24332361" w14:textId="77777777" w:rsidTr="00F8196C">
        <w:tc>
          <w:tcPr>
            <w:tcW w:w="3687" w:type="dxa"/>
            <w:tcBorders>
              <w:top w:val="single" w:sz="4" w:space="0" w:color="auto"/>
            </w:tcBorders>
          </w:tcPr>
          <w:p w14:paraId="70CC92D5"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(Должность Руководителя организации</w:t>
            </w:r>
          </w:p>
          <w:p w14:paraId="7329F248"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rPr>
            </w:pPr>
            <w:r w:rsidRPr="00E96A7E">
              <w:rPr>
                <w:i/>
                <w:sz w:val="18"/>
                <w:szCs w:val="18"/>
              </w:rPr>
              <w:t>или лица, действующего по доверенности)</w:t>
            </w:r>
          </w:p>
        </w:tc>
        <w:tc>
          <w:tcPr>
            <w:tcW w:w="430" w:type="dxa"/>
          </w:tcPr>
          <w:p w14:paraId="2B40AC91" w14:textId="77777777" w:rsidR="00E96A7E" w:rsidRPr="00E96A7E" w:rsidRDefault="00E96A7E" w:rsidP="00E96A7E">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B290C9E"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подпись</w:t>
            </w:r>
          </w:p>
        </w:tc>
        <w:tc>
          <w:tcPr>
            <w:tcW w:w="1830" w:type="dxa"/>
            <w:tcBorders>
              <w:top w:val="single" w:sz="4" w:space="0" w:color="auto"/>
            </w:tcBorders>
          </w:tcPr>
          <w:p w14:paraId="20D5F05A"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(Фамилия И.О.)</w:t>
            </w:r>
          </w:p>
        </w:tc>
        <w:tc>
          <w:tcPr>
            <w:tcW w:w="2601" w:type="dxa"/>
          </w:tcPr>
          <w:p w14:paraId="4A727659"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М.П.</w:t>
            </w:r>
          </w:p>
        </w:tc>
      </w:tr>
    </w:tbl>
    <w:p w14:paraId="58E0FB0E" w14:textId="77777777" w:rsidR="00E96A7E" w:rsidRPr="00E96A7E" w:rsidRDefault="00E96A7E" w:rsidP="00E96A7E">
      <w:pPr>
        <w:spacing w:after="0" w:line="240" w:lineRule="auto"/>
        <w:rPr>
          <w:rFonts w:ascii="Times New Roman" w:eastAsia="Calibri" w:hAnsi="Times New Roman" w:cs="Times New Roman"/>
          <w:sz w:val="18"/>
          <w:szCs w:val="18"/>
        </w:rPr>
      </w:pPr>
    </w:p>
    <w:p w14:paraId="4A0C387A" w14:textId="77777777" w:rsidR="00E96A7E" w:rsidRPr="00E96A7E" w:rsidRDefault="00E96A7E" w:rsidP="00E96A7E">
      <w:pPr>
        <w:spacing w:after="0" w:line="240" w:lineRule="auto"/>
        <w:rPr>
          <w:rFonts w:ascii="Times New Roman" w:eastAsia="Calibri" w:hAnsi="Times New Roman" w:cs="Times New Roman"/>
          <w:sz w:val="18"/>
          <w:szCs w:val="18"/>
        </w:rPr>
      </w:pPr>
      <w:r w:rsidRPr="00E96A7E">
        <w:rPr>
          <w:rFonts w:ascii="Times New Roman" w:eastAsia="Calibri" w:hAnsi="Times New Roman" w:cs="Times New Roman"/>
          <w:sz w:val="18"/>
          <w:szCs w:val="18"/>
        </w:rPr>
        <w:t>Исполнитель:___________________________________________</w:t>
      </w:r>
    </w:p>
    <w:p w14:paraId="0804AA0D" w14:textId="0D5361A6" w:rsidR="00E96A7E" w:rsidRPr="00642ABC" w:rsidRDefault="00E96A7E" w:rsidP="00642ABC">
      <w:pPr>
        <w:spacing w:after="0" w:line="240" w:lineRule="auto"/>
        <w:rPr>
          <w:rFonts w:ascii="Times New Roman" w:eastAsia="Calibri" w:hAnsi="Times New Roman" w:cs="Times New Roman"/>
          <w:i/>
          <w:sz w:val="16"/>
          <w:szCs w:val="16"/>
        </w:rPr>
      </w:pPr>
      <w:r w:rsidRPr="00E96A7E">
        <w:rPr>
          <w:rFonts w:ascii="Times New Roman" w:eastAsia="Calibri" w:hAnsi="Times New Roman" w:cs="Times New Roman"/>
          <w:i/>
          <w:sz w:val="16"/>
          <w:szCs w:val="16"/>
        </w:rPr>
        <w:t xml:space="preserve">                                 (ФИО, телефон, </w:t>
      </w:r>
      <w:r w:rsidRPr="00E96A7E">
        <w:rPr>
          <w:rFonts w:ascii="Times New Roman" w:eastAsia="Calibri" w:hAnsi="Times New Roman" w:cs="Times New Roman"/>
          <w:i/>
          <w:sz w:val="16"/>
          <w:szCs w:val="16"/>
          <w:lang w:val="en-US"/>
        </w:rPr>
        <w:t>e</w:t>
      </w:r>
      <w:r w:rsidRPr="00E96A7E">
        <w:rPr>
          <w:rFonts w:ascii="Times New Roman" w:eastAsia="Calibri" w:hAnsi="Times New Roman" w:cs="Times New Roman"/>
          <w:i/>
          <w:sz w:val="16"/>
          <w:szCs w:val="16"/>
        </w:rPr>
        <w:t>-</w:t>
      </w:r>
      <w:r w:rsidRPr="00E96A7E">
        <w:rPr>
          <w:rFonts w:ascii="Times New Roman" w:eastAsia="Calibri" w:hAnsi="Times New Roman" w:cs="Times New Roman"/>
          <w:i/>
          <w:sz w:val="16"/>
          <w:szCs w:val="16"/>
          <w:lang w:val="en-US"/>
        </w:rPr>
        <w:t>mail</w:t>
      </w:r>
      <w:r w:rsidRPr="00E96A7E">
        <w:rPr>
          <w:rFonts w:ascii="Times New Roman" w:eastAsia="Calibri" w:hAnsi="Times New Roman" w:cs="Times New Roman"/>
          <w:i/>
          <w:sz w:val="16"/>
          <w:szCs w:val="16"/>
        </w:rPr>
        <w:t>)</w:t>
      </w:r>
    </w:p>
    <w:p w14:paraId="35FC5A43" w14:textId="77777777" w:rsidR="00E96A7E" w:rsidRPr="00E96A7E" w:rsidRDefault="00E96A7E" w:rsidP="00E96A7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D1F96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E96A7E">
        <w:rPr>
          <w:rFonts w:ascii="Times New Roman" w:eastAsia="Times New Roman" w:hAnsi="Times New Roman" w:cs="Times New Roman"/>
          <w:i/>
          <w:iCs/>
          <w:sz w:val="18"/>
          <w:szCs w:val="18"/>
          <w:u w:val="single"/>
          <w:lang w:eastAsia="ru-RU"/>
        </w:rPr>
        <w:t>Примечание:</w:t>
      </w:r>
    </w:p>
    <w:p w14:paraId="2FD414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619D6E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Заявление может быть предоставлено:</w:t>
      </w:r>
    </w:p>
    <w:p w14:paraId="58556AB3"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FEB43B2"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F90E85E"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552F3CC8" w14:textId="77777777" w:rsidR="00E96A7E" w:rsidRPr="00E96A7E" w:rsidRDefault="00E96A7E" w:rsidP="00E96A7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03BAE4F" w14:textId="77777777" w:rsidR="00E96A7E" w:rsidRPr="00E96A7E" w:rsidRDefault="00E96A7E" w:rsidP="00E96A7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A5366C3" w14:textId="11B5F2B5" w:rsidR="00E96A7E" w:rsidRDefault="00E96A7E" w:rsidP="0043420D">
      <w:pPr>
        <w:rPr>
          <w:rFonts w:ascii="Times New Roman" w:eastAsia="Times New Roman" w:hAnsi="Times New Roman" w:cs="Times New Roman"/>
          <w:i/>
          <w:iCs/>
          <w:sz w:val="20"/>
          <w:szCs w:val="20"/>
          <w:lang w:eastAsia="ru-RU"/>
        </w:rPr>
      </w:pPr>
      <w:r w:rsidRPr="00E96A7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E96A7E">
        <w:rPr>
          <w:rFonts w:ascii="Times New Roman" w:eastAsia="Times New Roman" w:hAnsi="Times New Roman" w:cs="Times New Roman"/>
          <w:i/>
          <w:iCs/>
          <w:sz w:val="20"/>
          <w:szCs w:val="20"/>
          <w:lang w:eastAsia="ru-RU"/>
        </w:rPr>
        <w:t>.</w:t>
      </w:r>
      <w:bookmarkEnd w:id="323"/>
    </w:p>
    <w:p w14:paraId="6F2576C2" w14:textId="6ABFC10D" w:rsidR="003E17E9" w:rsidRDefault="003E17E9" w:rsidP="00E96A7E">
      <w:pPr>
        <w:pStyle w:val="10"/>
        <w:numPr>
          <w:ilvl w:val="0"/>
          <w:numId w:val="5"/>
        </w:numPr>
        <w:spacing w:before="0" w:line="240" w:lineRule="auto"/>
        <w:jc w:val="both"/>
        <w:rPr>
          <w:rFonts w:ascii="Times New Roman" w:hAnsi="Times New Roman" w:cs="Times New Roman"/>
          <w:color w:val="0000FF"/>
        </w:rPr>
      </w:pPr>
      <w:bookmarkStart w:id="324" w:name="_Toc77339823"/>
      <w:bookmarkStart w:id="325" w:name="_Toc77339824"/>
      <w:bookmarkStart w:id="326" w:name="_Toc77339825"/>
      <w:bookmarkStart w:id="327" w:name="_Toc77339826"/>
      <w:bookmarkStart w:id="328" w:name="_Toc77339827"/>
      <w:bookmarkStart w:id="329" w:name="_Toc77339828"/>
      <w:bookmarkStart w:id="330" w:name="_Toc77339829"/>
      <w:bookmarkStart w:id="331" w:name="_Toc77339830"/>
      <w:bookmarkStart w:id="332" w:name="_Toc77339831"/>
      <w:bookmarkStart w:id="333" w:name="_Toc77339838"/>
      <w:bookmarkStart w:id="334" w:name="_Toc77339839"/>
      <w:bookmarkStart w:id="335" w:name="_Toc77339854"/>
      <w:bookmarkStart w:id="336" w:name="_Toc77339855"/>
      <w:bookmarkStart w:id="337" w:name="_Toc77339863"/>
      <w:bookmarkStart w:id="338" w:name="_Toc77339864"/>
      <w:bookmarkStart w:id="339" w:name="_Toc77339865"/>
      <w:bookmarkStart w:id="340" w:name="_Toc77339866"/>
      <w:bookmarkStart w:id="341" w:name="_Toc77339867"/>
      <w:bookmarkStart w:id="342" w:name="_Toc77339868"/>
      <w:bookmarkStart w:id="343" w:name="_Toc77339869"/>
      <w:bookmarkStart w:id="344" w:name="_Toc77339870"/>
      <w:bookmarkStart w:id="345" w:name="_Toc77339871"/>
      <w:bookmarkStart w:id="346" w:name="_Toc77339872"/>
      <w:bookmarkStart w:id="347" w:name="_Toc77339873"/>
      <w:bookmarkStart w:id="348" w:name="_Toc77339874"/>
      <w:bookmarkStart w:id="349" w:name="_Toc77339875"/>
      <w:bookmarkStart w:id="350" w:name="_Toc77339876"/>
      <w:bookmarkStart w:id="351" w:name="_Toc77339877"/>
      <w:bookmarkStart w:id="352" w:name="_Toc77339878"/>
      <w:bookmarkStart w:id="353" w:name="_Toc77339879"/>
      <w:bookmarkStart w:id="354" w:name="_Toc77339880"/>
      <w:bookmarkStart w:id="355" w:name="_Toc77339881"/>
      <w:bookmarkStart w:id="356" w:name="_Toc77339882"/>
      <w:bookmarkStart w:id="357" w:name="_Toc77339883"/>
      <w:bookmarkStart w:id="358" w:name="_Toc77339884"/>
      <w:bookmarkStart w:id="359" w:name="_Toc77339891"/>
      <w:bookmarkStart w:id="360" w:name="_Toc77339892"/>
      <w:bookmarkStart w:id="361" w:name="_Toc77339901"/>
      <w:bookmarkStart w:id="362" w:name="_Toc77339902"/>
      <w:bookmarkStart w:id="363" w:name="_Toc77339913"/>
      <w:bookmarkStart w:id="364" w:name="_Toc77339914"/>
      <w:bookmarkStart w:id="365" w:name="_Toc77339915"/>
      <w:bookmarkStart w:id="366" w:name="_Toc77339916"/>
      <w:bookmarkStart w:id="367" w:name="_Toc77339917"/>
      <w:bookmarkStart w:id="368" w:name="_Toc77339918"/>
      <w:bookmarkStart w:id="369" w:name="_Toc77339919"/>
      <w:bookmarkStart w:id="370" w:name="_Toc77339920"/>
      <w:bookmarkStart w:id="371" w:name="_Toc77339921"/>
      <w:bookmarkStart w:id="372" w:name="_Toc77339922"/>
      <w:bookmarkStart w:id="373" w:name="_Toc77339923"/>
      <w:bookmarkStart w:id="374" w:name="_Toc77339924"/>
      <w:bookmarkStart w:id="375" w:name="_Toc77339925"/>
      <w:bookmarkStart w:id="376" w:name="_Toc77339926"/>
      <w:bookmarkStart w:id="377" w:name="_Toc87864605"/>
      <w:bookmarkEnd w:id="320"/>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9A55DC">
        <w:rPr>
          <w:rFonts w:ascii="Times New Roman" w:hAnsi="Times New Roman" w:cs="Times New Roman"/>
          <w:color w:val="0000FF"/>
        </w:rPr>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377"/>
    </w:p>
    <w:p w14:paraId="0B49F4CE" w14:textId="77777777" w:rsidR="003E17E9" w:rsidRPr="001A0363" w:rsidRDefault="003E17E9" w:rsidP="001A0363"/>
    <w:p w14:paraId="2F412DEC" w14:textId="07C11258" w:rsidR="00423913" w:rsidRPr="001A0363" w:rsidRDefault="00423913" w:rsidP="00E96A7E">
      <w:pPr>
        <w:pStyle w:val="10"/>
        <w:numPr>
          <w:ilvl w:val="1"/>
          <w:numId w:val="5"/>
        </w:numPr>
        <w:spacing w:before="0" w:line="240" w:lineRule="auto"/>
        <w:jc w:val="both"/>
        <w:rPr>
          <w:rFonts w:ascii="Times New Roman" w:hAnsi="Times New Roman" w:cs="Times New Roman"/>
          <w:color w:val="0000FF"/>
        </w:rPr>
      </w:pPr>
      <w:bookmarkStart w:id="378" w:name="_Toc510771853"/>
      <w:bookmarkStart w:id="379" w:name="_Toc87864606"/>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bookmarkEnd w:id="378"/>
      <w:r w:rsidR="00665753">
        <w:rPr>
          <w:rFonts w:ascii="Times New Roman" w:hAnsi="Times New Roman" w:cs="Times New Roman"/>
          <w:color w:val="0000FF"/>
        </w:rPr>
        <w:t>, не являющихся некредитными финансовыми организациями РФ</w:t>
      </w:r>
      <w:r w:rsidR="00FB66F9" w:rsidRPr="00FB66F9">
        <w:rPr>
          <w:rFonts w:ascii="Times New Roman" w:hAnsi="Times New Roman" w:cs="Times New Roman"/>
          <w:color w:val="0000FF"/>
          <w:vertAlign w:val="superscript"/>
        </w:rPr>
        <w:t>1</w:t>
      </w:r>
      <w:bookmarkEnd w:id="379"/>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661D7763"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w:t>
      </w:r>
      <w:r w:rsidR="0050231B" w:rsidRPr="007100BA">
        <w:t xml:space="preserve"> </w:t>
      </w:r>
      <w:r w:rsidR="0050231B" w:rsidRPr="0050231B">
        <w:rPr>
          <w:rFonts w:ascii="Times New Roman" w:eastAsia="Times New Roman" w:hAnsi="Times New Roman" w:cs="Times New Roman"/>
          <w:lang w:eastAsia="ru-RU"/>
        </w:rPr>
        <w:t>не являющихся некредитными финансовыми организациями РФ</w:t>
      </w:r>
      <w:r w:rsidR="0050231B">
        <w:rPr>
          <w:rFonts w:ascii="Times New Roman" w:eastAsia="Times New Roman" w:hAnsi="Times New Roman" w:cs="Times New Roman"/>
          <w:lang w:eastAsia="ru-RU"/>
        </w:rPr>
        <w:t>,</w:t>
      </w:r>
      <w:r w:rsidRPr="005C2892">
        <w:rPr>
          <w:rFonts w:ascii="Times New Roman" w:eastAsia="Times New Roman" w:hAnsi="Times New Roman" w:cs="Times New Roman"/>
          <w:lang w:eastAsia="ru-RU"/>
        </w:rPr>
        <w:t xml:space="preserve">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E3207D"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E3207D"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следующими документами: ACI Dealing Certificate и(или) ACI Diploma и(или) Сертификат CFA;</w:t>
      </w:r>
    </w:p>
    <w:p w14:paraId="30283AF4"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E3207D"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7100BA">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14E96B0D"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e-mail)</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144C411E" w14:textId="1B922B95" w:rsidR="00B32CFA" w:rsidRPr="001A0363" w:rsidRDefault="00B32CFA" w:rsidP="00E96A7E">
      <w:pPr>
        <w:pStyle w:val="10"/>
        <w:numPr>
          <w:ilvl w:val="1"/>
          <w:numId w:val="5"/>
        </w:numPr>
        <w:spacing w:before="0" w:line="240" w:lineRule="auto"/>
        <w:jc w:val="both"/>
        <w:rPr>
          <w:rFonts w:ascii="Times New Roman" w:hAnsi="Times New Roman" w:cs="Times New Roman"/>
          <w:color w:val="0000FF"/>
        </w:rPr>
      </w:pPr>
      <w:bookmarkStart w:id="380" w:name="_Toc87864607"/>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r>
        <w:rPr>
          <w:rFonts w:ascii="Times New Roman" w:hAnsi="Times New Roman" w:cs="Times New Roman"/>
          <w:color w:val="0000FF"/>
        </w:rPr>
        <w:t xml:space="preserve">, </w:t>
      </w:r>
      <w:r w:rsidRPr="00B32CFA">
        <w:rPr>
          <w:rFonts w:ascii="Times New Roman" w:hAnsi="Times New Roman" w:cs="Times New Roman"/>
          <w:color w:val="0000FF"/>
        </w:rPr>
        <w:t>являющихся некредитными организациями ЕврАзЭс/ЕАЭС</w:t>
      </w:r>
      <w:r w:rsidRPr="00B32CFA">
        <w:rPr>
          <w:rFonts w:ascii="Times New Roman" w:hAnsi="Times New Roman" w:cs="Times New Roman"/>
          <w:color w:val="0000FF"/>
          <w:vertAlign w:val="superscript"/>
        </w:rPr>
        <w:t xml:space="preserve"> </w:t>
      </w:r>
      <w:r w:rsidRPr="00FB66F9">
        <w:rPr>
          <w:rFonts w:ascii="Times New Roman" w:hAnsi="Times New Roman" w:cs="Times New Roman"/>
          <w:color w:val="0000FF"/>
          <w:vertAlign w:val="superscript"/>
        </w:rPr>
        <w:t>1</w:t>
      </w:r>
      <w:bookmarkEnd w:id="380"/>
    </w:p>
    <w:p w14:paraId="4C6AE57A" w14:textId="77777777" w:rsidR="00B32CFA"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F26165" w14:textId="77777777" w:rsidR="00B32CFA" w:rsidRPr="00423913"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5C8F44FE" w14:textId="77777777" w:rsidR="00B32CFA" w:rsidRDefault="00B32CFA" w:rsidP="00B32CF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9BAB5E"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10A1488"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AC28804"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63E8B66D"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71AB5D8B" w14:textId="77777777" w:rsidR="00665753" w:rsidRPr="005C2892" w:rsidRDefault="00665753" w:rsidP="0066575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630978E" w14:textId="30C51CFD" w:rsidR="00665753" w:rsidRPr="005C2892"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 </w:t>
      </w:r>
      <w:r w:rsidR="0050231B" w:rsidRPr="0050231B">
        <w:rPr>
          <w:rFonts w:ascii="Times New Roman" w:eastAsia="Times New Roman" w:hAnsi="Times New Roman" w:cs="Times New Roman"/>
          <w:lang w:eastAsia="ru-RU"/>
        </w:rPr>
        <w:t>являющихся некредитными организациями ЕврАзЭс/ЕАЭС</w:t>
      </w:r>
      <w:r w:rsidR="0050231B">
        <w:rPr>
          <w:rFonts w:ascii="Times New Roman" w:eastAsia="Times New Roman" w:hAnsi="Times New Roman" w:cs="Times New Roman"/>
          <w:lang w:eastAsia="ru-RU"/>
        </w:rPr>
        <w:t>,</w:t>
      </w:r>
      <w:r w:rsidR="0050231B" w:rsidRPr="0050231B">
        <w:rPr>
          <w:rFonts w:ascii="Times New Roman" w:eastAsia="Times New Roman" w:hAnsi="Times New Roman" w:cs="Times New Roman"/>
          <w:lang w:eastAsia="ru-RU"/>
        </w:rPr>
        <w:t xml:space="preserve"> </w:t>
      </w:r>
      <w:r w:rsidRPr="005C2892">
        <w:rPr>
          <w:rFonts w:ascii="Times New Roman" w:eastAsia="Times New Roman" w:hAnsi="Times New Roman" w:cs="Times New Roman"/>
          <w:lang w:eastAsia="ru-RU"/>
        </w:rPr>
        <w:t>а именно:</w:t>
      </w:r>
    </w:p>
    <w:p w14:paraId="2132F862" w14:textId="77777777" w:rsidR="00665753" w:rsidRPr="00995F42" w:rsidRDefault="00665753" w:rsidP="00665753">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491F66C8" w14:textId="77777777" w:rsidR="00665753" w:rsidRPr="00995F42" w:rsidRDefault="00E3207D"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076323837"/>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Работник обладает следующими документами: ACI Dealing Certificate и(или) ACI Diploma и(или) Сертификат CFA;</w:t>
      </w:r>
    </w:p>
    <w:p w14:paraId="54B6D0C2" w14:textId="77777777" w:rsidR="00665753" w:rsidRPr="00995F42" w:rsidRDefault="00665753"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047394F9" w14:textId="77777777" w:rsidR="00665753" w:rsidRPr="00995F42" w:rsidRDefault="00E3207D"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18146011"/>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670B8436" w14:textId="24007757" w:rsidR="00665753" w:rsidRPr="0050231B" w:rsidRDefault="00665753" w:rsidP="00697179">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r w:rsidR="0050231B">
        <w:rPr>
          <w:rFonts w:ascii="Times New Roman" w:eastAsia="Times New Roman" w:hAnsi="Times New Roman" w:cs="Times New Roman"/>
        </w:rPr>
        <w:t xml:space="preserve"> р</w:t>
      </w:r>
      <w:r w:rsidRPr="00995F42">
        <w:rPr>
          <w:rFonts w:ascii="Times New Roman" w:eastAsia="Times New Roman" w:hAnsi="Times New Roman" w:cs="Times New Roman"/>
        </w:rPr>
        <w:t>аботники не имеют судимости за преступления в сфере экономической деятельности.</w:t>
      </w:r>
    </w:p>
    <w:p w14:paraId="3FDBEEF9" w14:textId="77777777" w:rsidR="00665753" w:rsidRPr="00FB66F9"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36B9AC0" w14:textId="77777777" w:rsidR="0066575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21C9EDB" w14:textId="77777777" w:rsidR="00665753" w:rsidRPr="0042391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665753" w:rsidRPr="00423913" w14:paraId="2A6E8D77" w14:textId="77777777" w:rsidTr="0050231B">
        <w:trPr>
          <w:jc w:val="center"/>
        </w:trPr>
        <w:tc>
          <w:tcPr>
            <w:tcW w:w="3687" w:type="dxa"/>
            <w:tcBorders>
              <w:bottom w:val="single" w:sz="4" w:space="0" w:color="auto"/>
            </w:tcBorders>
            <w:shd w:val="clear" w:color="auto" w:fill="auto"/>
          </w:tcPr>
          <w:p w14:paraId="1F06E8A4"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7178E1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DB29672"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7424C9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580E0AB"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1C37F99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665753" w:rsidRPr="00423913" w14:paraId="5645D21E" w14:textId="77777777" w:rsidTr="0050231B">
        <w:trPr>
          <w:jc w:val="center"/>
        </w:trPr>
        <w:tc>
          <w:tcPr>
            <w:tcW w:w="3687" w:type="dxa"/>
            <w:tcBorders>
              <w:top w:val="single" w:sz="4" w:space="0" w:color="auto"/>
            </w:tcBorders>
            <w:shd w:val="clear" w:color="auto" w:fill="auto"/>
          </w:tcPr>
          <w:p w14:paraId="6E35DAE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31AE2F9"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982406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4ED700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53EEC63B"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A37A69F"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13FFC56E"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F9ABBD6"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E24F301"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665753" w:rsidRPr="00423913" w14:paraId="6FA70A9C" w14:textId="77777777" w:rsidTr="0050231B">
        <w:tc>
          <w:tcPr>
            <w:tcW w:w="1114" w:type="dxa"/>
            <w:shd w:val="clear" w:color="auto" w:fill="auto"/>
            <w:tcMar>
              <w:top w:w="28" w:type="dxa"/>
              <w:left w:w="28" w:type="dxa"/>
              <w:bottom w:w="28" w:type="dxa"/>
              <w:right w:w="28" w:type="dxa"/>
            </w:tcMar>
          </w:tcPr>
          <w:p w14:paraId="6A8B6DA3"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1FA0539"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665753" w:rsidRPr="00423913" w14:paraId="7A4D9B85" w14:textId="77777777" w:rsidTr="0050231B">
        <w:tc>
          <w:tcPr>
            <w:tcW w:w="1114" w:type="dxa"/>
            <w:shd w:val="clear" w:color="auto" w:fill="auto"/>
            <w:tcMar>
              <w:top w:w="28" w:type="dxa"/>
              <w:left w:w="28" w:type="dxa"/>
              <w:bottom w:w="28" w:type="dxa"/>
              <w:right w:w="28" w:type="dxa"/>
            </w:tcMar>
          </w:tcPr>
          <w:p w14:paraId="764EF7A2"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E7F0773"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e-mail)</w:t>
            </w:r>
          </w:p>
        </w:tc>
      </w:tr>
    </w:tbl>
    <w:p w14:paraId="0E5427DE" w14:textId="77777777" w:rsidR="00665753" w:rsidRPr="00423913" w:rsidRDefault="00665753" w:rsidP="0066575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D8A2E83"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492740A4"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1E7A062"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E008A0C"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5BCBBE9"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81CA6A"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3F0625"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6DB97C6"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5A7B12"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3029D8"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C2282D" w14:textId="77777777" w:rsidR="00665753" w:rsidRPr="00F80738" w:rsidRDefault="00665753" w:rsidP="0066575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8BFE9F"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B3DD0C"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AA2742A" w14:textId="741FF30C" w:rsidR="00665753" w:rsidRPr="00697179" w:rsidRDefault="00665753" w:rsidP="00322662">
      <w:pPr>
        <w:rPr>
          <w:rFonts w:ascii="Times New Roman" w:hAnsi="Times New Roman" w:cs="Times New Roman"/>
          <w:color w:val="0000FF"/>
        </w:rPr>
      </w:pPr>
      <w:r>
        <w:rPr>
          <w:rFonts w:ascii="Times New Roman" w:hAnsi="Times New Roman" w:cs="Times New Roman"/>
          <w:color w:val="0000FF"/>
        </w:rPr>
        <w:br w:type="page"/>
      </w:r>
    </w:p>
    <w:p w14:paraId="440F3864" w14:textId="77777777" w:rsidR="00416904" w:rsidRPr="00416904" w:rsidRDefault="00416904" w:rsidP="00E96A7E">
      <w:pPr>
        <w:pStyle w:val="10"/>
        <w:numPr>
          <w:ilvl w:val="1"/>
          <w:numId w:val="5"/>
        </w:numPr>
        <w:spacing w:before="0" w:line="240" w:lineRule="auto"/>
        <w:jc w:val="both"/>
        <w:rPr>
          <w:rFonts w:ascii="Times New Roman" w:hAnsi="Times New Roman" w:cs="Times New Roman"/>
          <w:color w:val="0000FF"/>
        </w:rPr>
      </w:pPr>
      <w:bookmarkStart w:id="381" w:name="_Toc530649214"/>
      <w:bookmarkStart w:id="382" w:name="_Toc530649217"/>
      <w:bookmarkStart w:id="383" w:name="_Toc530649218"/>
      <w:bookmarkStart w:id="384" w:name="_Toc530649238"/>
      <w:bookmarkStart w:id="385" w:name="_Toc530649246"/>
      <w:bookmarkStart w:id="386" w:name="_Toc530649264"/>
      <w:bookmarkStart w:id="387" w:name="_Toc530649265"/>
      <w:bookmarkStart w:id="388" w:name="_Toc530649280"/>
      <w:bookmarkStart w:id="389" w:name="_Toc530649281"/>
      <w:bookmarkStart w:id="390" w:name="_Toc530649285"/>
      <w:bookmarkStart w:id="391" w:name="_Toc530649288"/>
      <w:bookmarkStart w:id="392" w:name="_Toc530649293"/>
      <w:bookmarkStart w:id="393" w:name="_Toc530649296"/>
      <w:bookmarkStart w:id="394" w:name="_Toc530649297"/>
      <w:bookmarkStart w:id="395" w:name="_Toc530649300"/>
      <w:bookmarkStart w:id="396" w:name="_Toc530649302"/>
      <w:bookmarkStart w:id="397" w:name="_Toc530649304"/>
      <w:bookmarkStart w:id="398" w:name="_Toc530649305"/>
      <w:bookmarkStart w:id="399" w:name="_Toc530649311"/>
      <w:bookmarkStart w:id="400" w:name="_Toc530649317"/>
      <w:bookmarkStart w:id="401" w:name="_Toc530649323"/>
      <w:bookmarkStart w:id="402" w:name="_Toc530649332"/>
      <w:bookmarkStart w:id="403" w:name="_Toc530649336"/>
      <w:bookmarkStart w:id="404" w:name="_Toc530649342"/>
      <w:bookmarkStart w:id="405" w:name="_Toc530649343"/>
      <w:bookmarkStart w:id="406" w:name="_Toc530649358"/>
      <w:bookmarkStart w:id="407" w:name="_Toc530649359"/>
      <w:bookmarkStart w:id="408" w:name="_Toc530649363"/>
      <w:bookmarkStart w:id="409" w:name="_Toc530649364"/>
      <w:bookmarkStart w:id="410" w:name="_Toc530649366"/>
      <w:bookmarkStart w:id="411" w:name="_Toc530649368"/>
      <w:bookmarkStart w:id="412" w:name="_Toc530649382"/>
      <w:bookmarkStart w:id="413" w:name="_Toc530649383"/>
      <w:bookmarkStart w:id="414" w:name="_Toc530649384"/>
      <w:bookmarkStart w:id="415" w:name="_Toc530649399"/>
      <w:bookmarkStart w:id="416" w:name="_Toc530649401"/>
      <w:bookmarkStart w:id="417" w:name="_Toc485978827"/>
      <w:bookmarkStart w:id="418" w:name="_Toc485978828"/>
      <w:bookmarkStart w:id="419" w:name="_Toc485978842"/>
      <w:bookmarkStart w:id="420" w:name="_Toc485978843"/>
      <w:bookmarkStart w:id="421" w:name="_Toc485978856"/>
      <w:bookmarkStart w:id="422" w:name="_Toc485978857"/>
      <w:bookmarkStart w:id="423" w:name="_Toc87864608"/>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416904">
        <w:rPr>
          <w:rFonts w:ascii="Times New Roman" w:hAnsi="Times New Roman" w:cs="Times New Roman"/>
          <w:color w:val="0000FF"/>
        </w:rPr>
        <w:t>Заявление о приостановлении/возобновлении допуска к участию в торгах на рынке депозитов</w:t>
      </w:r>
      <w:bookmarkEnd w:id="423"/>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E3207D"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E3207D"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e-mail)</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7A60F120" w14:textId="279ABAC1" w:rsidR="00FF0A2C" w:rsidRDefault="00FF0A2C" w:rsidP="00E96A7E">
      <w:pPr>
        <w:pStyle w:val="10"/>
        <w:numPr>
          <w:ilvl w:val="0"/>
          <w:numId w:val="5"/>
        </w:numPr>
        <w:spacing w:before="0" w:line="240" w:lineRule="auto"/>
        <w:ind w:hanging="578"/>
        <w:jc w:val="both"/>
        <w:rPr>
          <w:rFonts w:ascii="Times New Roman" w:hAnsi="Times New Roman" w:cs="Times New Roman"/>
          <w:color w:val="0000FF"/>
        </w:rPr>
      </w:pPr>
      <w:bookmarkStart w:id="424" w:name="_Toc87864609"/>
      <w:r w:rsidRPr="009A55DC">
        <w:rPr>
          <w:rFonts w:ascii="Times New Roman" w:hAnsi="Times New Roman" w:cs="Times New Roman"/>
          <w:color w:val="0000FF"/>
        </w:rPr>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 Московская Биржа</w:t>
      </w:r>
      <w:bookmarkEnd w:id="424"/>
    </w:p>
    <w:p w14:paraId="740F420C" w14:textId="77777777" w:rsidR="00FF0A2C" w:rsidRPr="001A0363" w:rsidRDefault="00FF0A2C" w:rsidP="00FF0A2C"/>
    <w:p w14:paraId="0865C19F" w14:textId="393D32B6" w:rsidR="00FF0A2C" w:rsidRPr="001A0363" w:rsidRDefault="00FF0A2C" w:rsidP="00E96A7E">
      <w:pPr>
        <w:pStyle w:val="10"/>
        <w:numPr>
          <w:ilvl w:val="1"/>
          <w:numId w:val="5"/>
        </w:numPr>
        <w:spacing w:before="0" w:line="240" w:lineRule="auto"/>
        <w:jc w:val="both"/>
        <w:rPr>
          <w:rFonts w:ascii="Times New Roman" w:hAnsi="Times New Roman" w:cs="Times New Roman"/>
          <w:color w:val="0000FF"/>
        </w:rPr>
      </w:pPr>
      <w:bookmarkStart w:id="425" w:name="_Toc87864610"/>
      <w:r w:rsidRPr="001A0363">
        <w:rPr>
          <w:rFonts w:ascii="Times New Roman" w:hAnsi="Times New Roman" w:cs="Times New Roman"/>
          <w:color w:val="0000FF"/>
        </w:rPr>
        <w:t xml:space="preserve">Письмо о соответствии Кандидата требованиям в отношении Участников торгов рынка </w:t>
      </w:r>
      <w:r w:rsidR="005E64CB">
        <w:rPr>
          <w:rFonts w:ascii="Times New Roman" w:hAnsi="Times New Roman" w:cs="Times New Roman"/>
          <w:color w:val="0000FF"/>
        </w:rPr>
        <w:t>кредитов</w:t>
      </w:r>
      <w:r w:rsidRPr="00FB66F9">
        <w:rPr>
          <w:rFonts w:ascii="Times New Roman" w:hAnsi="Times New Roman" w:cs="Times New Roman"/>
          <w:color w:val="0000FF"/>
          <w:vertAlign w:val="superscript"/>
        </w:rPr>
        <w:t>1</w:t>
      </w:r>
      <w:bookmarkEnd w:id="425"/>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E3207D"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E3207D"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следующими документами: ACI Dealing Certificate и(или) ACI Diploma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E3207D"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e-mail)</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 xml:space="preserve">Указанное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16904" w:rsidRDefault="00FF0A2C" w:rsidP="00E96A7E">
      <w:pPr>
        <w:pStyle w:val="10"/>
        <w:numPr>
          <w:ilvl w:val="1"/>
          <w:numId w:val="5"/>
        </w:numPr>
        <w:spacing w:before="0" w:line="240" w:lineRule="auto"/>
        <w:jc w:val="both"/>
        <w:rPr>
          <w:rFonts w:ascii="Times New Roman" w:hAnsi="Times New Roman" w:cs="Times New Roman"/>
          <w:color w:val="0000FF"/>
        </w:rPr>
      </w:pPr>
      <w:bookmarkStart w:id="426" w:name="_Toc87864611"/>
      <w:r w:rsidRPr="00416904">
        <w:rPr>
          <w:rFonts w:ascii="Times New Roman" w:hAnsi="Times New Roman" w:cs="Times New Roman"/>
          <w:color w:val="0000FF"/>
        </w:rPr>
        <w:t xml:space="preserve">Заявление о приостановлении/возобновлении допуска к участию в торгах на рынке </w:t>
      </w:r>
      <w:r w:rsidR="00025F57">
        <w:rPr>
          <w:rFonts w:ascii="Times New Roman" w:hAnsi="Times New Roman" w:cs="Times New Roman"/>
          <w:color w:val="0000FF"/>
        </w:rPr>
        <w:t>кредитов</w:t>
      </w:r>
      <w:bookmarkEnd w:id="426"/>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E3207D"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E3207D"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e-mail)</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02C7DE1D" w14:textId="7A242E22" w:rsidR="00774B67" w:rsidRDefault="00774B67" w:rsidP="00E96A7E">
      <w:pPr>
        <w:pStyle w:val="10"/>
        <w:numPr>
          <w:ilvl w:val="0"/>
          <w:numId w:val="5"/>
        </w:numPr>
        <w:spacing w:before="0" w:line="240" w:lineRule="auto"/>
        <w:ind w:hanging="720"/>
        <w:jc w:val="both"/>
      </w:pPr>
      <w:bookmarkStart w:id="427" w:name="_Toc87864612"/>
      <w:r w:rsidRPr="00005497">
        <w:rPr>
          <w:rFonts w:ascii="Times New Roman" w:hAnsi="Times New Roman" w:cs="Times New Roman"/>
          <w:color w:val="0000FF"/>
        </w:rPr>
        <w:t xml:space="preserve">Состав представляемой </w:t>
      </w:r>
      <w:r w:rsidR="00005497" w:rsidRPr="00005497">
        <w:rPr>
          <w:rFonts w:ascii="Times New Roman" w:hAnsi="Times New Roman" w:cs="Times New Roman"/>
          <w:color w:val="0000FF"/>
        </w:rPr>
        <w:t>Кандидатами/</w:t>
      </w:r>
      <w:r w:rsidR="00005497">
        <w:rPr>
          <w:rFonts w:ascii="Times New Roman" w:hAnsi="Times New Roman" w:cs="Times New Roman"/>
          <w:color w:val="0000FF"/>
        </w:rPr>
        <w:t>У</w:t>
      </w:r>
      <w:r w:rsidR="00005497" w:rsidRPr="00005497">
        <w:rPr>
          <w:rFonts w:ascii="Times New Roman" w:hAnsi="Times New Roman" w:cs="Times New Roman"/>
          <w:color w:val="0000FF"/>
        </w:rPr>
        <w:t>частниками торгов</w:t>
      </w:r>
      <w:r w:rsidRPr="00005497">
        <w:rPr>
          <w:rFonts w:ascii="Times New Roman" w:hAnsi="Times New Roman" w:cs="Times New Roman"/>
          <w:color w:val="0000FF"/>
        </w:rPr>
        <w:t xml:space="preserve"> информации</w:t>
      </w:r>
      <w:r w:rsidR="00E831A3">
        <w:rPr>
          <w:rFonts w:ascii="Times New Roman" w:hAnsi="Times New Roman" w:cs="Times New Roman"/>
          <w:color w:val="0000FF"/>
        </w:rPr>
        <w:t>, Формат и порядок ее предоставления</w:t>
      </w:r>
      <w:bookmarkEnd w:id="427"/>
      <w:r w:rsidRPr="00005497">
        <w:rPr>
          <w:rFonts w:ascii="Times New Roman" w:hAnsi="Times New Roman" w:cs="Times New Roman"/>
          <w:color w:val="0000FF"/>
        </w:rPr>
        <w:t xml:space="preserve"> </w:t>
      </w:r>
    </w:p>
    <w:p w14:paraId="48A0C292" w14:textId="77777777" w:rsidR="00005497" w:rsidRDefault="00005497" w:rsidP="00774B67"/>
    <w:p w14:paraId="5A55322F" w14:textId="65951BFA" w:rsidR="00005497" w:rsidRPr="00F322B6" w:rsidRDefault="00005497"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9736D6">
        <w:rPr>
          <w:rFonts w:ascii="Times New Roman" w:hAnsi="Times New Roman" w:cs="Times New Roman"/>
          <w:sz w:val="24"/>
          <w:szCs w:val="24"/>
          <w:lang w:eastAsia="ru-RU"/>
        </w:rPr>
        <w:t xml:space="preserve"> Письмо, подтверждающее отсутствие изменений в сведениях и документах, ранее </w:t>
      </w:r>
      <w:r w:rsidRPr="00F322B6">
        <w:rPr>
          <w:rFonts w:ascii="Times New Roman" w:hAnsi="Times New Roman" w:cs="Times New Roman"/>
          <w:sz w:val="24"/>
          <w:szCs w:val="24"/>
          <w:lang w:eastAsia="ru-RU"/>
        </w:rPr>
        <w:t>представленных Бирже, включая сведения о представителях</w:t>
      </w:r>
      <w:r w:rsidR="00764576" w:rsidRPr="00F322B6">
        <w:rPr>
          <w:rFonts w:ascii="Times New Roman" w:hAnsi="Times New Roman" w:cs="Times New Roman"/>
          <w:sz w:val="24"/>
          <w:szCs w:val="24"/>
          <w:lang w:eastAsia="ru-RU"/>
        </w:rPr>
        <w:t>, выгодоприобретателях</w:t>
      </w:r>
      <w:r w:rsidRPr="00F322B6">
        <w:rPr>
          <w:rFonts w:ascii="Times New Roman" w:hAnsi="Times New Roman" w:cs="Times New Roman"/>
          <w:sz w:val="24"/>
          <w:szCs w:val="24"/>
          <w:lang w:eastAsia="ru-RU"/>
        </w:rPr>
        <w:t xml:space="preserve"> и бенефициарных владельцах (Приложение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3</w:t>
      </w:r>
      <w:r w:rsidRPr="00F322B6">
        <w:rPr>
          <w:rFonts w:ascii="Times New Roman" w:hAnsi="Times New Roman" w:cs="Times New Roman"/>
          <w:sz w:val="24"/>
          <w:szCs w:val="24"/>
          <w:lang w:eastAsia="ru-RU"/>
        </w:rPr>
        <w:t xml:space="preserve">  к </w:t>
      </w:r>
      <w:r w:rsidR="00F322B6">
        <w:rPr>
          <w:rFonts w:ascii="Times New Roman" w:hAnsi="Times New Roman" w:cs="Times New Roman"/>
          <w:sz w:val="24"/>
          <w:szCs w:val="24"/>
          <w:lang w:eastAsia="ru-RU"/>
        </w:rPr>
        <w:t>Формам документов</w:t>
      </w:r>
      <w:r w:rsidRPr="00F322B6">
        <w:rPr>
          <w:rFonts w:ascii="Times New Roman" w:hAnsi="Times New Roman" w:cs="Times New Roman"/>
          <w:sz w:val="24"/>
          <w:szCs w:val="24"/>
          <w:lang w:eastAsia="ru-RU"/>
        </w:rPr>
        <w:t>) (далее – Письмо об отсутствии изменений)</w:t>
      </w:r>
      <w:r w:rsidR="009736D6" w:rsidRPr="00F322B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4</w:t>
      </w:r>
      <w:r w:rsidRPr="00F322B6">
        <w:rPr>
          <w:rFonts w:ascii="Times New Roman" w:hAnsi="Times New Roman" w:cs="Times New Roman"/>
          <w:sz w:val="24"/>
          <w:szCs w:val="24"/>
          <w:lang w:eastAsia="ru-RU"/>
        </w:rPr>
        <w:t xml:space="preserve"> к</w:t>
      </w:r>
      <w:r w:rsidR="00F322B6">
        <w:rPr>
          <w:rFonts w:ascii="Times New Roman" w:hAnsi="Times New Roman" w:cs="Times New Roman"/>
          <w:sz w:val="24"/>
          <w:szCs w:val="24"/>
          <w:lang w:eastAsia="ru-RU"/>
        </w:rPr>
        <w:t xml:space="preserve"> Формам документов</w:t>
      </w:r>
      <w:r w:rsidRPr="00F322B6">
        <w:rPr>
          <w:rFonts w:ascii="Times New Roman" w:hAnsi="Times New Roman" w:cs="Times New Roman"/>
          <w:sz w:val="24"/>
          <w:szCs w:val="24"/>
          <w:lang w:eastAsia="ru-RU"/>
        </w:rPr>
        <w:t>) (далее – Письмо о наличии изменений).</w:t>
      </w:r>
    </w:p>
    <w:p w14:paraId="11730912" w14:textId="58B527C3" w:rsidR="00005497" w:rsidRPr="00F322B6" w:rsidRDefault="00005497"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 наличии изменений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об отсутствии изменений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не реже одного раза в год.</w:t>
      </w:r>
    </w:p>
    <w:p w14:paraId="052FC2C5" w14:textId="38C359C7" w:rsidR="00005497" w:rsidRPr="00F322B6" w:rsidRDefault="00005497"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отсутствия изменений сведений, содержащихся в Анкете юридического лица или в иных представленных ранее </w:t>
      </w:r>
      <w:r w:rsidR="00F55003"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документах,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в ответ на запрос </w:t>
      </w:r>
      <w:r w:rsidR="00F55003" w:rsidRPr="00F322B6">
        <w:rPr>
          <w:rFonts w:ascii="Times New Roman" w:hAnsi="Times New Roman" w:cs="Times New Roman"/>
          <w:sz w:val="24"/>
          <w:szCs w:val="24"/>
          <w:lang w:eastAsia="ru-RU"/>
        </w:rPr>
        <w:t>Биржи</w:t>
      </w:r>
      <w:r w:rsidRPr="00F322B6">
        <w:rPr>
          <w:rFonts w:ascii="Times New Roman" w:hAnsi="Times New Roman" w:cs="Times New Roman"/>
          <w:sz w:val="24"/>
          <w:szCs w:val="24"/>
          <w:lang w:eastAsia="ru-RU"/>
        </w:rPr>
        <w:t xml:space="preserve"> обязан представить в форме электронного документа </w:t>
      </w:r>
      <w:r w:rsidR="00D33620" w:rsidRPr="00F322B6">
        <w:rPr>
          <w:rFonts w:ascii="Times New Roman" w:hAnsi="Times New Roman" w:cs="Times New Roman"/>
          <w:sz w:val="24"/>
          <w:szCs w:val="24"/>
          <w:lang w:eastAsia="ru-RU"/>
        </w:rPr>
        <w:t>или документа в бумажной форме</w:t>
      </w:r>
      <w:r w:rsidRPr="00F322B6">
        <w:rPr>
          <w:rFonts w:ascii="Times New Roman" w:hAnsi="Times New Roman" w:cs="Times New Roman"/>
          <w:sz w:val="24"/>
          <w:szCs w:val="24"/>
          <w:lang w:eastAsia="ru-RU"/>
        </w:rPr>
        <w:t> Письмо об отсутствии изменений.</w:t>
      </w:r>
    </w:p>
    <w:p w14:paraId="2B2603FA" w14:textId="5771949D" w:rsidR="009736D6" w:rsidRPr="00F322B6" w:rsidRDefault="009736D6"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Pr="00D376D7">
        <w:rPr>
          <w:rFonts w:ascii="Times New Roman" w:hAnsi="Times New Roman" w:cs="Times New Roman"/>
          <w:color w:val="000000"/>
          <w:sz w:val="24"/>
          <w:szCs w:val="24"/>
        </w:rPr>
        <w:t>в форме электронного документа или 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p>
    <w:p w14:paraId="144FC122" w14:textId="737AB8E0" w:rsidR="00005497" w:rsidRPr="00F322B6" w:rsidRDefault="00005497"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77777777" w:rsidR="008260DF" w:rsidRDefault="008260DF"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77777777" w:rsidR="008260DF" w:rsidRDefault="008260DF"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10" w:history="1">
        <w:r w:rsidR="00D33620" w:rsidRPr="006A4C98">
          <w:rPr>
            <w:rStyle w:val="afd"/>
            <w:rFonts w:ascii="Times New Roman" w:hAnsi="Times New Roman" w:cs="Times New Roman"/>
            <w:sz w:val="24"/>
            <w:szCs w:val="24"/>
            <w:lang w:val="en-US" w:eastAsia="ru-RU"/>
          </w:rPr>
          <w:t>EDODOC</w:t>
        </w:r>
        <w:r w:rsidR="00D33620" w:rsidRPr="00B4718B">
          <w:rPr>
            <w:rStyle w:val="afd"/>
          </w:rPr>
          <w:t>@</w:t>
        </w:r>
        <w:r w:rsidR="00D33620" w:rsidRPr="006A4C98">
          <w:rPr>
            <w:rStyle w:val="afd"/>
            <w:rFonts w:ascii="Times New Roman" w:hAnsi="Times New Roman" w:cs="Times New Roman"/>
            <w:sz w:val="24"/>
            <w:szCs w:val="24"/>
            <w:lang w:val="en-US" w:eastAsia="ru-RU"/>
          </w:rPr>
          <w:t>moex</w:t>
        </w:r>
        <w:r w:rsidR="00D33620" w:rsidRPr="00B4718B">
          <w:rPr>
            <w:rStyle w:val="afd"/>
          </w:rPr>
          <w:t>.</w:t>
        </w:r>
        <w:r w:rsidR="00D33620" w:rsidRPr="006A4C98">
          <w:rPr>
            <w:rStyle w:val="afd"/>
            <w:rFonts w:ascii="Times New Roman" w:hAnsi="Times New Roman" w:cs="Times New Roman"/>
            <w:sz w:val="24"/>
            <w:szCs w:val="24"/>
            <w:lang w:val="en-US" w:eastAsia="ru-RU"/>
          </w:rPr>
          <w:t>com</w:t>
        </w:r>
      </w:hyperlink>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77777777" w:rsidR="008260DF" w:rsidRPr="008260DF" w:rsidRDefault="008260DF" w:rsidP="00E96A7E">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 xml:space="preserve">тся Уведомление о получении электронного документа, содержащего Анкету юридического лица </w:t>
      </w:r>
    </w:p>
    <w:p w14:paraId="082FB827" w14:textId="77777777" w:rsidR="008260DF" w:rsidRDefault="008260DF"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об отсутствии изменений или Письма о наличии изменений по электронной почте </w:t>
      </w:r>
      <w:r>
        <w:rPr>
          <w:rFonts w:ascii="Times New Roman" w:hAnsi="Times New Roman" w:cs="Times New Roman"/>
          <w:sz w:val="24"/>
          <w:szCs w:val="24"/>
          <w:lang w:eastAsia="ru-RU"/>
        </w:rPr>
        <w:t>Участнику торгов</w:t>
      </w:r>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p>
    <w:p w14:paraId="29B864C5" w14:textId="77777777" w:rsidR="008260DF" w:rsidRDefault="008260DF"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77777777" w:rsidR="004C352A" w:rsidRPr="004B6F44" w:rsidRDefault="004C352A"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Срок хранения информации составляет не менее десяти лет после прекращения обязательств между Биржей и Участником торгов.</w:t>
      </w:r>
    </w:p>
    <w:p w14:paraId="4066CEC9" w14:textId="77777777" w:rsidR="008260DF" w:rsidRPr="008260DF" w:rsidRDefault="008260DF" w:rsidP="00E96A7E">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777777" w:rsidR="008260DF" w:rsidRDefault="008260DF"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E96A7E">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6BB15AF" w14:textId="4613520D" w:rsidR="00005497" w:rsidRDefault="00005497" w:rsidP="00E96A7E">
      <w:pPr>
        <w:pStyle w:val="10"/>
        <w:numPr>
          <w:ilvl w:val="0"/>
          <w:numId w:val="5"/>
        </w:numPr>
        <w:spacing w:before="0" w:line="240" w:lineRule="auto"/>
        <w:ind w:hanging="720"/>
        <w:jc w:val="both"/>
        <w:rPr>
          <w:rFonts w:ascii="Times New Roman" w:hAnsi="Times New Roman" w:cs="Times New Roman"/>
          <w:color w:val="0000FF"/>
        </w:rPr>
      </w:pPr>
      <w:bookmarkStart w:id="428" w:name="_Toc87864613"/>
      <w:r w:rsidRPr="00774B67">
        <w:rPr>
          <w:rFonts w:ascii="Times New Roman" w:hAnsi="Times New Roman" w:cs="Times New Roman"/>
          <w:color w:val="0000FF"/>
        </w:rPr>
        <w:t>Состав представляемой отчетности</w:t>
      </w:r>
      <w:r>
        <w:rPr>
          <w:rFonts w:ascii="Times New Roman" w:hAnsi="Times New Roman" w:cs="Times New Roman"/>
          <w:color w:val="0000FF"/>
        </w:rPr>
        <w:t xml:space="preserve"> Кандидатами/Участниками торгов, </w:t>
      </w:r>
      <w:r w:rsidRPr="00005497">
        <w:rPr>
          <w:rFonts w:ascii="Times New Roman" w:hAnsi="Times New Roman" w:cs="Times New Roman"/>
          <w:color w:val="0000FF"/>
        </w:rPr>
        <w:t>относящи</w:t>
      </w:r>
      <w:r w:rsidR="00764082">
        <w:rPr>
          <w:rFonts w:ascii="Times New Roman" w:hAnsi="Times New Roman" w:cs="Times New Roman"/>
          <w:color w:val="0000FF"/>
        </w:rPr>
        <w:t>х</w:t>
      </w:r>
      <w:r w:rsidRPr="00005497">
        <w:rPr>
          <w:rFonts w:ascii="Times New Roman" w:hAnsi="Times New Roman" w:cs="Times New Roman"/>
          <w:color w:val="0000FF"/>
        </w:rPr>
        <w:t>ся к категориям, предусматривающим соответствие требованиям об определенной величине собственных средств</w:t>
      </w:r>
      <w:r w:rsidR="00F55003">
        <w:rPr>
          <w:rFonts w:ascii="Times New Roman" w:hAnsi="Times New Roman" w:cs="Times New Roman"/>
          <w:color w:val="0000FF"/>
        </w:rPr>
        <w:t>, формат и порядок ее предоставления</w:t>
      </w:r>
      <w:bookmarkEnd w:id="428"/>
      <w:r w:rsidRPr="00774B67">
        <w:rPr>
          <w:rFonts w:ascii="Times New Roman" w:hAnsi="Times New Roman" w:cs="Times New Roman"/>
          <w:color w:val="0000FF"/>
        </w:rPr>
        <w:t xml:space="preserve"> </w:t>
      </w:r>
    </w:p>
    <w:p w14:paraId="523B7DCA" w14:textId="77777777" w:rsidR="00005497" w:rsidRDefault="00005497" w:rsidP="00774B67"/>
    <w:p w14:paraId="4F559675" w14:textId="77777777" w:rsidR="004C352A" w:rsidRDefault="00005497"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 документы, подтверждающие размер собственных средств</w:t>
      </w:r>
      <w:r w:rsidR="00825C8E" w:rsidRPr="000C7B91">
        <w:rPr>
          <w:rFonts w:ascii="Times New Roman" w:hAnsi="Times New Roman" w:cs="Times New Roman"/>
          <w:sz w:val="24"/>
          <w:szCs w:val="24"/>
          <w:lang w:eastAsia="ru-RU"/>
        </w:rPr>
        <w:t xml:space="preserve"> -</w:t>
      </w:r>
      <w:r w:rsidR="00B96507" w:rsidRPr="000C7B91">
        <w:rPr>
          <w:rFonts w:ascii="Times New Roman" w:hAnsi="Times New Roman" w:cs="Times New Roman"/>
          <w:sz w:val="24"/>
          <w:szCs w:val="24"/>
          <w:lang w:eastAsia="ru-RU"/>
        </w:rPr>
        <w:t xml:space="preserve"> отчетность некредитных организаций, осуществляющих ведение бухгалтерского учета и отчетности по российским стандартам, составленную по формам 0710001, 0710002</w:t>
      </w:r>
      <w:r w:rsidR="003523FB">
        <w:rPr>
          <w:rFonts w:ascii="Times New Roman" w:hAnsi="Times New Roman" w:cs="Times New Roman"/>
          <w:sz w:val="24"/>
          <w:szCs w:val="24"/>
          <w:lang w:eastAsia="ru-RU"/>
        </w:rPr>
        <w:t xml:space="preserve">, </w:t>
      </w:r>
      <w:r w:rsidR="003523FB" w:rsidRPr="003523FB">
        <w:rPr>
          <w:rFonts w:ascii="Times New Roman" w:hAnsi="Times New Roman" w:cs="Times New Roman"/>
          <w:sz w:val="24"/>
          <w:szCs w:val="24"/>
          <w:lang w:eastAsia="ru-RU"/>
        </w:rPr>
        <w:t>0710004</w:t>
      </w:r>
      <w:r w:rsidRPr="003523FB">
        <w:rPr>
          <w:rFonts w:ascii="Times New Roman" w:hAnsi="Times New Roman" w:cs="Times New Roman"/>
          <w:sz w:val="24"/>
          <w:szCs w:val="24"/>
          <w:lang w:eastAsia="ru-RU"/>
        </w:rPr>
        <w:t xml:space="preserve"> </w:t>
      </w:r>
      <w:r w:rsidR="00B96507" w:rsidRPr="003523FB">
        <w:rPr>
          <w:rFonts w:ascii="Times New Roman" w:hAnsi="Times New Roman" w:cs="Times New Roman"/>
          <w:sz w:val="24"/>
          <w:szCs w:val="24"/>
          <w:lang w:eastAsia="ru-RU"/>
        </w:rPr>
        <w:t xml:space="preserve">в соответствии с </w:t>
      </w:r>
      <w:r w:rsidR="00B96507" w:rsidRPr="000C7B91">
        <w:rPr>
          <w:rFonts w:ascii="Times New Roman" w:hAnsi="Times New Roman" w:cs="Times New Roman"/>
          <w:sz w:val="24"/>
          <w:szCs w:val="24"/>
          <w:lang w:eastAsia="ru-RU"/>
        </w:rPr>
        <w:t>Приказом Минфина России от 02.07.2010 № 66н «О формах бухгалтерской отчетности организаций»</w:t>
      </w:r>
      <w:r w:rsidRPr="000C7B91">
        <w:rPr>
          <w:rFonts w:ascii="Times New Roman" w:hAnsi="Times New Roman" w:cs="Times New Roman"/>
          <w:sz w:val="24"/>
          <w:szCs w:val="24"/>
          <w:lang w:eastAsia="ru-RU"/>
        </w:rPr>
        <w:t xml:space="preserve"> в следующем порядке</w:t>
      </w:r>
      <w:r w:rsidR="004C352A">
        <w:rPr>
          <w:rFonts w:ascii="Times New Roman" w:hAnsi="Times New Roman" w:cs="Times New Roman"/>
          <w:sz w:val="24"/>
          <w:szCs w:val="24"/>
          <w:lang w:eastAsia="ru-RU"/>
        </w:rPr>
        <w:t xml:space="preserve">; </w:t>
      </w:r>
    </w:p>
    <w:p w14:paraId="2179EBCF" w14:textId="77777777" w:rsidR="00005497" w:rsidRPr="004C352A" w:rsidRDefault="004C352A"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Б</w:t>
      </w:r>
      <w:r w:rsidR="00005497" w:rsidRPr="004C352A">
        <w:rPr>
          <w:rFonts w:ascii="Times New Roman" w:hAnsi="Times New Roman" w:cs="Times New Roman"/>
          <w:sz w:val="24"/>
          <w:szCs w:val="24"/>
          <w:lang w:eastAsia="ru-RU"/>
        </w:rPr>
        <w:t>ухгалтерский баланс (форма 0710001), отчет о финансовых результатах</w:t>
      </w:r>
      <w:r w:rsidR="00005497" w:rsidRPr="004C352A" w:rsidDel="00AC6933">
        <w:rPr>
          <w:rFonts w:ascii="Times New Roman" w:hAnsi="Times New Roman" w:cs="Times New Roman"/>
          <w:sz w:val="24"/>
          <w:szCs w:val="24"/>
          <w:lang w:eastAsia="ru-RU"/>
        </w:rPr>
        <w:t xml:space="preserve"> </w:t>
      </w:r>
      <w:r w:rsidR="00005497" w:rsidRPr="004C352A">
        <w:rPr>
          <w:rFonts w:ascii="Times New Roman" w:hAnsi="Times New Roman" w:cs="Times New Roman"/>
          <w:sz w:val="24"/>
          <w:szCs w:val="24"/>
          <w:lang w:eastAsia="ru-RU"/>
        </w:rPr>
        <w:t>(форма 0710002) предоставляются за первый квартал, первое полугодие, девять месяцев, отчетный год.</w:t>
      </w:r>
    </w:p>
    <w:p w14:paraId="5D582DDA"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sz w:val="24"/>
          <w:szCs w:val="24"/>
          <w:lang w:eastAsia="ru-RU"/>
        </w:rPr>
        <w:t>Бухгалтерский баланс (форма 0710001), отчет о финансовых результатах (форма 0710002) за первый квартал, первое полугодие, девять месяцев отчетного года представляются не позднее одного календарного месяца, следующего за отчетным периодом.</w:t>
      </w:r>
    </w:p>
    <w:p w14:paraId="1AE3F33E"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Годовой бухгалтерский баланс (форма 0710001), годовой отчет о финансовых результатах (форма 0710002)</w:t>
      </w:r>
      <w:r w:rsidR="003523FB" w:rsidRPr="003523FB">
        <w:rPr>
          <w:rFonts w:ascii="Times New Roman" w:hAnsi="Times New Roman" w:cs="Times New Roman"/>
          <w:sz w:val="24"/>
          <w:szCs w:val="24"/>
          <w:lang w:eastAsia="ru-RU"/>
        </w:rPr>
        <w:t>, годовой отчет о движении денежных средств (форма 0710004)</w:t>
      </w:r>
      <w:r w:rsidRPr="004C352A">
        <w:rPr>
          <w:rFonts w:ascii="Times New Roman" w:hAnsi="Times New Roman" w:cs="Times New Roman"/>
          <w:sz w:val="24"/>
          <w:szCs w:val="24"/>
          <w:lang w:eastAsia="ru-RU"/>
        </w:rPr>
        <w:t xml:space="preserve"> представляются не позднее 15 апреля года, следующего за отчетным.</w:t>
      </w:r>
    </w:p>
    <w:p w14:paraId="6D2119CC" w14:textId="77777777" w:rsidR="00F02186" w:rsidRDefault="00F55003"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 составленная по формам 0710001, 0710002, 0710004 представляется</w:t>
      </w:r>
      <w:r w:rsidR="00F02186">
        <w:rPr>
          <w:rFonts w:ascii="Times New Roman" w:hAnsi="Times New Roman" w:cs="Times New Roman"/>
          <w:sz w:val="24"/>
          <w:szCs w:val="24"/>
          <w:lang w:eastAsia="ru-RU"/>
        </w:rPr>
        <w:t>:</w:t>
      </w:r>
    </w:p>
    <w:p w14:paraId="35F74C58" w14:textId="782975B1" w:rsidR="00F55003" w:rsidRDefault="00F02186" w:rsidP="00F02186">
      <w:pPr>
        <w:pStyle w:val="af6"/>
        <w:numPr>
          <w:ilvl w:val="0"/>
          <w:numId w:val="163"/>
        </w:numPr>
        <w:spacing w:after="12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Годовая </w:t>
      </w:r>
      <w:r w:rsidR="00F55003" w:rsidRPr="00E10029">
        <w:rPr>
          <w:rFonts w:ascii="Times New Roman" w:hAnsi="Times New Roman" w:cs="Times New Roman"/>
          <w:sz w:val="24"/>
          <w:szCs w:val="24"/>
          <w:lang w:eastAsia="ru-RU"/>
        </w:rPr>
        <w:t>в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2D3BD3D1" w:rsidR="00F02186" w:rsidRPr="00C01A6A" w:rsidRDefault="00F02186" w:rsidP="00C01A6A">
      <w:pPr>
        <w:pStyle w:val="af6"/>
        <w:numPr>
          <w:ilvl w:val="0"/>
          <w:numId w:val="163"/>
        </w:numPr>
        <w:spacing w:after="120" w:line="240" w:lineRule="auto"/>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r w:rsidRPr="00E4174C">
        <w:rPr>
          <w:rFonts w:ascii="Times New Roman" w:hAnsi="Times New Roman"/>
          <w:sz w:val="24"/>
          <w:szCs w:val="24"/>
          <w:lang w:val="en-US"/>
        </w:rPr>
        <w:t>xls</w:t>
      </w:r>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6B3895FF" w14:textId="77777777" w:rsidR="00307AC2" w:rsidRPr="00307AC2" w:rsidRDefault="00307AC2" w:rsidP="00E96A7E">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74DF4328" w14:textId="77777777" w:rsidR="00F55003" w:rsidRDefault="00F55003"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E96A7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E96A7E">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205F1BC3" w14:textId="77777777" w:rsidR="00307AC2" w:rsidRPr="00307AC2" w:rsidRDefault="00307AC2" w:rsidP="000C7B91">
      <w:pPr>
        <w:pStyle w:val="af6"/>
        <w:spacing w:after="120" w:line="240" w:lineRule="auto"/>
        <w:ind w:left="108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1)</w:t>
      </w:r>
      <w:r w:rsidRPr="00307AC2">
        <w:rPr>
          <w:rFonts w:ascii="Times New Roman" w:hAnsi="Times New Roman" w:cs="Times New Roman"/>
          <w:sz w:val="24"/>
          <w:szCs w:val="24"/>
          <w:lang w:eastAsia="ru-RU"/>
        </w:rPr>
        <w:tab/>
        <w:t>Уведомление о получении электронного документа - по результатам доставки сообщения с вложенным файлом отчетности;</w:t>
      </w:r>
    </w:p>
    <w:p w14:paraId="7BB8B937" w14:textId="77777777" w:rsidR="00307AC2" w:rsidRDefault="00307AC2" w:rsidP="000C7B91">
      <w:pPr>
        <w:pStyle w:val="af6"/>
        <w:spacing w:after="120" w:line="240" w:lineRule="auto"/>
        <w:ind w:left="1080"/>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2)</w:t>
      </w:r>
      <w:r w:rsidRPr="00307AC2">
        <w:rPr>
          <w:rFonts w:ascii="Times New Roman" w:hAnsi="Times New Roman" w:cs="Times New Roman"/>
          <w:sz w:val="24"/>
          <w:szCs w:val="24"/>
          <w:lang w:eastAsia="ru-RU"/>
        </w:rPr>
        <w:tab/>
        <w:t xml:space="preserve">Квитанция о результатах обработки отчетного файла - по результатам обработки Отчетности </w:t>
      </w:r>
    </w:p>
    <w:p w14:paraId="78A667B7" w14:textId="77777777" w:rsidR="00307AC2" w:rsidRDefault="00307AC2" w:rsidP="00E96A7E">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E96A7E">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E96A7E">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E96A7E">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E96A7E">
      <w:pPr>
        <w:pStyle w:val="af6"/>
        <w:numPr>
          <w:ilvl w:val="1"/>
          <w:numId w:val="5"/>
        </w:numPr>
        <w:spacing w:after="120"/>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051BFD64" w14:textId="77777777" w:rsidR="00825C8E" w:rsidRDefault="00825C8E" w:rsidP="00825C8E">
      <w:pPr>
        <w:jc w:val="both"/>
        <w:rPr>
          <w:rFonts w:ascii="Times New Roman" w:eastAsia="Times New Roman" w:hAnsi="Times New Roman" w:cs="Times New Roman"/>
          <w:lang w:eastAsia="ru-RU"/>
        </w:rPr>
      </w:pPr>
    </w:p>
    <w:p w14:paraId="1DD48B3F" w14:textId="77777777" w:rsidR="003523FB" w:rsidRDefault="003523F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DEE9FEA" w14:textId="77777777" w:rsidR="003523FB" w:rsidRPr="000C7B91" w:rsidRDefault="003523FB" w:rsidP="00E96A7E">
      <w:pPr>
        <w:pStyle w:val="10"/>
        <w:numPr>
          <w:ilvl w:val="0"/>
          <w:numId w:val="5"/>
        </w:numPr>
        <w:spacing w:before="0" w:line="240" w:lineRule="auto"/>
        <w:ind w:hanging="720"/>
        <w:jc w:val="both"/>
        <w:rPr>
          <w:rFonts w:ascii="Times New Roman" w:hAnsi="Times New Roman" w:cs="Times New Roman"/>
          <w:color w:val="0000FF"/>
        </w:rPr>
      </w:pPr>
      <w:bookmarkStart w:id="429" w:name="_Toc87864614"/>
      <w:r w:rsidRPr="000C7B91">
        <w:rPr>
          <w:rFonts w:ascii="Times New Roman" w:hAnsi="Times New Roman" w:cs="Times New Roman"/>
          <w:color w:val="0000FF"/>
        </w:rPr>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 ПАО Московская Биржа</w:t>
      </w:r>
      <w:bookmarkEnd w:id="429"/>
    </w:p>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478A72EC" w14:textId="7EA48C99" w:rsidR="003523FB" w:rsidRPr="009D182D" w:rsidRDefault="003523FB" w:rsidP="009D182D">
      <w:pPr>
        <w:pStyle w:val="af6"/>
        <w:numPr>
          <w:ilvl w:val="0"/>
          <w:numId w:val="160"/>
        </w:numPr>
        <w:overflowPunct w:val="0"/>
        <w:autoSpaceDE w:val="0"/>
        <w:autoSpaceDN w:val="0"/>
        <w:adjustRightInd w:val="0"/>
        <w:spacing w:before="120" w:after="120" w:line="240" w:lineRule="auto"/>
        <w:ind w:left="709"/>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в Участники торгов ПАО Московская Биржа предоставляет на Биржу:</w:t>
      </w:r>
    </w:p>
    <w:p w14:paraId="57177868" w14:textId="65AF17FD"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w:t>
      </w:r>
      <w:r w:rsidRPr="00150D27">
        <w:rPr>
          <w:rFonts w:ascii="Times New Roman" w:hAnsi="Times New Roman"/>
          <w:color w:val="000000"/>
          <w:sz w:val="24"/>
        </w:rPr>
        <w:t xml:space="preserve"> </w:t>
      </w:r>
      <w:r w:rsidR="00742F07">
        <w:rPr>
          <w:rFonts w:ascii="Times New Roman" w:eastAsia="Times New Roman" w:hAnsi="Times New Roman" w:cs="Times New Roman"/>
          <w:color w:val="000000"/>
          <w:sz w:val="24"/>
          <w:szCs w:val="24"/>
          <w:lang w:eastAsia="ru-RU"/>
        </w:rPr>
        <w:t>или Приложение</w:t>
      </w:r>
      <w:r w:rsidR="0053782D">
        <w:rPr>
          <w:rFonts w:ascii="Times New Roman" w:eastAsia="Times New Roman" w:hAnsi="Times New Roman" w:cs="Times New Roman"/>
          <w:color w:val="000000"/>
          <w:sz w:val="24"/>
          <w:szCs w:val="24"/>
          <w:lang w:eastAsia="ru-RU"/>
        </w:rPr>
        <w:t>м</w:t>
      </w:r>
      <w:r w:rsidR="00742F07">
        <w:rPr>
          <w:rFonts w:ascii="Times New Roman" w:eastAsia="Times New Roman" w:hAnsi="Times New Roman" w:cs="Times New Roman"/>
          <w:color w:val="000000"/>
          <w:sz w:val="24"/>
          <w:szCs w:val="24"/>
          <w:lang w:eastAsia="ru-RU"/>
        </w:rPr>
        <w:t xml:space="preserve"> 08 для юридических лиц, созданных </w:t>
      </w:r>
      <w:r w:rsidRPr="004B6F44">
        <w:rPr>
          <w:rFonts w:ascii="Times New Roman" w:eastAsia="Times New Roman" w:hAnsi="Times New Roman" w:cs="Times New Roman"/>
          <w:color w:val="000000"/>
          <w:sz w:val="24"/>
          <w:szCs w:val="24"/>
          <w:lang w:eastAsia="ru-RU"/>
        </w:rPr>
        <w:t xml:space="preserve"> </w:t>
      </w:r>
      <w:r w:rsidR="00742F07" w:rsidRPr="004B6F44">
        <w:rPr>
          <w:rFonts w:ascii="Times New Roman" w:eastAsia="Times New Roman" w:hAnsi="Times New Roman" w:cs="Times New Roman"/>
          <w:sz w:val="24"/>
          <w:szCs w:val="24"/>
          <w:lang w:eastAsia="ru-RU"/>
        </w:rPr>
        <w:t>в соответствии с законодательством иностранного государства</w:t>
      </w:r>
      <w:r w:rsidR="00742F07">
        <w:rPr>
          <w:rFonts w:ascii="Times New Roman" w:eastAsia="Times New Roman" w:hAnsi="Times New Roman" w:cs="Times New Roman"/>
          <w:sz w:val="24"/>
          <w:szCs w:val="24"/>
          <w:lang w:eastAsia="ru-RU"/>
        </w:rPr>
        <w:t>,</w:t>
      </w:r>
      <w:r w:rsidR="00742F07"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color w:val="000000"/>
          <w:sz w:val="24"/>
          <w:szCs w:val="24"/>
          <w:lang w:eastAsia="ru-RU"/>
        </w:rPr>
        <w:t>к Формам документов и размещенную на сайте Биржи, в форме электронного документа и/или на бумажном носителе.</w:t>
      </w:r>
    </w:p>
    <w:p w14:paraId="3A730539" w14:textId="69951031"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w:t>
      </w:r>
      <w:r w:rsidR="00AF7B96">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перечням</w:t>
      </w:r>
      <w:r w:rsidR="00AF7B96">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eastAsia="ru-RU"/>
        </w:rPr>
        <w:t xml:space="preserve">указанным в разделах </w:t>
      </w:r>
      <w:r w:rsidR="00AF7B96"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val="en-US" w:eastAsia="ru-RU"/>
        </w:rPr>
        <w:t>II</w:t>
      </w:r>
      <w:r w:rsidR="00AF7B96" w:rsidRPr="00FB3400">
        <w:rPr>
          <w:rFonts w:ascii="Times New Roman" w:eastAsia="Times New Roman" w:hAnsi="Times New Roman" w:cs="Times New Roman"/>
          <w:sz w:val="24"/>
          <w:szCs w:val="24"/>
          <w:lang w:eastAsia="ru-RU"/>
        </w:rPr>
        <w:t xml:space="preserve"> – </w:t>
      </w:r>
      <w:r w:rsidR="00AF7B96">
        <w:rPr>
          <w:rFonts w:ascii="Times New Roman" w:eastAsia="Times New Roman" w:hAnsi="Times New Roman" w:cs="Times New Roman"/>
          <w:sz w:val="24"/>
          <w:szCs w:val="24"/>
          <w:lang w:val="en-US" w:eastAsia="ru-RU"/>
        </w:rPr>
        <w:t>V</w:t>
      </w:r>
      <w:r w:rsidR="00AF7B96">
        <w:rPr>
          <w:rFonts w:ascii="Times New Roman" w:eastAsia="Times New Roman" w:hAnsi="Times New Roman" w:cs="Times New Roman"/>
          <w:sz w:val="24"/>
          <w:szCs w:val="24"/>
          <w:lang w:eastAsia="ru-RU"/>
        </w:rPr>
        <w:t xml:space="preserve"> настоящей главы,</w:t>
      </w:r>
      <w:r w:rsidR="00AF7B96" w:rsidRPr="00FB3400">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для:</w:t>
      </w:r>
    </w:p>
    <w:p w14:paraId="699C349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2899AF37"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государственной корпорации;</w:t>
      </w:r>
    </w:p>
    <w:p w14:paraId="2AE39338"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международной организации;</w:t>
      </w:r>
    </w:p>
    <w:p w14:paraId="779394B2" w14:textId="59BC8439"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созданного в соответствии с законодательством иностранного государства.</w:t>
      </w:r>
    </w:p>
    <w:p w14:paraId="3AEC5FBE" w14:textId="0088DF0A" w:rsidR="0070172D" w:rsidRPr="0070172D" w:rsidRDefault="0070172D" w:rsidP="0070172D">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Кандидаты</w:t>
      </w:r>
      <w:r w:rsidR="00FE2563">
        <w:rPr>
          <w:rFonts w:ascii="Times New Roman" w:eastAsia="Times New Roman" w:hAnsi="Times New Roman" w:cs="Times New Roman"/>
          <w:sz w:val="24"/>
          <w:szCs w:val="24"/>
          <w:lang w:eastAsia="ru-RU"/>
        </w:rPr>
        <w:t>, являющи</w:t>
      </w:r>
      <w:r>
        <w:rPr>
          <w:rFonts w:ascii="Times New Roman" w:eastAsia="Times New Roman" w:hAnsi="Times New Roman" w:cs="Times New Roman"/>
          <w:sz w:val="24"/>
          <w:szCs w:val="24"/>
          <w:lang w:eastAsia="ru-RU"/>
        </w:rPr>
        <w:t>е</w:t>
      </w:r>
      <w:r w:rsidR="00FE2563">
        <w:rPr>
          <w:rFonts w:ascii="Times New Roman" w:eastAsia="Times New Roman" w:hAnsi="Times New Roman" w:cs="Times New Roman"/>
          <w:sz w:val="24"/>
          <w:szCs w:val="24"/>
          <w:lang w:eastAsia="ru-RU"/>
        </w:rPr>
        <w:t xml:space="preserve">ся федеральными </w:t>
      </w:r>
      <w:r w:rsidR="00FB109A" w:rsidRPr="00FB109A">
        <w:rPr>
          <w:rFonts w:ascii="Times New Roman" w:eastAsia="Times New Roman" w:hAnsi="Times New Roman" w:cs="Times New Roman"/>
          <w:sz w:val="24"/>
          <w:szCs w:val="24"/>
          <w:lang w:eastAsia="ru-RU"/>
        </w:rPr>
        <w:t>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Российской Федерации,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субъект</w:t>
      </w:r>
      <w:r w:rsidR="00FE2563">
        <w:rPr>
          <w:rFonts w:ascii="Times New Roman" w:eastAsia="Times New Roman" w:hAnsi="Times New Roman" w:cs="Times New Roman"/>
          <w:sz w:val="24"/>
          <w:szCs w:val="24"/>
          <w:lang w:eastAsia="ru-RU"/>
        </w:rPr>
        <w:t>ов</w:t>
      </w:r>
      <w:r w:rsidR="00FB109A" w:rsidRPr="00FB109A">
        <w:rPr>
          <w:rFonts w:ascii="Times New Roman" w:eastAsia="Times New Roman" w:hAnsi="Times New Roman" w:cs="Times New Roman"/>
          <w:sz w:val="24"/>
          <w:szCs w:val="24"/>
          <w:lang w:eastAsia="ru-RU"/>
        </w:rPr>
        <w:t xml:space="preserve"> Российской </w:t>
      </w:r>
      <w:r w:rsidR="00FE2563">
        <w:rPr>
          <w:rFonts w:ascii="Times New Roman" w:eastAsia="Times New Roman" w:hAnsi="Times New Roman" w:cs="Times New Roman"/>
          <w:sz w:val="24"/>
          <w:szCs w:val="24"/>
          <w:lang w:eastAsia="ru-RU"/>
        </w:rPr>
        <w:t>Ф</w:t>
      </w:r>
      <w:r w:rsidR="00FB109A" w:rsidRPr="00FB109A">
        <w:rPr>
          <w:rFonts w:ascii="Times New Roman" w:eastAsia="Times New Roman" w:hAnsi="Times New Roman" w:cs="Times New Roman"/>
          <w:sz w:val="24"/>
          <w:szCs w:val="24"/>
          <w:lang w:eastAsia="ru-RU"/>
        </w:rPr>
        <w:t>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иностранного государства, Банком России</w:t>
      </w:r>
      <w:r>
        <w:rPr>
          <w:rFonts w:ascii="Times New Roman" w:eastAsia="Times New Roman" w:hAnsi="Times New Roman" w:cs="Times New Roman"/>
          <w:sz w:val="24"/>
          <w:szCs w:val="24"/>
          <w:lang w:eastAsia="ru-RU"/>
        </w:rPr>
        <w:t xml:space="preserve"> </w:t>
      </w:r>
      <w:r w:rsidR="008374BF" w:rsidRPr="008374BF">
        <w:rPr>
          <w:rFonts w:ascii="Times New Roman" w:eastAsia="Times New Roman" w:hAnsi="Times New Roman" w:cs="Times New Roman"/>
          <w:sz w:val="24"/>
          <w:szCs w:val="24"/>
          <w:lang w:eastAsia="ru-RU"/>
        </w:rPr>
        <w:t>и подлежащие включению в соответствующие категории, установленные в Правилах допуска для соответствующего Биржевого рынка</w:t>
      </w:r>
      <w:r>
        <w:rPr>
          <w:rFonts w:ascii="Times New Roman" w:eastAsia="Times New Roman" w:hAnsi="Times New Roman" w:cs="Times New Roman"/>
          <w:sz w:val="24"/>
          <w:szCs w:val="24"/>
          <w:lang w:eastAsia="ru-RU"/>
        </w:rPr>
        <w:t>,</w:t>
      </w:r>
      <w:r w:rsidR="00CB45F4">
        <w:rPr>
          <w:rFonts w:ascii="Times New Roman" w:eastAsia="Times New Roman" w:hAnsi="Times New Roman" w:cs="Times New Roman"/>
          <w:sz w:val="24"/>
          <w:szCs w:val="24"/>
          <w:lang w:eastAsia="ru-RU"/>
        </w:rPr>
        <w:t xml:space="preserve"> </w:t>
      </w:r>
      <w:r w:rsidR="00FB109A" w:rsidRPr="00FB109A">
        <w:rPr>
          <w:rFonts w:ascii="Times New Roman" w:eastAsia="Times New Roman" w:hAnsi="Times New Roman" w:cs="Times New Roman"/>
          <w:sz w:val="24"/>
          <w:szCs w:val="24"/>
          <w:lang w:eastAsia="ru-RU"/>
        </w:rPr>
        <w:t>представляют документы в отношении представителей согласно требованиям настояще</w:t>
      </w:r>
      <w:r>
        <w:rPr>
          <w:rFonts w:ascii="Times New Roman" w:eastAsia="Times New Roman" w:hAnsi="Times New Roman" w:cs="Times New Roman"/>
          <w:sz w:val="24"/>
          <w:szCs w:val="24"/>
          <w:lang w:eastAsia="ru-RU"/>
        </w:rPr>
        <w:t xml:space="preserve">й главы Форм документов. </w:t>
      </w:r>
    </w:p>
    <w:p w14:paraId="1E42F1FC"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430"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430"/>
    </w:p>
    <w:p w14:paraId="094A00BB" w14:textId="3E62F270"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770AB18A" w14:textId="75D2263C"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миграционной карты</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миграционной карты, заверенной подписью уполномоченного лица и печатью Кандидата (при наличии) для сверки предоставленных сведений;</w:t>
      </w:r>
    </w:p>
    <w:p w14:paraId="7049F065" w14:textId="622B9E40"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w:t>
      </w:r>
      <w:r w:rsidR="00F91FC5" w:rsidRPr="004B6F44">
        <w:rPr>
          <w:rFonts w:ascii="Times New Roman" w:eastAsia="Times New Roman" w:hAnsi="Times New Roman" w:cs="Times New Roman"/>
          <w:sz w:val="24"/>
          <w:szCs w:val="24"/>
          <w:lang w:eastAsia="ru-RU"/>
        </w:rPr>
        <w:t>оответствии с настоящим списком), заверенное подписью уполномоченного лица и печатью юридического лица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5F9836DE"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Иные документы, которые могут быть запрошены Биржей в необходимых случаях</w:t>
      </w:r>
      <w:r w:rsidR="00BA76D0">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BA76D0">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6D7DDD4E"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15ABB70B" w14:textId="15D23D06" w:rsidR="001E286D" w:rsidRPr="00F437C2" w:rsidRDefault="003523FB" w:rsidP="00F437C2">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sidRPr="00F437C2">
        <w:rPr>
          <w:rFonts w:ascii="Times New Roman" w:eastAsia="Times New Roman" w:hAnsi="Times New Roman" w:cs="Times New Roman"/>
          <w:sz w:val="24"/>
          <w:szCs w:val="24"/>
          <w:lang w:eastAsia="ru-RU"/>
        </w:rPr>
        <w:t>Документы, представляемые в форме электронного документа,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w:t>
      </w:r>
      <w:r w:rsidR="00DA0AD6">
        <w:rPr>
          <w:rFonts w:ascii="Times New Roman" w:eastAsia="Times New Roman" w:hAnsi="Times New Roman" w:cs="Times New Roman"/>
          <w:sz w:val="24"/>
          <w:szCs w:val="24"/>
          <w:lang w:eastAsia="ru-RU"/>
        </w:rPr>
        <w:t>й главы</w:t>
      </w:r>
      <w:r w:rsidR="00F91FC5" w:rsidRPr="00F437C2">
        <w:rPr>
          <w:rFonts w:ascii="Times New Roman" w:eastAsia="Times New Roman" w:hAnsi="Times New Roman" w:cs="Times New Roman"/>
          <w:sz w:val="24"/>
          <w:szCs w:val="24"/>
          <w:lang w:eastAsia="ru-RU"/>
        </w:rPr>
        <w:t xml:space="preserve"> Форм документов</w:t>
      </w:r>
      <w:r w:rsidRPr="00F437C2">
        <w:rPr>
          <w:rFonts w:ascii="Times New Roman" w:eastAsia="Times New Roman" w:hAnsi="Times New Roman" w:cs="Times New Roman"/>
          <w:sz w:val="24"/>
          <w:szCs w:val="24"/>
          <w:lang w:eastAsia="ru-RU"/>
        </w:rPr>
        <w:t>.</w:t>
      </w:r>
    </w:p>
    <w:p w14:paraId="7EEA9B4F" w14:textId="231A2207" w:rsidR="001E286D" w:rsidRPr="00F437C2" w:rsidRDefault="00AA26CA" w:rsidP="009D182D">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w:t>
      </w:r>
      <w:r w:rsidR="00F437C2">
        <w:rPr>
          <w:rFonts w:ascii="Times New Roman" w:eastAsia="Times New Roman" w:hAnsi="Times New Roman" w:cs="Times New Roman"/>
          <w:sz w:val="24"/>
          <w:szCs w:val="24"/>
          <w:lang w:eastAsia="ru-RU"/>
        </w:rPr>
        <w:t>предоставляемые на бумажном носителе в соответствии с настоящ</w:t>
      </w:r>
      <w:r w:rsidR="00025F57">
        <w:rPr>
          <w:rFonts w:ascii="Times New Roman" w:eastAsia="Times New Roman" w:hAnsi="Times New Roman" w:cs="Times New Roman"/>
          <w:sz w:val="24"/>
          <w:szCs w:val="24"/>
          <w:lang w:eastAsia="ru-RU"/>
        </w:rPr>
        <w:t xml:space="preserve">ей главой </w:t>
      </w:r>
      <w:r>
        <w:rPr>
          <w:rFonts w:ascii="Times New Roman" w:eastAsia="Times New Roman" w:hAnsi="Times New Roman" w:cs="Times New Roman"/>
          <w:sz w:val="24"/>
          <w:szCs w:val="24"/>
          <w:lang w:eastAsia="ru-RU"/>
        </w:rPr>
        <w:t>Форм документов</w:t>
      </w:r>
      <w:r w:rsidR="00F437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могут быть представлены в подлинных экземплярах для изготовления копий и заверения их работниками Биржи.</w:t>
      </w:r>
    </w:p>
    <w:p w14:paraId="60720021" w14:textId="1DCE4A46" w:rsidR="003523FB" w:rsidRPr="009D182D" w:rsidRDefault="003523FB" w:rsidP="009D182D">
      <w:pPr>
        <w:pStyle w:val="af6"/>
        <w:numPr>
          <w:ilvl w:val="0"/>
          <w:numId w:val="160"/>
        </w:numPr>
        <w:overflowPunct w:val="0"/>
        <w:autoSpaceDE w:val="0"/>
        <w:autoSpaceDN w:val="0"/>
        <w:adjustRightInd w:val="0"/>
        <w:spacing w:before="240" w:after="240" w:line="240" w:lineRule="auto"/>
        <w:ind w:left="709"/>
        <w:jc w:val="both"/>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107BCADB" w14:textId="016D7B7B"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7821F75E" w14:textId="3C98239C"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о соответствии Кандидата в Участники торгов валютного рынка и рынка драгоценных металлов – некредитной организации, не являющейся</w:t>
      </w:r>
      <w:r w:rsidR="00F91FC5" w:rsidRPr="00025F57">
        <w:rPr>
          <w:rFonts w:ascii="Times New Roman" w:eastAsia="Times New Roman" w:hAnsi="Times New Roman" w:cs="Times New Roman"/>
          <w:sz w:val="24"/>
          <w:szCs w:val="24"/>
          <w:lang w:eastAsia="ru-RU"/>
        </w:rPr>
        <w:t xml:space="preserve"> некредитной финансовой организацией</w:t>
      </w:r>
      <w:r w:rsidRPr="00025F57">
        <w:rPr>
          <w:rFonts w:ascii="Times New Roman" w:eastAsia="Times New Roman" w:hAnsi="Times New Roman" w:cs="Times New Roman"/>
          <w:sz w:val="24"/>
          <w:szCs w:val="24"/>
          <w:lang w:eastAsia="ru-RU"/>
        </w:rPr>
        <w:t xml:space="preserve">,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 и может быть предоставлено в бумажной форме или в форме электронного документа).  </w:t>
      </w:r>
    </w:p>
    <w:p w14:paraId="4A1BB9BF" w14:textId="5A669DCE"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 xml:space="preserve">о соответствии Кандидата </w:t>
      </w:r>
      <w:r w:rsidR="00F91FC5" w:rsidRPr="00025F57">
        <w:rPr>
          <w:rFonts w:ascii="Times New Roman" w:eastAsia="Times New Roman" w:hAnsi="Times New Roman" w:cs="Times New Roman"/>
          <w:sz w:val="24"/>
          <w:szCs w:val="24"/>
          <w:lang w:eastAsia="ru-RU"/>
        </w:rPr>
        <w:t xml:space="preserve">в Участники торгов рынка депозитов </w:t>
      </w:r>
      <w:r w:rsidR="00651677" w:rsidRPr="00025F57">
        <w:rPr>
          <w:rFonts w:ascii="Times New Roman" w:eastAsia="Times New Roman" w:hAnsi="Times New Roman" w:cs="Times New Roman"/>
          <w:sz w:val="24"/>
          <w:szCs w:val="24"/>
          <w:lang w:eastAsia="ru-RU"/>
        </w:rPr>
        <w:t xml:space="preserve">– некредитной организации, </w:t>
      </w:r>
      <w:r w:rsidR="00F91FC5" w:rsidRPr="00025F57">
        <w:rPr>
          <w:rFonts w:ascii="Times New Roman" w:eastAsia="Times New Roman" w:hAnsi="Times New Roman" w:cs="Times New Roman"/>
          <w:sz w:val="24"/>
          <w:szCs w:val="24"/>
          <w:lang w:eastAsia="ru-RU"/>
        </w:rPr>
        <w:t xml:space="preserve">не являющейся  некредитной финансовой организацией, </w:t>
      </w:r>
      <w:r w:rsidR="00651677" w:rsidRPr="00025F57">
        <w:rPr>
          <w:rFonts w:ascii="Times New Roman" w:eastAsia="Times New Roman" w:hAnsi="Times New Roman" w:cs="Times New Roman"/>
          <w:sz w:val="24"/>
          <w:szCs w:val="24"/>
          <w:lang w:eastAsia="ru-RU"/>
        </w:rPr>
        <w:t xml:space="preserve">предъявляемым к ней требованиям, </w:t>
      </w:r>
      <w:r w:rsidRPr="00025F57">
        <w:rPr>
          <w:rFonts w:ascii="Times New Roman" w:eastAsia="Times New Roman" w:hAnsi="Times New Roman" w:cs="Times New Roman"/>
          <w:sz w:val="24"/>
          <w:szCs w:val="24"/>
          <w:lang w:eastAsia="ru-RU"/>
        </w:rPr>
        <w:t xml:space="preserve">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12D8A0D3" w14:textId="77777777" w:rsidR="00025F57" w:rsidRDefault="00651677" w:rsidP="00025F57">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некредитной организации, не являющейся  некредитной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I. Секция рынка кредитов (письмо оформляется в соответствии с Формами документов и может быть предоставлено в бумажной форме или в форме электронного документа).</w:t>
      </w:r>
    </w:p>
    <w:p w14:paraId="77EECCBB" w14:textId="6BE6DDD2" w:rsidR="00651677" w:rsidRPr="00025F57" w:rsidRDefault="00651677" w:rsidP="00025F57">
      <w:pPr>
        <w:widowControl w:val="0"/>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Указанное в настоящем пункте письмо может не предоставляться в случаях, предусмотренных  Правилами допуска.</w:t>
      </w:r>
    </w:p>
    <w:p w14:paraId="24B1C41B" w14:textId="14C9AEE3" w:rsidR="003523FB" w:rsidRPr="004B6F44" w:rsidRDefault="003523FB" w:rsidP="003523FB">
      <w:pPr>
        <w:widowControl w:val="0"/>
        <w:numPr>
          <w:ilvl w:val="0"/>
          <w:numId w:val="151"/>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r w:rsidR="001E613C">
        <w:rPr>
          <w:rStyle w:val="aff1"/>
          <w:rFonts w:ascii="Times New Roman" w:eastAsia="Times New Roman" w:hAnsi="Times New Roman" w:cs="Times New Roman"/>
          <w:sz w:val="24"/>
          <w:szCs w:val="24"/>
          <w:lang w:eastAsia="ru-RU"/>
        </w:rPr>
        <w:footnoteReference w:id="4"/>
      </w:r>
      <w:r w:rsidRPr="004B6F44">
        <w:rPr>
          <w:rFonts w:ascii="Times New Roman" w:eastAsia="Times New Roman" w:hAnsi="Times New Roman" w:cs="Times New Roman"/>
          <w:sz w:val="24"/>
          <w:szCs w:val="24"/>
          <w:lang w:eastAsia="ru-RU"/>
        </w:rPr>
        <w:t>:</w:t>
      </w:r>
    </w:p>
    <w:p w14:paraId="52BD12FA" w14:textId="66F1B7F8"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3A8DF27D" w14:textId="07230E8C"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и/или на бумажном носителе </w:t>
      </w:r>
      <w:r w:rsidRPr="004B6F44">
        <w:rPr>
          <w:rFonts w:ascii="Times New Roman" w:eastAsia="Times New Roman" w:hAnsi="Times New Roman" w:cs="Times New Roman"/>
          <w:sz w:val="24"/>
          <w:szCs w:val="24"/>
          <w:lang w:eastAsia="ru-RU"/>
        </w:rPr>
        <w:t xml:space="preserve">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729C6DF0" w14:textId="19C71FF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763289CB" w14:textId="521F6734" w:rsidR="003523FB" w:rsidRPr="004B6F44" w:rsidRDefault="003523FB" w:rsidP="003523FB">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и/или на бумажном носителе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BDD2976" w14:textId="56853F03"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государственная корпорация дополнительно предоставляет документы согласно перечню:</w:t>
      </w:r>
    </w:p>
    <w:p w14:paraId="1AF33964" w14:textId="65F06353"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государственной корпорации, уполномоченного осуществлять действия (операции) от имени государственной корпорации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государственной корпорации, заверенная подписью уполномоченного лица и печатью государственной корпорации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и/или на бумажном носителе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представителе государственной корпорации: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представителя государственной корпорации, заверенной подписью уполномоченного лица и печатью государственной корпорации (при наличии) для сверки предоставленных сведений.</w:t>
      </w:r>
    </w:p>
    <w:p w14:paraId="7FED6EB1" w14:textId="01E86E05"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международная организация предоставляет документы согласно перечню:</w:t>
      </w:r>
      <w:r w:rsidRPr="009D182D" w:rsidDel="00EC22A4">
        <w:rPr>
          <w:rFonts w:ascii="Times New Roman" w:eastAsia="Times New Roman" w:hAnsi="Times New Roman" w:cs="Times New Roman"/>
          <w:b/>
          <w:sz w:val="24"/>
          <w:szCs w:val="24"/>
          <w:lang w:eastAsia="ru-RU"/>
        </w:rPr>
        <w:t xml:space="preserve"> </w:t>
      </w:r>
    </w:p>
    <w:p w14:paraId="52BC7370" w14:textId="4E22D87E"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международного договора,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7A127375" w14:textId="2D5E2B0E" w:rsidR="001E613C"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международной организации (при наличии) копия свидетельства о постановке на учет в налоговом органе (при наличии)</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4466B3F8" w14:textId="76EF1C6F"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организации, уполномоченного осуществлять действия (операции) от имени международной организации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312F79A" w14:textId="24269356"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представителя международной организации, заверенная подписью уполномоченного лица и печатью международной организации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и/или на бумажном носителе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представителе международной 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международной организации, заверенной подписью уполномоченного лица и печатью международной организации (при наличии) для сверки предоставленных сведений; </w:t>
      </w:r>
    </w:p>
    <w:p w14:paraId="2F34DDBD" w14:textId="302968E2" w:rsidR="003523FB" w:rsidRDefault="004B628F" w:rsidP="006E1D4D">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28F">
        <w:rPr>
          <w:rFonts w:ascii="Times New Roman" w:eastAsia="Times New Roman" w:hAnsi="Times New Roman" w:cs="Times New Roman"/>
          <w:sz w:val="24"/>
          <w:szCs w:val="24"/>
          <w:lang w:eastAsia="ru-RU"/>
        </w:rPr>
        <w:t xml:space="preserve">Письмо-подтверждение (составленное по </w:t>
      </w:r>
      <w:r w:rsidR="00B52A7B">
        <w:rPr>
          <w:rFonts w:ascii="Times New Roman" w:eastAsia="Times New Roman" w:hAnsi="Times New Roman" w:cs="Times New Roman"/>
          <w:sz w:val="24"/>
          <w:szCs w:val="24"/>
          <w:lang w:eastAsia="ru-RU"/>
        </w:rPr>
        <w:t xml:space="preserve">примерной </w:t>
      </w:r>
      <w:r w:rsidRPr="004B628F">
        <w:rPr>
          <w:rFonts w:ascii="Times New Roman" w:eastAsia="Times New Roman" w:hAnsi="Times New Roman" w:cs="Times New Roman"/>
          <w:sz w:val="24"/>
          <w:szCs w:val="24"/>
          <w:lang w:eastAsia="ru-RU"/>
        </w:rPr>
        <w:t xml:space="preserve">форме </w:t>
      </w:r>
      <w:r>
        <w:rPr>
          <w:rFonts w:ascii="Times New Roman" w:eastAsia="Times New Roman" w:hAnsi="Times New Roman" w:cs="Times New Roman"/>
          <w:sz w:val="24"/>
          <w:szCs w:val="24"/>
          <w:lang w:eastAsia="ru-RU"/>
        </w:rPr>
        <w:t>Биржи</w:t>
      </w:r>
      <w:r w:rsidRPr="004B628F">
        <w:rPr>
          <w:rFonts w:ascii="Times New Roman" w:eastAsia="Times New Roman" w:hAnsi="Times New Roman" w:cs="Times New Roman"/>
          <w:sz w:val="24"/>
          <w:szCs w:val="24"/>
          <w:lang w:eastAsia="ru-RU"/>
        </w:rPr>
        <w:t xml:space="preserve">) о наличии у </w:t>
      </w:r>
      <w:r w:rsidR="00C214DC">
        <w:rPr>
          <w:rFonts w:ascii="Times New Roman" w:eastAsia="Times New Roman" w:hAnsi="Times New Roman" w:cs="Times New Roman"/>
          <w:sz w:val="24"/>
          <w:szCs w:val="24"/>
          <w:lang w:eastAsia="ru-RU"/>
        </w:rPr>
        <w:t>м</w:t>
      </w:r>
      <w:r w:rsidRPr="004B628F">
        <w:rPr>
          <w:rFonts w:ascii="Times New Roman" w:eastAsia="Times New Roman" w:hAnsi="Times New Roman" w:cs="Times New Roman"/>
          <w:sz w:val="24"/>
          <w:szCs w:val="24"/>
          <w:lang w:eastAsia="ru-RU"/>
        </w:rPr>
        <w:t xml:space="preserve">еждународной организации фактического права на получаемый </w:t>
      </w:r>
      <w:r>
        <w:rPr>
          <w:rFonts w:ascii="Times New Roman" w:eastAsia="Times New Roman" w:hAnsi="Times New Roman" w:cs="Times New Roman"/>
          <w:sz w:val="24"/>
          <w:szCs w:val="24"/>
          <w:lang w:eastAsia="ru-RU"/>
        </w:rPr>
        <w:t xml:space="preserve">от Биржи </w:t>
      </w:r>
      <w:r w:rsidRPr="004B628F">
        <w:rPr>
          <w:rFonts w:ascii="Times New Roman" w:eastAsia="Times New Roman" w:hAnsi="Times New Roman" w:cs="Times New Roman"/>
          <w:sz w:val="24"/>
          <w:szCs w:val="24"/>
          <w:lang w:eastAsia="ru-RU"/>
        </w:rPr>
        <w:t>доход</w:t>
      </w:r>
      <w:r w:rsidR="00B52A7B">
        <w:rPr>
          <w:rFonts w:ascii="Times New Roman" w:eastAsia="Times New Roman" w:hAnsi="Times New Roman" w:cs="Times New Roman"/>
          <w:sz w:val="24"/>
          <w:szCs w:val="24"/>
          <w:lang w:eastAsia="ru-RU"/>
        </w:rPr>
        <w:t xml:space="preserve"> </w:t>
      </w:r>
      <w:r w:rsidRPr="004B628F">
        <w:rPr>
          <w:rFonts w:ascii="Times New Roman" w:eastAsia="Times New Roman" w:hAnsi="Times New Roman" w:cs="Times New Roman"/>
          <w:sz w:val="24"/>
          <w:szCs w:val="24"/>
          <w:lang w:eastAsia="ru-RU"/>
        </w:rPr>
        <w:t xml:space="preserve">в смысле требований статьи 7 Налогового кодекса Российской Федерации. </w:t>
      </w:r>
    </w:p>
    <w:p w14:paraId="6CD72B2B" w14:textId="00075A98" w:rsidR="004B628F" w:rsidRDefault="004B628F"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352B28E0" w14:textId="77777777" w:rsidR="00B52A7B" w:rsidRDefault="00B52A7B"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3596044C" w14:textId="77777777" w:rsidR="004B628F" w:rsidRPr="004B6F44" w:rsidRDefault="004B628F"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A2B5608" w14:textId="3FA96857" w:rsidR="003523FB" w:rsidRPr="009D182D" w:rsidRDefault="003523FB" w:rsidP="009D182D">
      <w:pPr>
        <w:pStyle w:val="af6"/>
        <w:numPr>
          <w:ilvl w:val="0"/>
          <w:numId w:val="160"/>
        </w:numPr>
        <w:spacing w:after="240" w:line="240" w:lineRule="auto"/>
        <w:ind w:left="851" w:hanging="851"/>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созданный в соответствии с законодательством иностранного государства, предоставляет документы согласно перечню:</w:t>
      </w:r>
    </w:p>
    <w:p w14:paraId="2F72F152" w14:textId="598754AD" w:rsidR="007100BA" w:rsidRDefault="003523FB"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Опросная анкета финансовой организации в соответствии с Приложением 0</w:t>
      </w:r>
      <w:r w:rsidR="00F47B22" w:rsidRPr="004B6F44">
        <w:rPr>
          <w:rFonts w:ascii="Times New Roman" w:eastAsia="Times New Roman" w:hAnsi="Times New Roman" w:cs="Times New Roman"/>
          <w:sz w:val="24"/>
          <w:szCs w:val="24"/>
          <w:lang w:eastAsia="ru-RU"/>
        </w:rPr>
        <w:t>5</w:t>
      </w:r>
      <w:r w:rsidRPr="004B6F44">
        <w:rPr>
          <w:rFonts w:ascii="Times New Roman" w:eastAsia="Times New Roman" w:hAnsi="Times New Roman" w:cs="Times New Roman"/>
          <w:sz w:val="24"/>
          <w:szCs w:val="24"/>
          <w:lang w:eastAsia="ru-RU"/>
        </w:rPr>
        <w:t xml:space="preserve"> к </w:t>
      </w:r>
      <w:r w:rsidR="00F47B22" w:rsidRPr="004B6F44">
        <w:rPr>
          <w:rFonts w:ascii="Times New Roman" w:eastAsia="Times New Roman" w:hAnsi="Times New Roman" w:cs="Times New Roman"/>
          <w:sz w:val="24"/>
          <w:szCs w:val="24"/>
          <w:lang w:eastAsia="ru-RU"/>
        </w:rPr>
        <w:t>Формам документов</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7A6F5D4F" w14:textId="06265D7C" w:rsidR="007100BA" w:rsidRPr="007100BA" w:rsidRDefault="007100BA"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100BA">
        <w:rPr>
          <w:rFonts w:ascii="Times New Roman" w:eastAsia="Times New Roman" w:hAnsi="Times New Roman" w:cs="Times New Roman"/>
          <w:sz w:val="24"/>
          <w:szCs w:val="24"/>
          <w:lang w:eastAsia="ru-RU"/>
        </w:rPr>
        <w:t>Письмо за подписью уполномоченного лица о соответствии Кандидата в Участники торгов рынка депозитов – некредитн</w:t>
      </w:r>
      <w:r>
        <w:rPr>
          <w:rFonts w:ascii="Times New Roman" w:eastAsia="Times New Roman" w:hAnsi="Times New Roman" w:cs="Times New Roman"/>
          <w:sz w:val="24"/>
          <w:szCs w:val="24"/>
          <w:lang w:eastAsia="ru-RU"/>
        </w:rPr>
        <w:t>ой</w:t>
      </w:r>
      <w:r w:rsidRPr="007100BA">
        <w:rPr>
          <w:rFonts w:ascii="Times New Roman" w:eastAsia="Times New Roman" w:hAnsi="Times New Roman" w:cs="Times New Roman"/>
          <w:sz w:val="24"/>
          <w:szCs w:val="24"/>
          <w:lang w:eastAsia="ru-RU"/>
        </w:rPr>
        <w:t xml:space="preserve"> организаци</w:t>
      </w:r>
      <w:r>
        <w:rPr>
          <w:rFonts w:ascii="Times New Roman" w:eastAsia="Times New Roman" w:hAnsi="Times New Roman" w:cs="Times New Roman"/>
          <w:sz w:val="24"/>
          <w:szCs w:val="24"/>
          <w:lang w:eastAsia="ru-RU"/>
        </w:rPr>
        <w:t>и</w:t>
      </w:r>
      <w:r w:rsidRPr="007100BA">
        <w:rPr>
          <w:rFonts w:ascii="Times New Roman" w:eastAsia="Times New Roman" w:hAnsi="Times New Roman" w:cs="Times New Roman"/>
          <w:sz w:val="24"/>
          <w:szCs w:val="24"/>
          <w:lang w:eastAsia="ru-RU"/>
        </w:rPr>
        <w:t xml:space="preserve"> ЕврАзЭс/ЕАЭС,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36AD944C" w14:textId="7C540D55"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Действующие редакции учредительных документов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и все изменения к ним</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3C1EF1F0" w14:textId="1685C015"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государственную регистрацию </w:t>
      </w:r>
      <w:r w:rsidR="00742F07">
        <w:rPr>
          <w:rFonts w:ascii="Times New Roman" w:eastAsia="Times New Roman" w:hAnsi="Times New Roman" w:cs="Times New Roman"/>
          <w:sz w:val="24"/>
          <w:szCs w:val="24"/>
          <w:lang w:eastAsia="ru-RU"/>
        </w:rPr>
        <w:t>юридического лица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A346539" w14:textId="0F4D5871"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о постановке на учет в налоговом органе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(при наличии)</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171BF7CD" w14:textId="11521F41"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w:t>
      </w:r>
      <w:r w:rsidR="00742F07">
        <w:rPr>
          <w:rFonts w:ascii="Times New Roman" w:eastAsia="Times New Roman" w:hAnsi="Times New Roman" w:cs="Times New Roman"/>
          <w:sz w:val="24"/>
          <w:szCs w:val="24"/>
          <w:lang w:eastAsia="ru-RU"/>
        </w:rPr>
        <w:t>, выданное</w:t>
      </w:r>
      <w:r w:rsidRPr="004B6F44">
        <w:rPr>
          <w:rFonts w:ascii="Times New Roman" w:eastAsia="Times New Roman" w:hAnsi="Times New Roman" w:cs="Times New Roman"/>
          <w:sz w:val="24"/>
          <w:szCs w:val="24"/>
          <w:lang w:eastAsia="ru-RU"/>
        </w:rPr>
        <w:t xml:space="preserve"> уполномоченн</w:t>
      </w:r>
      <w:r w:rsidR="00742F07">
        <w:rPr>
          <w:rFonts w:ascii="Times New Roman" w:eastAsia="Times New Roman" w:hAnsi="Times New Roman" w:cs="Times New Roman"/>
          <w:sz w:val="24"/>
          <w:szCs w:val="24"/>
          <w:lang w:eastAsia="ru-RU"/>
        </w:rPr>
        <w:t>ым</w:t>
      </w:r>
      <w:r w:rsidRPr="004B6F44">
        <w:rPr>
          <w:rFonts w:ascii="Times New Roman" w:eastAsia="Times New Roman" w:hAnsi="Times New Roman" w:cs="Times New Roman"/>
          <w:sz w:val="24"/>
          <w:szCs w:val="24"/>
          <w:lang w:eastAsia="ru-RU"/>
        </w:rPr>
        <w:t xml:space="preserve"> орган</w:t>
      </w:r>
      <w:r w:rsidR="00742F07">
        <w:rPr>
          <w:rFonts w:ascii="Times New Roman" w:eastAsia="Times New Roman" w:hAnsi="Times New Roman" w:cs="Times New Roman"/>
          <w:sz w:val="24"/>
          <w:szCs w:val="24"/>
          <w:lang w:eastAsia="ru-RU"/>
        </w:rPr>
        <w:t>ом</w:t>
      </w:r>
      <w:r w:rsidRPr="004B6F44">
        <w:rPr>
          <w:rFonts w:ascii="Times New Roman" w:eastAsia="Times New Roman" w:hAnsi="Times New Roman" w:cs="Times New Roman"/>
          <w:sz w:val="24"/>
          <w:szCs w:val="24"/>
          <w:lang w:eastAsia="ru-RU"/>
        </w:rPr>
        <w:t xml:space="preserve"> государства учреждения</w:t>
      </w:r>
      <w:r w:rsidR="00742F07">
        <w:rPr>
          <w:rFonts w:ascii="Times New Roman" w:eastAsia="Times New Roman" w:hAnsi="Times New Roman" w:cs="Times New Roman"/>
          <w:sz w:val="24"/>
          <w:szCs w:val="24"/>
          <w:lang w:eastAsia="ru-RU"/>
        </w:rPr>
        <w:t xml:space="preserve"> юридического лица </w:t>
      </w:r>
      <w:r w:rsidRPr="004B6F44">
        <w:rPr>
          <w:rFonts w:ascii="Times New Roman" w:eastAsia="Times New Roman" w:hAnsi="Times New Roman" w:cs="Times New Roman"/>
          <w:sz w:val="24"/>
          <w:szCs w:val="24"/>
          <w:lang w:eastAsia="ru-RU"/>
        </w:rPr>
        <w:t xml:space="preserve">на </w:t>
      </w:r>
      <w:r w:rsidR="00742F07">
        <w:rPr>
          <w:rFonts w:ascii="Times New Roman" w:eastAsia="Times New Roman" w:hAnsi="Times New Roman" w:cs="Times New Roman"/>
          <w:sz w:val="24"/>
          <w:szCs w:val="24"/>
          <w:lang w:eastAsia="ru-RU"/>
        </w:rPr>
        <w:t xml:space="preserve">право осуществления деятельности, </w:t>
      </w:r>
      <w:r w:rsidRPr="004B6F44">
        <w:rPr>
          <w:rFonts w:ascii="Times New Roman" w:eastAsia="Times New Roman" w:hAnsi="Times New Roman" w:cs="Times New Roman"/>
          <w:sz w:val="24"/>
          <w:szCs w:val="24"/>
          <w:lang w:eastAsia="ru-RU"/>
        </w:rPr>
        <w:t>осуществление</w:t>
      </w:r>
      <w:r w:rsidR="00742F07">
        <w:rPr>
          <w:rFonts w:ascii="Times New Roman" w:eastAsia="Times New Roman" w:hAnsi="Times New Roman" w:cs="Times New Roman"/>
          <w:sz w:val="24"/>
          <w:szCs w:val="24"/>
          <w:lang w:eastAsia="ru-RU"/>
        </w:rPr>
        <w:t xml:space="preserve"> которой в соответствии с национальным законодательством государства юридического лица возможно при наличии</w:t>
      </w:r>
      <w:r w:rsidR="007100BA">
        <w:rPr>
          <w:rFonts w:ascii="Times New Roman" w:eastAsia="Times New Roman" w:hAnsi="Times New Roman" w:cs="Times New Roman"/>
          <w:sz w:val="24"/>
          <w:szCs w:val="24"/>
          <w:lang w:eastAsia="ru-RU"/>
        </w:rPr>
        <w:t xml:space="preserve"> </w:t>
      </w:r>
      <w:r w:rsidR="00742F07">
        <w:rPr>
          <w:rFonts w:ascii="Times New Roman" w:eastAsia="Times New Roman" w:hAnsi="Times New Roman" w:cs="Times New Roman"/>
          <w:sz w:val="24"/>
          <w:szCs w:val="24"/>
          <w:lang w:eastAsia="ru-RU"/>
        </w:rPr>
        <w:t>соответствующего специального разрешения уполномоченного органа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30B9D35" w14:textId="7C923D99"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постановку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на налоговый учет в Российской Федерации (копия, верность которой засвидетельствована нотариусом или самим юридическим лицом)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6F9AA6D5" w14:textId="6A5F5AD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В отношении лица, уполномоченного действовать от имени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 соответствии с учредительными документами (далее по тексту – Руководитель)</w:t>
      </w:r>
      <w:r w:rsidR="00F71F92">
        <w:rPr>
          <w:rStyle w:val="aff1"/>
          <w:rFonts w:ascii="Times New Roman" w:eastAsia="Times New Roman" w:hAnsi="Times New Roman" w:cs="Times New Roman"/>
          <w:sz w:val="24"/>
          <w:szCs w:val="24"/>
          <w:lang w:eastAsia="ru-RU"/>
        </w:rPr>
        <w:footnoteReference w:id="5"/>
      </w:r>
      <w:r w:rsidRPr="004B6F44">
        <w:rPr>
          <w:rFonts w:ascii="Times New Roman" w:eastAsia="Times New Roman" w:hAnsi="Times New Roman" w:cs="Times New Roman"/>
          <w:sz w:val="24"/>
          <w:szCs w:val="24"/>
          <w:lang w:eastAsia="ru-RU"/>
        </w:rPr>
        <w:t>:</w:t>
      </w:r>
    </w:p>
    <w:p w14:paraId="1AFF3C82" w14:textId="6189BFDC"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согласование кандидатуры Руководителя уполномоченным органом государства учреждения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(если такое согласование предусмотрено законодательством государства учреждения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4CC10CD6" w14:textId="27674433"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уполномоченного органа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подтверждающий избрание (назначение)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25163DC4" w14:textId="3FB017B1"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00573533">
        <w:rPr>
          <w:rFonts w:ascii="Times New Roman" w:eastAsia="Times New Roman" w:hAnsi="Times New Roman" w:cs="Times New Roman"/>
          <w:sz w:val="24"/>
          <w:szCs w:val="24"/>
          <w:lang w:eastAsia="ru-RU"/>
        </w:rPr>
        <w:t>.</w:t>
      </w:r>
    </w:p>
    <w:p w14:paraId="4A4E922F" w14:textId="616A59A9"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Доверенности на представителей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xml:space="preserve">, уполномоченных осуществлять действия (операции) от имени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434AFEF3" w14:textId="54FA5706"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(при наличии) копия документа, удостоверяющего личность представителя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00573533">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p>
    <w:p w14:paraId="708877CE" w14:textId="7023FA02" w:rsidR="007354E6" w:rsidRPr="007354E6" w:rsidRDefault="007354E6" w:rsidP="007354E6">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Документ, подтверждающий постоянное местонахождение</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Российская Федерация имеет международный договор (соглашение), регулирующий вопросы налогообложения (далее в настоящем разделе - сертификат налогового резидентства)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w:t>
      </w:r>
    </w:p>
    <w:p w14:paraId="3E6904AF" w14:textId="09152140" w:rsidR="007354E6" w:rsidRPr="007354E6" w:rsidRDefault="007354E6" w:rsidP="007354E6">
      <w:pPr>
        <w:tabs>
          <w:tab w:val="left" w:pos="851"/>
        </w:tabs>
        <w:overflowPunct w:val="0"/>
        <w:autoSpaceDE w:val="0"/>
        <w:autoSpaceDN w:val="0"/>
        <w:adjustRightInd w:val="0"/>
        <w:spacing w:before="120" w:after="0" w:line="240" w:lineRule="auto"/>
        <w:ind w:left="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Предоставление указанного документа не требуется, если факт постоянного местонахождения</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3FF7697F" w14:textId="645E1F62" w:rsidR="00C214DC" w:rsidRDefault="007354E6" w:rsidP="00361279">
      <w:pPr>
        <w:numPr>
          <w:ilvl w:val="0"/>
          <w:numId w:val="147"/>
        </w:numPr>
        <w:tabs>
          <w:tab w:val="left" w:pos="851"/>
        </w:tabs>
        <w:overflowPunct w:val="0"/>
        <w:autoSpaceDE w:val="0"/>
        <w:autoSpaceDN w:val="0"/>
        <w:adjustRightInd w:val="0"/>
        <w:spacing w:before="120" w:after="12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 xml:space="preserve">Документ, подтверждающий наличие у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 Документ не предоставляется, если соответствующие положения содержатся в сертификате налогового резидентства, указанном в подпункте 1</w:t>
      </w:r>
      <w:r>
        <w:rPr>
          <w:rFonts w:ascii="Times New Roman" w:eastAsia="Times New Roman" w:hAnsi="Times New Roman" w:cs="Times New Roman"/>
          <w:sz w:val="24"/>
          <w:szCs w:val="24"/>
          <w:lang w:eastAsia="ru-RU"/>
        </w:rPr>
        <w:t>0</w:t>
      </w:r>
      <w:r w:rsidRPr="007354E6">
        <w:rPr>
          <w:rFonts w:ascii="Times New Roman" w:eastAsia="Times New Roman" w:hAnsi="Times New Roman" w:cs="Times New Roman"/>
          <w:sz w:val="24"/>
          <w:szCs w:val="24"/>
          <w:lang w:eastAsia="ru-RU"/>
        </w:rPr>
        <w:t xml:space="preserve"> настоящего раздела.</w:t>
      </w:r>
    </w:p>
    <w:p w14:paraId="4D1DF36A" w14:textId="1011572A" w:rsidR="007354E6" w:rsidRPr="00150D27" w:rsidRDefault="007354E6" w:rsidP="007100BA">
      <w:pPr>
        <w:pStyle w:val="af6"/>
        <w:numPr>
          <w:ilvl w:val="0"/>
          <w:numId w:val="147"/>
        </w:numPr>
        <w:spacing w:before="120" w:after="120" w:line="240" w:lineRule="auto"/>
        <w:ind w:left="851" w:hanging="851"/>
        <w:contextualSpacing w:val="0"/>
        <w:jc w:val="both"/>
      </w:pPr>
      <w:r w:rsidRPr="00361279">
        <w:rPr>
          <w:rFonts w:ascii="Times New Roman" w:eastAsia="Times New Roman" w:hAnsi="Times New Roman" w:cs="Times New Roman"/>
          <w:sz w:val="24"/>
          <w:szCs w:val="24"/>
          <w:lang w:eastAsia="ru-RU"/>
        </w:rPr>
        <w:t xml:space="preserve">Письмо-подтверждение </w:t>
      </w:r>
      <w:r w:rsidR="00B52A7B" w:rsidRPr="00361279">
        <w:rPr>
          <w:rFonts w:ascii="Times New Roman" w:eastAsia="Times New Roman" w:hAnsi="Times New Roman" w:cs="Times New Roman"/>
          <w:sz w:val="24"/>
          <w:szCs w:val="24"/>
          <w:lang w:eastAsia="ru-RU"/>
        </w:rPr>
        <w:t xml:space="preserve">(составленное по примерной форме Биржи) </w:t>
      </w:r>
      <w:r w:rsidRPr="00361279">
        <w:rPr>
          <w:rFonts w:ascii="Times New Roman" w:eastAsia="Times New Roman" w:hAnsi="Times New Roman" w:cs="Times New Roman"/>
          <w:sz w:val="24"/>
          <w:szCs w:val="24"/>
          <w:lang w:eastAsia="ru-RU"/>
        </w:rPr>
        <w:t xml:space="preserve">о наличии у </w:t>
      </w:r>
      <w:r w:rsidR="002D274C">
        <w:rPr>
          <w:rFonts w:ascii="Times New Roman" w:eastAsia="Times New Roman" w:hAnsi="Times New Roman" w:cs="Times New Roman"/>
          <w:sz w:val="24"/>
          <w:szCs w:val="24"/>
          <w:lang w:eastAsia="ru-RU"/>
        </w:rPr>
        <w:t xml:space="preserve">юридического лица </w:t>
      </w:r>
      <w:r w:rsidRPr="00361279">
        <w:rPr>
          <w:rFonts w:ascii="Times New Roman" w:eastAsia="Times New Roman" w:hAnsi="Times New Roman" w:cs="Times New Roman"/>
          <w:sz w:val="24"/>
          <w:szCs w:val="24"/>
          <w:lang w:eastAsia="ru-RU"/>
        </w:rPr>
        <w:t>фактического права на получаемый от Биржи доход в смысле требований статьи 7 Налогового кодекса Российской Федерации</w:t>
      </w:r>
      <w:r w:rsid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361279">
        <w:rPr>
          <w:rFonts w:ascii="Times New Roman" w:eastAsia="Times New Roman" w:hAnsi="Times New Roman" w:cs="Times New Roman"/>
          <w:sz w:val="24"/>
          <w:szCs w:val="24"/>
          <w:lang w:eastAsia="ru-RU"/>
        </w:rPr>
        <w:t>.</w:t>
      </w:r>
    </w:p>
    <w:p w14:paraId="55F3C190" w14:textId="5D776E0A" w:rsidR="003523FB" w:rsidRPr="007100BA" w:rsidRDefault="003523FB" w:rsidP="007100BA">
      <w:pPr>
        <w:pStyle w:val="af6"/>
        <w:numPr>
          <w:ilvl w:val="0"/>
          <w:numId w:val="147"/>
        </w:numPr>
        <w:spacing w:line="240" w:lineRule="auto"/>
        <w:ind w:left="851" w:hanging="851"/>
        <w:jc w:val="both"/>
        <w:rPr>
          <w:rFonts w:ascii="Times New Roman" w:eastAsia="Times New Roman" w:hAnsi="Times New Roman" w:cs="Times New Roman"/>
          <w:color w:val="FF0000"/>
          <w:sz w:val="24"/>
          <w:szCs w:val="24"/>
          <w:lang w:eastAsia="ru-RU"/>
        </w:rPr>
      </w:pPr>
      <w:r w:rsidRPr="007100BA">
        <w:rPr>
          <w:rFonts w:ascii="Times New Roman" w:eastAsia="Times New Roman" w:hAnsi="Times New Roman" w:cs="Times New Roman"/>
          <w:sz w:val="24"/>
          <w:szCs w:val="24"/>
          <w:lang w:eastAsia="ru-RU"/>
        </w:rPr>
        <w:t>Документы (за исключением копий документов, удостоверяющих личность), составленные на территории иностранных государств, должны быть легализованы или апостилированы, если иное не предусмотрено международными договорами Российской Федерации.</w:t>
      </w:r>
      <w:r w:rsidRPr="007100BA">
        <w:rPr>
          <w:rFonts w:ascii="Times New Roman" w:eastAsia="Times New Roman" w:hAnsi="Times New Roman" w:cs="Times New Roman"/>
          <w:color w:val="FF0000"/>
          <w:sz w:val="24"/>
          <w:szCs w:val="24"/>
          <w:lang w:eastAsia="ru-RU"/>
        </w:rPr>
        <w:t xml:space="preserve"> </w:t>
      </w:r>
    </w:p>
    <w:p w14:paraId="03558ADB" w14:textId="77777777" w:rsidR="003523FB" w:rsidRPr="005B74CC" w:rsidRDefault="003523FB" w:rsidP="007100BA">
      <w:pPr>
        <w:spacing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w:t>
      </w:r>
      <w:r w:rsidR="000C7B91" w:rsidRPr="004B6F44">
        <w:rPr>
          <w:rFonts w:ascii="Times New Roman" w:eastAsia="Times New Roman" w:hAnsi="Times New Roman" w:cs="Times New Roman"/>
          <w:sz w:val="24"/>
          <w:szCs w:val="24"/>
          <w:lang w:eastAsia="ru-RU"/>
        </w:rPr>
        <w:t xml:space="preserve"> (за исключение двуязычных версий документов)</w:t>
      </w:r>
      <w:r w:rsidRPr="004B6F44">
        <w:rPr>
          <w:rFonts w:ascii="Times New Roman" w:eastAsia="Times New Roman" w:hAnsi="Times New Roman" w:cs="Times New Roman"/>
          <w:sz w:val="24"/>
          <w:szCs w:val="24"/>
          <w:lang w:eastAsia="ru-RU"/>
        </w:rPr>
        <w:t>, должны быть переведены на русский язык. Верность перевода или подлинность подписи переводчика должна быть засвидетельствована нотариусом.</w:t>
      </w:r>
    </w:p>
    <w:p w14:paraId="03BCA95C" w14:textId="4443076C" w:rsidR="00825C8E" w:rsidRPr="007354E6" w:rsidRDefault="007354E6" w:rsidP="007100BA">
      <w:pPr>
        <w:spacing w:line="240" w:lineRule="auto"/>
        <w:ind w:left="851"/>
        <w:jc w:val="both"/>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Сертификат налогового резидентства и документ, подтверждающий право на применение льгот по договору (соглашению) об избежании двойного налогообложения, предоставляются банком ежегодно не позднее 28 февраля текущего года. В отдельных случаях срок предоставления налогового сертификата может быть увеличен исключительно в связи с требованиями национального законодательства согласно которым предоставление налогового сертификата компетентным органом осуществляется в более поздние сроки по сравнению с установленными выше.</w:t>
      </w: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FF0A2C">
          <w:pgSz w:w="11906" w:h="16838"/>
          <w:pgMar w:top="709" w:right="849" w:bottom="851" w:left="993" w:header="709" w:footer="0" w:gutter="0"/>
          <w:cols w:space="708"/>
          <w:docGrid w:linePitch="360"/>
        </w:sectPr>
      </w:pPr>
    </w:p>
    <w:p w14:paraId="4A043D10" w14:textId="77777777" w:rsidR="007608F4" w:rsidRPr="007608F4" w:rsidRDefault="007608F4" w:rsidP="00E96A7E">
      <w:pPr>
        <w:pStyle w:val="10"/>
        <w:numPr>
          <w:ilvl w:val="0"/>
          <w:numId w:val="5"/>
        </w:numPr>
        <w:spacing w:before="0" w:line="240" w:lineRule="auto"/>
        <w:ind w:hanging="720"/>
        <w:jc w:val="both"/>
        <w:rPr>
          <w:rFonts w:ascii="Times New Roman" w:hAnsi="Times New Roman" w:cs="Times New Roman"/>
          <w:color w:val="0000FF"/>
        </w:rPr>
      </w:pPr>
      <w:bookmarkStart w:id="431" w:name="_Toc510771865"/>
      <w:bookmarkStart w:id="432" w:name="_Toc87864615"/>
      <w:r w:rsidRPr="007608F4">
        <w:rPr>
          <w:rFonts w:ascii="Times New Roman" w:hAnsi="Times New Roman" w:cs="Times New Roman"/>
          <w:color w:val="0000FF"/>
        </w:rPr>
        <w:t>Формы отчетных документов, предоставляемых ПАО Московская Биржа</w:t>
      </w:r>
      <w:bookmarkEnd w:id="431"/>
      <w:bookmarkEnd w:id="432"/>
    </w:p>
    <w:p w14:paraId="1FA7607D" w14:textId="0C908D87" w:rsidR="007608F4" w:rsidRPr="005B74CC" w:rsidRDefault="007608F4" w:rsidP="00E96A7E">
      <w:pPr>
        <w:pStyle w:val="10"/>
        <w:numPr>
          <w:ilvl w:val="1"/>
          <w:numId w:val="5"/>
        </w:numPr>
        <w:spacing w:before="120" w:after="120" w:line="240" w:lineRule="auto"/>
        <w:jc w:val="both"/>
        <w:rPr>
          <w:rFonts w:ascii="Times New Roman" w:hAnsi="Times New Roman" w:cs="Times New Roman"/>
          <w:color w:val="0000FF"/>
          <w:sz w:val="24"/>
          <w:szCs w:val="24"/>
        </w:rPr>
      </w:pPr>
      <w:bookmarkStart w:id="433" w:name="_Ref435447563"/>
      <w:bookmarkStart w:id="434" w:name="_Toc510771866"/>
      <w:bookmarkStart w:id="435" w:name="_Toc87864616"/>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433"/>
      <w:bookmarkEnd w:id="434"/>
      <w:bookmarkEnd w:id="435"/>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r w:rsidRPr="007608F4">
              <w:rPr>
                <w:rFonts w:ascii="Times New Roman" w:eastAsia="Times New Roman" w:hAnsi="Times New Roman" w:cs="Times New Roman"/>
                <w:b/>
                <w:color w:val="000000"/>
                <w:sz w:val="16"/>
                <w:szCs w:val="16"/>
                <w:lang w:val="en-US" w:eastAsia="ru-RU"/>
              </w:rPr>
              <w:t>трахов</w:t>
            </w:r>
            <w:r w:rsidRPr="007608F4">
              <w:rPr>
                <w:rFonts w:ascii="Times New Roman" w:eastAsia="Times New Roman" w:hAnsi="Times New Roman" w:cs="Times New Roman"/>
                <w:b/>
                <w:color w:val="000000"/>
                <w:sz w:val="16"/>
                <w:szCs w:val="16"/>
                <w:lang w:eastAsia="ru-RU"/>
              </w:rPr>
              <w:t>ая</w:t>
            </w:r>
            <w:r w:rsidRPr="007608F4">
              <w:rPr>
                <w:rFonts w:ascii="Times New Roman" w:eastAsia="Times New Roman" w:hAnsi="Times New Roman" w:cs="Times New Roman"/>
                <w:b/>
                <w:color w:val="000000"/>
                <w:sz w:val="16"/>
                <w:szCs w:val="16"/>
                <w:lang w:val="en-US" w:eastAsia="ru-RU"/>
              </w:rPr>
              <w:t xml:space="preserve"> лицензи</w:t>
            </w:r>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Индивидуальный инвестиционный  счет</w:t>
            </w:r>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val="en-US" w:eastAsia="ru-RU"/>
              </w:rPr>
              <w:t>Представитель клиента</w:t>
            </w:r>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val="en-US" w:eastAsia="ru-RU"/>
              </w:rPr>
              <w:t>Статус клиента</w:t>
            </w:r>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val="en-US" w:eastAsia="ru-RU"/>
              </w:rPr>
              <w:t>Дата регистрации клиента</w:t>
            </w:r>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val="en-US" w:eastAsia="ru-RU"/>
              </w:rPr>
              <w:t>Дата удаления клиента</w:t>
            </w:r>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r w:rsidRPr="007608F4">
              <w:rPr>
                <w:rFonts w:ascii="Times New Roman" w:eastAsia="Times New Roman" w:hAnsi="Times New Roman" w:cs="Times New Roman"/>
                <w:b/>
                <w:color w:val="000000"/>
                <w:sz w:val="16"/>
                <w:szCs w:val="16"/>
                <w:lang w:val="en-US" w:eastAsia="ru-RU"/>
              </w:rPr>
              <w:t>Изменения</w:t>
            </w:r>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1"/>
          <w:footerReference w:type="first" r:id="rId12"/>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436" w:name="_Toc414455994"/>
      <w:bookmarkStart w:id="437" w:name="_Toc423076578"/>
      <w:bookmarkEnd w:id="436"/>
      <w:bookmarkEnd w:id="437"/>
    </w:p>
    <w:p w14:paraId="7FF1DE9B" w14:textId="77777777" w:rsidR="007608F4" w:rsidRPr="005B74CC" w:rsidRDefault="007608F4" w:rsidP="00E96A7E">
      <w:pPr>
        <w:pStyle w:val="10"/>
        <w:numPr>
          <w:ilvl w:val="1"/>
          <w:numId w:val="5"/>
        </w:numPr>
        <w:spacing w:before="120" w:after="120" w:line="240" w:lineRule="auto"/>
        <w:jc w:val="both"/>
        <w:rPr>
          <w:rFonts w:ascii="Times New Roman" w:hAnsi="Times New Roman" w:cs="Times New Roman"/>
          <w:color w:val="0000FF"/>
          <w:sz w:val="24"/>
          <w:szCs w:val="24"/>
        </w:rPr>
      </w:pPr>
      <w:bookmarkStart w:id="438" w:name="_Toc360177530"/>
      <w:bookmarkStart w:id="439" w:name="_Toc385580452"/>
      <w:bookmarkStart w:id="440" w:name="_Toc413164779"/>
      <w:bookmarkStart w:id="441" w:name="_Toc414455995"/>
      <w:bookmarkStart w:id="442" w:name="_Toc423076579"/>
      <w:bookmarkStart w:id="443" w:name="_Toc510771868"/>
      <w:bookmarkStart w:id="444" w:name="_Toc87864617"/>
      <w:bookmarkEnd w:id="438"/>
      <w:bookmarkEnd w:id="439"/>
      <w:bookmarkEnd w:id="440"/>
      <w:bookmarkEnd w:id="441"/>
      <w:bookmarkEnd w:id="442"/>
      <w:r w:rsidRPr="005B74CC">
        <w:rPr>
          <w:rFonts w:ascii="Times New Roman" w:hAnsi="Times New Roman" w:cs="Times New Roman"/>
          <w:color w:val="0000FF"/>
          <w:sz w:val="24"/>
          <w:szCs w:val="24"/>
        </w:rPr>
        <w:t>Форматы электронных документов</w:t>
      </w:r>
      <w:bookmarkEnd w:id="443"/>
      <w:bookmarkEnd w:id="444"/>
    </w:p>
    <w:p w14:paraId="7CF5CB7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5B74CC" w:rsidRDefault="00307AC2"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5" w:name="_Toc87864618"/>
      <w:r w:rsidRPr="005B74CC">
        <w:rPr>
          <w:rFonts w:ascii="Times New Roman" w:eastAsia="Times New Roman" w:hAnsi="Times New Roman" w:cs="Times New Roman"/>
          <w:sz w:val="24"/>
          <w:szCs w:val="24"/>
          <w:lang w:eastAsia="ru-RU"/>
        </w:rPr>
        <w:t>Приложение 01</w:t>
      </w:r>
      <w:bookmarkEnd w:id="445"/>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Организационно-правовая форма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67694F" w14:textId="6374C599"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1F5BDB" w14:textId="4086E383"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ОКТМО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13A9D6" w14:textId="11D2EA5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0204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BB78402" w14:textId="752C4AA0"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ОКОГУ</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A4FF1F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Телефон</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Факс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представительства организации в Интернете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659659E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BD2CF9">
              <w:rPr>
                <w:rFonts w:ascii="Times New Roman" w:eastAsia="Times New Roman" w:hAnsi="Times New Roman" w:cs="Times New Roman"/>
                <w:sz w:val="24"/>
                <w:szCs w:val="24"/>
                <w:lang w:eastAsia="ar-SA"/>
              </w:rPr>
              <w:t xml:space="preserve">пяти </w:t>
            </w:r>
            <w:r w:rsidRPr="00307AC2">
              <w:rPr>
                <w:rFonts w:ascii="Times New Roman" w:eastAsia="Times New Roman" w:hAnsi="Times New Roman" w:cs="Times New Roman"/>
                <w:sz w:val="24"/>
                <w:szCs w:val="24"/>
                <w:lang w:eastAsia="ar-SA"/>
              </w:rPr>
              <w:t>проценто</w:t>
            </w:r>
            <w:r w:rsidR="00BD2CF9">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бенефициарных владельцах (с 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6"/>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На осуществление банковских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Брокерская</w:t>
            </w:r>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Дилерская</w:t>
            </w:r>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Управление ценными бумагами</w:t>
            </w:r>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Депозитарная</w:t>
            </w:r>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1"/>
                <w:rFonts w:ascii="Times New Roman" w:eastAsia="Times New Roman" w:hAnsi="Times New Roman" w:cs="Times New Roman"/>
                <w:sz w:val="24"/>
                <w:szCs w:val="24"/>
                <w:lang w:eastAsia="ar-SA"/>
              </w:rPr>
              <w:footnoteReference w:id="7"/>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8"/>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CFB480B" w14:textId="3C2E8C11"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51362E9C" w14:textId="1F0B10F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 </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26A6EDBE" w14:textId="0695CEE3"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выгодоприобретателях: наименование, название, номер и дата соответствующего договора</w:t>
            </w:r>
            <w:r w:rsidRPr="00307AC2">
              <w:rPr>
                <w:rFonts w:ascii="Times New Roman" w:eastAsia="Times New Roman" w:hAnsi="Times New Roman" w:cs="Times New Roman"/>
                <w:sz w:val="24"/>
                <w:szCs w:val="24"/>
                <w:vertAlign w:val="superscript"/>
                <w:lang w:eastAsia="ar-SA"/>
              </w:rPr>
              <w:footnoteReference w:id="9"/>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10"/>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0ABEECA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Главного бухгалтера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48C868BA"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3F6A90B" w14:textId="0F31FCEC"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Сведения о действующих квалификационных аттестатах руководителя организации: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8BFFFE3"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4A58B6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D359B5" w14:textId="0BC0B351"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дата и номер протокола решения экзаменационной комиссии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255C75"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03DE54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E77E620" w14:textId="7AABEC22"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дата и номер протокола решения Аттестационной комиссии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8C40AC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F85E66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FDA5144" w14:textId="308EE005"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серия и номер квалификационного аттестата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56C870E"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34DB465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C6B3137" w14:textId="7434E978"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присвоенная квалификация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4BDFF2"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2CED8FA4"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Контролер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150CC69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FEC2A4" w14:textId="5DDDD4EE"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документ о назначении на должность (название, дата, номер)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C7DE6D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3892A4D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A53DF1" w14:textId="223EA227"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Сведения о действующих квалификационных аттестатах контролера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046009F"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69B6DBC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630640" w14:textId="57DF7707"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дата и номер протокола решения экзаменационной комиссии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EF3CAC5"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1E414D7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578A04A" w14:textId="32E61E9C"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дата и номер протокола решения Аттестационной комиссии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AA2B05"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AEAEF2A"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7C33BCA" w14:textId="4131230F"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серия и номер квалификационного аттестата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7D96B02"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930898A"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F9BC83E" w14:textId="151ACEDE"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присвоенная квалификация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5DD7E7"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t>м.п.</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C20068C"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27855B16" w14:textId="61151CF9" w:rsidR="00307AC2" w:rsidRDefault="00307AC2" w:rsidP="00B22415">
      <w:pPr>
        <w:keepNext/>
        <w:tabs>
          <w:tab w:val="left" w:pos="-3402"/>
        </w:tabs>
        <w:suppressAutoHyphens/>
        <w:spacing w:after="0" w:line="240" w:lineRule="auto"/>
        <w:jc w:val="both"/>
        <w:textAlignment w:val="baseline"/>
        <w:outlineLvl w:val="0"/>
        <w:rPr>
          <w:rFonts w:ascii="Times New Roman" w:eastAsia="Times New Roman" w:hAnsi="Times New Roman" w:cs="Times New Roman"/>
          <w:lang w:eastAsia="ru-RU"/>
        </w:rPr>
      </w:pP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t xml:space="preserve">    </w:t>
      </w:r>
    </w:p>
    <w:p w14:paraId="0290D133" w14:textId="77777777" w:rsidR="001E54D0" w:rsidRDefault="001E54D0">
      <w:pPr>
        <w:rPr>
          <w:rFonts w:ascii="Times New Roman" w:eastAsia="Times New Roman" w:hAnsi="Times New Roman" w:cs="Times New Roman"/>
          <w:b/>
          <w:bCs/>
          <w:color w:val="365F91" w:themeColor="accent1" w:themeShade="BF"/>
          <w:sz w:val="24"/>
          <w:szCs w:val="24"/>
          <w:lang w:eastAsia="ru-RU"/>
        </w:rPr>
      </w:pPr>
      <w:r>
        <w:rPr>
          <w:rFonts w:ascii="Times New Roman" w:eastAsia="Times New Roman" w:hAnsi="Times New Roman" w:cs="Times New Roman"/>
          <w:sz w:val="24"/>
          <w:szCs w:val="24"/>
          <w:lang w:eastAsia="ru-RU"/>
        </w:rPr>
        <w:br w:type="page"/>
      </w:r>
    </w:p>
    <w:p w14:paraId="42041DAE" w14:textId="08FA3A0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6" w:name="_Toc87864619"/>
      <w:r w:rsidRPr="005B74CC">
        <w:rPr>
          <w:rFonts w:ascii="Times New Roman" w:eastAsia="Times New Roman" w:hAnsi="Times New Roman" w:cs="Times New Roman"/>
          <w:sz w:val="24"/>
          <w:szCs w:val="24"/>
          <w:lang w:eastAsia="ru-RU"/>
        </w:rPr>
        <w:t>Приложение 02</w:t>
      </w:r>
      <w:bookmarkEnd w:id="446"/>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7D3535">
      <w:pPr>
        <w:widowControl w:val="0"/>
        <w:numPr>
          <w:ilvl w:val="2"/>
          <w:numId w:val="140"/>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Specification Консорциума World Wide Web.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7D3535">
      <w:pPr>
        <w:widowControl w:val="0"/>
        <w:numPr>
          <w:ilvl w:val="2"/>
          <w:numId w:val="141"/>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024AA9F4" w14:textId="77777777" w:rsidR="007D3535" w:rsidRPr="007D3535"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Электронный файл данных формируется в виде XML-документа, соответствующего международной спецификации XML 1.0 Specification Консорциума World Wide Web.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формы </w:t>
      </w:r>
      <w:r w:rsidRPr="007D3535">
        <w:rPr>
          <w:rFonts w:ascii="Times New Roman" w:eastAsia="Times New Roman" w:hAnsi="Times New Roman" w:cs="Times New Roman"/>
          <w:sz w:val="24"/>
          <w:szCs w:val="24"/>
          <w:lang w:eastAsia="ar-SA"/>
        </w:rPr>
        <w:t>0710002, формы 0710004</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EB4D299"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0A0015E9"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7" w:name="_Toc87864620"/>
      <w:r w:rsidRPr="005B74CC">
        <w:rPr>
          <w:rFonts w:ascii="Times New Roman" w:eastAsia="Times New Roman" w:hAnsi="Times New Roman" w:cs="Times New Roman"/>
          <w:sz w:val="24"/>
          <w:szCs w:val="24"/>
          <w:lang w:eastAsia="ru-RU"/>
        </w:rPr>
        <w:t>Приложение 03</w:t>
      </w:r>
      <w:bookmarkEnd w:id="447"/>
    </w:p>
    <w:p w14:paraId="40554A2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2309E6ED"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4DECCD2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1086BD0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1C0DFB40"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5F6C93F3"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374B8FA"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p>
    <w:p w14:paraId="0FE937A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01089335"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4103F8B3"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5068B774" w14:textId="36B1F5B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noProof/>
          <w:sz w:val="24"/>
          <w:szCs w:val="24"/>
          <w:lang w:eastAsia="ar-SA"/>
        </w:rPr>
        <w:t xml:space="preserve">Настоящим «Наименование организации», ИНН </w:t>
      </w:r>
      <w:r w:rsidRPr="007D3535">
        <w:rPr>
          <w:rFonts w:ascii="Times New Roman" w:eastAsia="Times New Roman" w:hAnsi="Times New Roman" w:cs="Times New Roman"/>
          <w:bCs/>
          <w:sz w:val="24"/>
          <w:szCs w:val="24"/>
          <w:lang w:eastAsia="ar-SA"/>
        </w:rPr>
        <w:t>подтверждает отсутствие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AE681C" w:rsidRPr="00F322B6">
        <w:rPr>
          <w:rFonts w:ascii="Times New Roman" w:eastAsia="Times New Roman" w:hAnsi="Times New Roman" w:cs="Times New Roman"/>
          <w:bCs/>
          <w:sz w:val="24"/>
          <w:szCs w:val="24"/>
          <w:lang w:eastAsia="ar-SA"/>
        </w:rPr>
        <w:t>,</w:t>
      </w:r>
      <w:r w:rsidR="00AE681C" w:rsidRPr="00D376D7">
        <w:rPr>
          <w:rFonts w:ascii="Times New Roman" w:hAnsi="Times New Roman" w:cs="Times New Roman"/>
          <w:bCs/>
          <w:sz w:val="24"/>
          <w:szCs w:val="24"/>
        </w:rPr>
        <w:t xml:space="preserve"> выгодоприобретателях</w:t>
      </w:r>
      <w:r w:rsidR="00AE681C" w:rsidRPr="0034431E">
        <w:rPr>
          <w:bCs/>
        </w:rPr>
        <w:t xml:space="preserve"> </w:t>
      </w:r>
      <w:r w:rsidRPr="007D3535">
        <w:rPr>
          <w:rFonts w:ascii="Times New Roman" w:eastAsia="Times New Roman" w:hAnsi="Times New Roman" w:cs="Times New Roman"/>
          <w:bCs/>
          <w:sz w:val="24"/>
          <w:szCs w:val="24"/>
          <w:lang w:eastAsia="ar-SA"/>
        </w:rPr>
        <w:t>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5C52CCEF"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bCs/>
          <w:noProof/>
          <w:sz w:val="24"/>
          <w:szCs w:val="24"/>
          <w:lang w:eastAsia="ar-SA"/>
        </w:rPr>
      </w:pPr>
    </w:p>
    <w:p w14:paraId="6F8CC6F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ab/>
      </w:r>
    </w:p>
    <w:p w14:paraId="06B9B8EB"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С уважением,</w:t>
      </w:r>
    </w:p>
    <w:p w14:paraId="1DF7B21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Должность                                                                                                 ФИО</w:t>
      </w:r>
    </w:p>
    <w:p w14:paraId="4276ED79"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678116BE"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5E52646B"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8" w:name="_Toc87864621"/>
      <w:r w:rsidRPr="005B74CC">
        <w:rPr>
          <w:rFonts w:ascii="Times New Roman" w:eastAsia="Times New Roman" w:hAnsi="Times New Roman" w:cs="Times New Roman"/>
          <w:sz w:val="24"/>
          <w:szCs w:val="24"/>
          <w:lang w:eastAsia="ru-RU"/>
        </w:rPr>
        <w:t>Приложение 04</w:t>
      </w:r>
      <w:bookmarkEnd w:id="448"/>
      <w:r w:rsidRPr="005B74CC">
        <w:rPr>
          <w:rFonts w:ascii="Times New Roman" w:eastAsia="Times New Roman" w:hAnsi="Times New Roman" w:cs="Times New Roman"/>
          <w:sz w:val="24"/>
          <w:szCs w:val="24"/>
          <w:lang w:eastAsia="ru-RU"/>
        </w:rPr>
        <w:t xml:space="preserve"> </w:t>
      </w:r>
    </w:p>
    <w:p w14:paraId="19E33E35"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3DD628DB"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5BEA3CD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442CD16E"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066B5430"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E896624"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8204F77"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A9560A5"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7FA980A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24B9FB16"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0DE2424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3C146120" w14:textId="642C32DD"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 xml:space="preserve">Также подтверждаем отсутствие иных изменений в сведениях, содержащихся в Анкете юридического лица, и документах, ранее представленных «Наименование </w:t>
      </w:r>
      <w:r w:rsidRPr="005E5958">
        <w:rPr>
          <w:rFonts w:ascii="Times New Roman" w:eastAsia="Times New Roman" w:hAnsi="Times New Roman" w:cs="Times New Roman"/>
          <w:bCs/>
          <w:sz w:val="24"/>
          <w:szCs w:val="24"/>
          <w:lang w:eastAsia="ar-SA"/>
        </w:rPr>
        <w:t>организации» в ПАО Московская Биржа, включая сведения о представителях</w:t>
      </w:r>
      <w:r w:rsidR="00AE681C" w:rsidRPr="005E5958">
        <w:rPr>
          <w:rFonts w:ascii="Times New Roman" w:eastAsia="Times New Roman" w:hAnsi="Times New Roman" w:cs="Times New Roman"/>
          <w:bCs/>
          <w:sz w:val="24"/>
          <w:szCs w:val="24"/>
          <w:lang w:eastAsia="ar-SA"/>
        </w:rPr>
        <w:t xml:space="preserve">, </w:t>
      </w:r>
      <w:r w:rsidR="00AE681C" w:rsidRPr="00D376D7">
        <w:rPr>
          <w:rFonts w:ascii="Times New Roman" w:hAnsi="Times New Roman" w:cs="Times New Roman"/>
          <w:bCs/>
          <w:sz w:val="24"/>
          <w:szCs w:val="24"/>
        </w:rPr>
        <w:t xml:space="preserve">выгодоприобретателях </w:t>
      </w:r>
      <w:r w:rsidRPr="005E5958">
        <w:rPr>
          <w:rFonts w:ascii="Times New Roman" w:eastAsia="Times New Roman" w:hAnsi="Times New Roman" w:cs="Times New Roman"/>
          <w:bCs/>
          <w:sz w:val="24"/>
          <w:szCs w:val="24"/>
          <w:lang w:eastAsia="ar-SA"/>
        </w:rPr>
        <w:t>и бенефициарных</w:t>
      </w:r>
      <w:r w:rsidRPr="007D3535">
        <w:rPr>
          <w:rFonts w:ascii="Times New Roman" w:eastAsia="Times New Roman" w:hAnsi="Times New Roman" w:cs="Times New Roman"/>
          <w:bCs/>
          <w:sz w:val="24"/>
          <w:szCs w:val="24"/>
          <w:lang w:eastAsia="ar-SA"/>
        </w:rPr>
        <w:t xml:space="preserve">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74DED43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2380997A"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178CA016"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08E61967" w14:textId="77777777" w:rsidR="007D3535" w:rsidRPr="007D3535" w:rsidRDefault="007D3535" w:rsidP="007D3535">
      <w:pPr>
        <w:widowControl w:val="0"/>
        <w:suppressAutoHyphens/>
        <w:autoSpaceDE w:val="0"/>
        <w:spacing w:before="100" w:after="100" w:line="240" w:lineRule="auto"/>
        <w:ind w:left="1080"/>
        <w:jc w:val="both"/>
        <w:textAlignment w:val="baseline"/>
        <w:rPr>
          <w:rFonts w:ascii="Times New Roman" w:eastAsia="Times New Roman" w:hAnsi="Times New Roman" w:cs="Times New Roman"/>
          <w:sz w:val="24"/>
          <w:szCs w:val="24"/>
          <w:lang w:eastAsia="ar-SA"/>
        </w:rPr>
      </w:pPr>
    </w:p>
    <w:p w14:paraId="7E693ABD"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5FF58F3"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50043885" w14:textId="77777777" w:rsidR="007D3535" w:rsidRDefault="007D35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CF922C7"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0CB80BAE" w14:textId="77777777" w:rsidR="004B6F44" w:rsidRPr="005B74CC" w:rsidRDefault="00763374"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9" w:name="_Toc87864622"/>
      <w:r w:rsidRPr="005B74CC">
        <w:rPr>
          <w:rFonts w:ascii="Times New Roman" w:eastAsia="Times New Roman" w:hAnsi="Times New Roman" w:cs="Times New Roman"/>
          <w:sz w:val="24"/>
          <w:szCs w:val="24"/>
          <w:lang w:eastAsia="ru-RU"/>
        </w:rPr>
        <w:t xml:space="preserve">Приложение </w:t>
      </w:r>
      <w:r w:rsidR="007D3535" w:rsidRPr="005B74CC">
        <w:rPr>
          <w:rFonts w:ascii="Times New Roman" w:eastAsia="Times New Roman" w:hAnsi="Times New Roman" w:cs="Times New Roman"/>
          <w:sz w:val="24"/>
          <w:szCs w:val="24"/>
          <w:lang w:eastAsia="ru-RU"/>
        </w:rPr>
        <w:t>05</w:t>
      </w:r>
      <w:bookmarkEnd w:id="449"/>
      <w:r w:rsidR="00F47B22" w:rsidRPr="005B74CC">
        <w:rPr>
          <w:rFonts w:ascii="Times New Roman" w:eastAsia="Times New Roman" w:hAnsi="Times New Roman" w:cs="Times New Roman"/>
          <w:sz w:val="24"/>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450"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40400A"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40400A"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0400A"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Please, specify the name, position, phone, fax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0400A"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0400A"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0400A"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40400A"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40400A"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77777777" w:rsidR="004B6F44" w:rsidRPr="00F41442" w:rsidRDefault="00F47B22" w:rsidP="005B74CC">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51" w:name="_Toc87864623"/>
      <w:bookmarkStart w:id="452" w:name="_Hlk70613462"/>
      <w:r w:rsidRPr="00F41442">
        <w:rPr>
          <w:rFonts w:ascii="Times New Roman" w:eastAsia="Times New Roman" w:hAnsi="Times New Roman" w:cs="Times New Roman"/>
          <w:b w:val="0"/>
          <w:bCs w:val="0"/>
          <w:color w:val="auto"/>
          <w:sz w:val="24"/>
          <w:szCs w:val="24"/>
          <w:lang w:eastAsia="ru-RU"/>
        </w:rPr>
        <w:t>Приложение 06</w:t>
      </w:r>
      <w:bookmarkEnd w:id="451"/>
      <w:r w:rsidRPr="00F41442">
        <w:rPr>
          <w:rFonts w:ascii="Times New Roman" w:eastAsia="Times New Roman" w:hAnsi="Times New Roman" w:cs="Times New Roman"/>
          <w:b w:val="0"/>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bookmarkEnd w:id="452"/>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450"/>
    </w:p>
    <w:p w14:paraId="4852E1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75208C2B"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 xml:space="preserve">Московская Биржа" и ПО "Универсальный файловый шлюз"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C76740">
      <w:pPr>
        <w:ind w:left="720"/>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области 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5820A951"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в исполнении данного ЭД.</w:t>
      </w:r>
    </w:p>
    <w:p w14:paraId="33F400C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C26583">
      <w:pPr>
        <w:numPr>
          <w:ilvl w:val="0"/>
          <w:numId w:val="10"/>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C26583">
      <w:pPr>
        <w:numPr>
          <w:ilvl w:val="0"/>
          <w:numId w:val="10"/>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00"/>
    <w:bookmarkEnd w:id="201"/>
    <w:p w14:paraId="3E9C183A" w14:textId="05DE2402" w:rsidR="00763374"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181314" w14:textId="54A0C28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529958" w14:textId="19D18D94"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7311A9E" w14:textId="51D6ED8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D63FF02" w14:textId="403ABFD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8DDE229" w14:textId="633A16E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8EB913" w14:textId="6C5ED71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D6F1269" w14:textId="7921F35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680A54C" w14:textId="30522F0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BE3C26A" w14:textId="4BA63B4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33D7D78" w14:textId="29033A8A"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BE980B8" w14:textId="47FC02B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A00E14D" w14:textId="7ED0110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F291887" w14:textId="369E995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D6D24BF" w14:textId="5F27AF8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0864097" w14:textId="0968933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BE4347E" w14:textId="4CBE904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5B0D638" w14:textId="2C16FC8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8E3C81A" w14:textId="2580523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DF7188" w14:textId="05134EE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0C73F0C" w14:textId="06CA999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573BEE1" w14:textId="646E82F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EA35E00" w14:textId="5C5A142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6C3A9E2" w14:textId="1B58FFC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059ED88" w14:textId="54FA4BA1"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34CDA7F" w14:textId="4F867AB6" w:rsidR="009153D9" w:rsidRPr="00F41442" w:rsidRDefault="009153D9" w:rsidP="009153D9">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53" w:name="_Toc87864624"/>
      <w:r w:rsidRPr="00F41442">
        <w:rPr>
          <w:rFonts w:ascii="Times New Roman" w:eastAsia="Times New Roman" w:hAnsi="Times New Roman" w:cs="Times New Roman"/>
          <w:b w:val="0"/>
          <w:bCs w:val="0"/>
          <w:color w:val="auto"/>
          <w:sz w:val="24"/>
          <w:szCs w:val="24"/>
          <w:lang w:eastAsia="ru-RU"/>
        </w:rPr>
        <w:t>Приложение 0</w:t>
      </w:r>
      <w:r>
        <w:rPr>
          <w:rFonts w:ascii="Times New Roman" w:eastAsia="Times New Roman" w:hAnsi="Times New Roman" w:cs="Times New Roman"/>
          <w:b w:val="0"/>
          <w:bCs w:val="0"/>
          <w:color w:val="auto"/>
          <w:sz w:val="24"/>
          <w:szCs w:val="24"/>
          <w:lang w:eastAsia="ru-RU"/>
        </w:rPr>
        <w:t>7</w:t>
      </w:r>
      <w:bookmarkEnd w:id="453"/>
      <w:r w:rsidRPr="00F41442">
        <w:rPr>
          <w:rFonts w:ascii="Times New Roman" w:eastAsia="Times New Roman" w:hAnsi="Times New Roman" w:cs="Times New Roman"/>
          <w:b w:val="0"/>
          <w:bCs w:val="0"/>
          <w:color w:val="auto"/>
          <w:sz w:val="24"/>
          <w:szCs w:val="24"/>
          <w:lang w:eastAsia="ru-RU"/>
        </w:rPr>
        <w:t xml:space="preserve"> </w:t>
      </w:r>
    </w:p>
    <w:p w14:paraId="2666FFBF" w14:textId="77777777" w:rsidR="009153D9"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586E1269"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11C51FB0"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525D58BC"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134356F" w14:textId="6AF2A3E9"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871182" w14:textId="4DB7AFC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ADF0909" w14:textId="796A6A6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AF31B33" w14:textId="49470279" w:rsidR="00A851C0" w:rsidRPr="00A851C0" w:rsidRDefault="00A851C0" w:rsidP="00A851C0">
      <w:pPr>
        <w:keepNext/>
        <w:spacing w:after="0" w:line="240" w:lineRule="auto"/>
        <w:outlineLvl w:val="4"/>
        <w:rPr>
          <w:rFonts w:ascii="Times New Roman" w:eastAsia="Times New Roman" w:hAnsi="Times New Roman" w:cs="Arial"/>
          <w:b/>
          <w:sz w:val="24"/>
          <w:szCs w:val="20"/>
          <w:lang w:eastAsia="ru-RU"/>
        </w:rPr>
      </w:pPr>
      <w:bookmarkStart w:id="454" w:name="e0_0_"/>
      <w:r w:rsidRPr="00A851C0">
        <w:rPr>
          <w:rFonts w:ascii="Times New Roman" w:eastAsia="Times New Roman" w:hAnsi="Times New Roman" w:cs="Times New Roman"/>
          <w:sz w:val="24"/>
          <w:szCs w:val="20"/>
          <w:lang w:eastAsia="ru-RU"/>
        </w:rPr>
        <w:t xml:space="preserve">             </w:t>
      </w:r>
      <w:bookmarkStart w:id="455" w:name="Par4"/>
      <w:bookmarkStart w:id="456" w:name="Par6"/>
      <w:bookmarkStart w:id="457" w:name="Par9"/>
      <w:bookmarkStart w:id="458" w:name="Par10"/>
      <w:bookmarkStart w:id="459" w:name="Par11"/>
      <w:bookmarkStart w:id="460" w:name="Par14"/>
      <w:bookmarkStart w:id="461" w:name="Par15"/>
      <w:bookmarkStart w:id="462" w:name="Par18"/>
      <w:bookmarkStart w:id="463" w:name="_Toc6988690"/>
      <w:bookmarkStart w:id="464" w:name="_Toc28168456"/>
      <w:bookmarkStart w:id="465" w:name="_Toc28199750"/>
      <w:bookmarkStart w:id="466" w:name="_Toc28266698"/>
      <w:bookmarkStart w:id="467" w:name="_Toc28266895"/>
      <w:bookmarkStart w:id="468" w:name="_Toc6988704"/>
      <w:bookmarkStart w:id="469" w:name="_Toc28168470"/>
      <w:bookmarkStart w:id="470" w:name="_Toc28199764"/>
      <w:bookmarkStart w:id="471" w:name="_Toc28266712"/>
      <w:bookmarkStart w:id="472" w:name="_Toc28266909"/>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B675502"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tbl>
      <w:tblPr>
        <w:tblW w:w="9634" w:type="dxa"/>
        <w:tblLook w:val="04A0" w:firstRow="1" w:lastRow="0" w:firstColumn="1" w:lastColumn="0" w:noHBand="0" w:noVBand="1"/>
      </w:tblPr>
      <w:tblGrid>
        <w:gridCol w:w="4673"/>
        <w:gridCol w:w="318"/>
        <w:gridCol w:w="4643"/>
      </w:tblGrid>
      <w:tr w:rsidR="00A851C0" w:rsidRPr="00A851C0" w14:paraId="3F60FF81"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063513A2"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To: Public Joint-Stock Company "Moscow Exchange MICEX-RTS" (</w:t>
            </w:r>
            <w:r w:rsidRPr="00A851C0">
              <w:rPr>
                <w:rFonts w:ascii="Times New Roman" w:eastAsia="Courier New" w:hAnsi="Times New Roman" w:cs="Times New Roman"/>
                <w:b/>
                <w:color w:val="000000"/>
                <w:lang w:val="en-US" w:eastAsia="ru-RU"/>
              </w:rPr>
              <w:t>Moscow Exchange</w:t>
            </w:r>
            <w:r w:rsidRPr="00A851C0">
              <w:rPr>
                <w:rFonts w:ascii="Times New Roman" w:eastAsia="Courier New" w:hAnsi="Times New Roman" w:cs="Times New Roman"/>
                <w:color w:val="000000"/>
                <w:lang w:val="en-US" w:eastAsia="ru-RU"/>
              </w:rPr>
              <w:t>)</w:t>
            </w:r>
          </w:p>
          <w:p w14:paraId="3D3EE287"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3085231F"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7EA11A13"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0572457D"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r w:rsidRPr="00A851C0">
              <w:rPr>
                <w:rFonts w:ascii="Times New Roman" w:eastAsia="Calibri" w:hAnsi="Times New Roman" w:cs="Times New Roman"/>
                <w:b/>
                <w:color w:val="000000"/>
                <w:lang w:val="en-US" w:eastAsia="ru-RU"/>
              </w:rPr>
              <w:t>BENEFICIAL OWNERSHIP REPRESENTATION LETTER</w:t>
            </w:r>
          </w:p>
          <w:p w14:paraId="0BE0862F"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p>
          <w:p w14:paraId="3F886E46"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(COMPANY is the beneficial owner of income)</w:t>
            </w:r>
          </w:p>
          <w:p w14:paraId="6FFB4BE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val="en-US" w:eastAsia="ru-RU"/>
              </w:rPr>
            </w:pPr>
          </w:p>
        </w:tc>
        <w:tc>
          <w:tcPr>
            <w:tcW w:w="318" w:type="dxa"/>
            <w:tcBorders>
              <w:left w:val="single" w:sz="4" w:space="0" w:color="auto"/>
              <w:right w:val="single" w:sz="4" w:space="0" w:color="auto"/>
            </w:tcBorders>
            <w:shd w:val="clear" w:color="auto" w:fill="auto"/>
          </w:tcPr>
          <w:p w14:paraId="169C641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08B7B70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Кому: Публичное акционерное общество</w:t>
            </w:r>
          </w:p>
          <w:p w14:paraId="0AF5024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"Московская Биржа ММВБ-РТС" (</w:t>
            </w:r>
            <w:r w:rsidRPr="00A851C0">
              <w:rPr>
                <w:rFonts w:ascii="Times New Roman" w:eastAsia="Courier New" w:hAnsi="Times New Roman" w:cs="Times New Roman"/>
                <w:b/>
                <w:color w:val="000000"/>
                <w:lang w:eastAsia="ru-RU"/>
              </w:rPr>
              <w:t>Московская биржа)</w:t>
            </w:r>
          </w:p>
          <w:p w14:paraId="74660263"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0876759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43892134"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ПИСЬМО-ПОДТВЕРЖДЕНИЕ</w:t>
            </w:r>
          </w:p>
          <w:p w14:paraId="7ECBA672"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ФАКТИЧЕСКОГО ПРАВА НА ПОЛУЧЕНИЕ ДОХОДА</w:t>
            </w:r>
          </w:p>
          <w:p w14:paraId="65BD6C75"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w:t>
            </w:r>
            <w:r w:rsidRPr="00A851C0">
              <w:rPr>
                <w:rFonts w:ascii="Times New Roman" w:eastAsia="Courier New" w:hAnsi="Times New Roman" w:cs="Times New Roman"/>
                <w:color w:val="000000"/>
                <w:lang w:eastAsia="ru-RU"/>
              </w:rPr>
              <w:t>Компания</w:t>
            </w:r>
            <w:r w:rsidRPr="00A851C0">
              <w:rPr>
                <w:rFonts w:ascii="Times New Roman" w:eastAsia="Calibri" w:hAnsi="Times New Roman" w:cs="Times New Roman"/>
                <w:color w:val="000000"/>
                <w:lang w:eastAsia="ru-RU"/>
              </w:rPr>
              <w:t xml:space="preserve"> </w:t>
            </w:r>
            <w:r w:rsidRPr="00A851C0">
              <w:rPr>
                <w:rFonts w:ascii="Times New Roman" w:eastAsia="Calibri" w:hAnsi="Times New Roman" w:cs="Times New Roman"/>
                <w:color w:val="000000"/>
              </w:rPr>
              <w:t>является лицом, имеющим фактическое право</w:t>
            </w:r>
          </w:p>
          <w:p w14:paraId="2EF6A6E3"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на получение дохода)</w:t>
            </w:r>
          </w:p>
          <w:p w14:paraId="476D18E6"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eastAsia="ru-RU"/>
              </w:rPr>
            </w:pPr>
          </w:p>
        </w:tc>
      </w:tr>
      <w:tr w:rsidR="00A851C0" w:rsidRPr="00A851C0" w14:paraId="55859072" w14:textId="77777777" w:rsidTr="00544A21">
        <w:trPr>
          <w:trHeight w:val="264"/>
        </w:trPr>
        <w:tc>
          <w:tcPr>
            <w:tcW w:w="4673" w:type="dxa"/>
            <w:tcBorders>
              <w:left w:val="single" w:sz="4" w:space="0" w:color="auto"/>
              <w:right w:val="single" w:sz="4" w:space="0" w:color="auto"/>
            </w:tcBorders>
            <w:shd w:val="clear" w:color="auto" w:fill="auto"/>
          </w:tcPr>
          <w:p w14:paraId="0736CA7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C00E49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right w:val="single" w:sz="4" w:space="0" w:color="auto"/>
            </w:tcBorders>
            <w:shd w:val="clear" w:color="auto" w:fill="auto"/>
          </w:tcPr>
          <w:p w14:paraId="294EF7CF"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tc>
      </w:tr>
      <w:tr w:rsidR="00A851C0" w:rsidRPr="00A851C0" w14:paraId="761B89D1"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000353D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According to Article 7 of the Russian Tax Code, a beneficial owner is a person who due to the direct and (or) indirect participation in the organization, control over the organization or other circumstances has the right to use and (or) dispose of income. In addition, a beneficial owner is a person in whose interests other person is authorized to dispose of such income. The functions performed as well as the risks taken must be considered when determining a person as the beneficial owner of income. </w:t>
            </w:r>
          </w:p>
          <w:p w14:paraId="1AB4EEB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A36F3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1935757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2E7CC61"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lang w:val="en-US"/>
              </w:rPr>
            </w:pP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(the </w:t>
            </w:r>
            <w:r w:rsidRPr="00A851C0">
              <w:rPr>
                <w:rFonts w:ascii="Times New Roman" w:eastAsia="Calibri" w:hAnsi="Times New Roman" w:cs="Times New Roman"/>
                <w:b/>
                <w:lang w:val="en-US"/>
              </w:rPr>
              <w:t>COMPANY)</w:t>
            </w:r>
            <w:r w:rsidRPr="00A851C0">
              <w:rPr>
                <w:rFonts w:ascii="Times New Roman" w:eastAsia="Calibri" w:hAnsi="Times New Roman" w:cs="Times New Roman"/>
                <w:lang w:val="en-US"/>
              </w:rPr>
              <w:t xml:space="preserve">, a tax resident of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confirms that it is the beneficial owner of the income received upon the </w:t>
            </w:r>
            <w:r w:rsidRPr="00A851C0">
              <w:rPr>
                <w:rFonts w:ascii="Times New Roman" w:eastAsia="Calibri" w:hAnsi="Times New Roman" w:cs="Times New Roman"/>
                <w:b/>
                <w:lang w:val="en-US"/>
              </w:rPr>
              <w:t>[DETAILS OF AGREEMENT]</w:t>
            </w:r>
            <w:r w:rsidRPr="00A851C0">
              <w:rPr>
                <w:rFonts w:ascii="Times New Roman" w:eastAsia="Calibri" w:hAnsi="Times New Roman" w:cs="Times New Roman"/>
                <w:lang w:val="en-US"/>
              </w:rPr>
              <w:t xml:space="preserve"> concluded with Moscow Exchange (the </w:t>
            </w:r>
            <w:r w:rsidRPr="00A851C0">
              <w:rPr>
                <w:rFonts w:ascii="Times New Roman" w:eastAsia="Calibri" w:hAnsi="Times New Roman" w:cs="Times New Roman"/>
                <w:b/>
                <w:lang w:val="en-US"/>
              </w:rPr>
              <w:t>AGREEMENT</w:t>
            </w:r>
            <w:r w:rsidRPr="00A851C0">
              <w:rPr>
                <w:rFonts w:ascii="Times New Roman" w:eastAsia="Calibri" w:hAnsi="Times New Roman" w:cs="Times New Roman"/>
                <w:lang w:val="en-US"/>
              </w:rPr>
              <w:t>)</w:t>
            </w: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in view of the provisions of the double taxation treaty between the Russian Federation and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of </w:t>
            </w:r>
            <w:r w:rsidRPr="00A851C0">
              <w:rPr>
                <w:rFonts w:ascii="Times New Roman" w:eastAsia="Calibri" w:hAnsi="Times New Roman" w:cs="Times New Roman"/>
                <w:b/>
                <w:lang w:val="en-US"/>
              </w:rPr>
              <w:t>[DATE].</w:t>
            </w:r>
          </w:p>
          <w:p w14:paraId="0198704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0183D7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bottom w:val="single" w:sz="4" w:space="0" w:color="auto"/>
              <w:right w:val="single" w:sz="4" w:space="0" w:color="auto"/>
            </w:tcBorders>
            <w:shd w:val="clear" w:color="auto" w:fill="auto"/>
          </w:tcPr>
          <w:p w14:paraId="4CFB66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В соответствии со статьей 7 Налогового кодекса Российской Федерации, лицом, имеющим фактическое право на доходы, признается лицо, которое в силу прямого и (или) косвенного участия в организации, контроля </w:t>
            </w:r>
            <w:r w:rsidRPr="00A851C0">
              <w:rPr>
                <w:rFonts w:ascii="Times New Roman" w:eastAsia="Courier New" w:hAnsi="Times New Roman" w:cs="Times New Roman"/>
                <w:color w:val="000000"/>
                <w:lang w:eastAsia="ru-RU"/>
              </w:rPr>
              <w:t>над</w:t>
            </w:r>
            <w:r w:rsidRPr="00A851C0">
              <w:rPr>
                <w:rFonts w:ascii="Times New Roman" w:eastAsia="Courier New" w:hAnsi="Times New Roman" w:cs="Times New Roman"/>
                <w:color w:val="000000"/>
              </w:rPr>
              <w:t xml:space="preserve"> организацией, либо в силу иных обстоятельств имеет право самостоятельно пользоваться и (или) распоряжаться доходом, полученным этой организацией. При определении лица, имеющего фактическое право на доходы, учитываются функции, выполняемые перечисленным лицами, а также принимаемые ими риски.</w:t>
            </w:r>
          </w:p>
          <w:p w14:paraId="638B8272" w14:textId="77777777" w:rsidR="00A851C0" w:rsidRPr="00A851C0" w:rsidRDefault="00A851C0" w:rsidP="00A851C0">
            <w:pPr>
              <w:widowControl w:val="0"/>
              <w:spacing w:after="0" w:line="240" w:lineRule="auto"/>
              <w:jc w:val="both"/>
              <w:rPr>
                <w:rFonts w:ascii="Times New Roman" w:eastAsia="Calibri" w:hAnsi="Times New Roman" w:cs="Times New Roman"/>
                <w:b/>
                <w:color w:val="000000"/>
                <w:lang w:eastAsia="ru-RU"/>
              </w:rPr>
            </w:pPr>
          </w:p>
          <w:p w14:paraId="7A182ECB"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rPr>
            </w:pPr>
            <w:r w:rsidRPr="00A851C0">
              <w:rPr>
                <w:rFonts w:ascii="Times New Roman" w:eastAsia="Calibri" w:hAnsi="Times New Roman" w:cs="Times New Roman"/>
                <w:b/>
              </w:rPr>
              <w:t>[…………]</w:t>
            </w:r>
            <w:r w:rsidRPr="00A851C0">
              <w:rPr>
                <w:rFonts w:ascii="Times New Roman" w:eastAsia="Calibri" w:hAnsi="Times New Roman" w:cs="Times New Roman"/>
              </w:rPr>
              <w:t xml:space="preserve"> (далее по тексту - «</w:t>
            </w:r>
            <w:r w:rsidRPr="00A851C0">
              <w:rPr>
                <w:rFonts w:ascii="Times New Roman" w:eastAsia="Calibri" w:hAnsi="Times New Roman" w:cs="Times New Roman"/>
                <w:b/>
              </w:rPr>
              <w:t>КОМПАНИЯ</w:t>
            </w:r>
            <w:r w:rsidRPr="00A851C0">
              <w:rPr>
                <w:rFonts w:ascii="Times New Roman" w:eastAsia="Calibri" w:hAnsi="Times New Roman" w:cs="Times New Roman"/>
              </w:rPr>
              <w:t xml:space="preserve">»), являющаяся налоговым резидентом </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настоящим подтверждает, что имеет фактическое право на доход, полученный по [</w:t>
            </w:r>
            <w:r w:rsidRPr="00A851C0">
              <w:rPr>
                <w:rFonts w:ascii="Times New Roman" w:eastAsia="Calibri" w:hAnsi="Times New Roman" w:cs="Times New Roman"/>
                <w:b/>
              </w:rPr>
              <w:t>РЕКВИЗИТЫ ДОГОВОРА</w:t>
            </w:r>
            <w:r w:rsidRPr="00A851C0">
              <w:rPr>
                <w:rFonts w:ascii="Times New Roman" w:eastAsia="Calibri" w:hAnsi="Times New Roman" w:cs="Times New Roman"/>
              </w:rPr>
              <w:t>] (далее именуемый - «</w:t>
            </w:r>
            <w:r w:rsidRPr="00A851C0">
              <w:rPr>
                <w:rFonts w:ascii="Times New Roman" w:eastAsia="Calibri" w:hAnsi="Times New Roman" w:cs="Times New Roman"/>
                <w:b/>
              </w:rPr>
              <w:t>ДОГОВОР</w:t>
            </w:r>
            <w:r w:rsidRPr="00A851C0">
              <w:rPr>
                <w:rFonts w:ascii="Times New Roman" w:eastAsia="Calibri" w:hAnsi="Times New Roman" w:cs="Times New Roman"/>
              </w:rPr>
              <w:t xml:space="preserve">»), с учетом положений международного договора об избежании двойного налогообложения между Российской Федерацией и </w:t>
            </w:r>
            <w:r w:rsidRPr="00A851C0">
              <w:rPr>
                <w:rFonts w:ascii="Times New Roman" w:eastAsia="Calibri" w:hAnsi="Times New Roman" w:cs="Times New Roman"/>
                <w:b/>
              </w:rPr>
              <w:t xml:space="preserve">[СТРАНА НАЛОГОВОГО РЕЗИДЕНСТВА КОМПАНИИ] </w:t>
            </w:r>
            <w:r w:rsidRPr="00A851C0">
              <w:rPr>
                <w:rFonts w:ascii="Times New Roman" w:eastAsia="Calibri" w:hAnsi="Times New Roman" w:cs="Times New Roman"/>
              </w:rPr>
              <w:t xml:space="preserve">от </w:t>
            </w:r>
            <w:r w:rsidRPr="00A851C0">
              <w:rPr>
                <w:rFonts w:ascii="Times New Roman" w:eastAsia="Calibri" w:hAnsi="Times New Roman" w:cs="Times New Roman"/>
                <w:b/>
              </w:rPr>
              <w:t>[ДАТА ДОГОВОРА]</w:t>
            </w:r>
            <w:r w:rsidRPr="00A851C0">
              <w:rPr>
                <w:rFonts w:ascii="Times New Roman" w:eastAsia="Calibri" w:hAnsi="Times New Roman" w:cs="Times New Roman"/>
              </w:rPr>
              <w:t xml:space="preserve">. </w:t>
            </w:r>
          </w:p>
          <w:p w14:paraId="0CC82AB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eastAsia="ru-RU"/>
              </w:rPr>
            </w:pPr>
          </w:p>
        </w:tc>
      </w:tr>
      <w:tr w:rsidR="00A851C0" w:rsidRPr="00A851C0" w14:paraId="15DA1C5F"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8300E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lang w:val="en-US"/>
              </w:rPr>
              <w:t xml:space="preserve">The COMPANY entered into the AGREEMENT </w:t>
            </w:r>
            <w:r w:rsidRPr="00A851C0">
              <w:rPr>
                <w:rFonts w:ascii="Times New Roman" w:eastAsia="Calibri" w:hAnsi="Times New Roman" w:cs="Times New Roman"/>
                <w:color w:val="000000"/>
                <w:lang w:val="en-US" w:eastAsia="ru-RU"/>
              </w:rPr>
              <w:t xml:space="preserve">in the ordinary course of business, acting on its behalf and for its own account, rather than as an agent for any third party. </w:t>
            </w:r>
          </w:p>
          <w:p w14:paraId="51C5653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CC8F90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does not act as an intermediary for the income on behalf of any third party and does not pay the income (in full or in part) to any other party, accepting all risks connected with the income receipt. The COMPANY is entitled to use and to dispose of the income received under the proprietary transactions at its own discretion, it is able to determine the future economic destiny of the income.</w:t>
            </w:r>
            <w:r w:rsidRPr="00A851C0">
              <w:rPr>
                <w:rFonts w:ascii="Times New Roman" w:eastAsia="Courier New"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The COMPANY has not contractual (legal) obligations conditioning the future use of the income, whereby the transfer of the income to third parties is contractually preconditioned and/or contingent on the receipt of the income by the COMPANY.</w:t>
            </w:r>
          </w:p>
          <w:p w14:paraId="65053EC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473B7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8C0AA1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249B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04E244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0D1E81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 Assets in relation to which the income will be received will be reflected as own assets on the balance sheet prepared in accordance with IFRS/ US GAAP /UK GAAP or other applicable standards of financial statements; (2) The income will be included in the Financial Statements of the COMPANY prepared in accordance with IFRS/ US GAAP /UK GAAP or other applicable standards of financial statements preparation; (3) The monetary funds connected with payment of the income will be transferred  to the bank account of the COMPANY which at that time is at the full disposal of the COMPANY. This bank account of the COMPANY will not be pledged in favour of any other persons and the COMPANY will be the only owner and beneficiary of this bank account.</w:t>
            </w:r>
          </w:p>
          <w:p w14:paraId="3FC0CA3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219709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50088C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08BF7D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4AE9EE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A131AE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9FBCF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C45A7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729441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24FC5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6F1905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3C3B215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379CD6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заключила ДОГОВОР</w:t>
            </w:r>
            <w:r w:rsidRPr="00A851C0">
              <w:rPr>
                <w:rFonts w:ascii="Times New Roman" w:eastAsia="Courier New" w:hAnsi="Times New Roman" w:cs="Times New Roman"/>
                <w:b/>
                <w:color w:val="000000"/>
              </w:rPr>
              <w:t xml:space="preserve"> </w:t>
            </w:r>
            <w:r w:rsidRPr="00A851C0">
              <w:rPr>
                <w:rFonts w:ascii="Times New Roman" w:eastAsia="Courier New" w:hAnsi="Times New Roman" w:cs="Times New Roman"/>
                <w:color w:val="000000"/>
              </w:rPr>
              <w:t xml:space="preserve">в ходе обычной финансово-хозяйственной деятельности, действуя от своего имени и за свой счет, и не в качестве агента третьего лица. </w:t>
            </w:r>
          </w:p>
          <w:p w14:paraId="32C901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587BC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не осуществляет в отношении дохода посреднических функций в интересах иного лица и не выплачивает доход (полностью или частично) иному лицу, принимая на себя все риски, связанные с получением дохода. КОМПАНИЯ имеет право самостоятельно пользоваться и распоряжаться доходом, полученным от сделок, заключаемых за свой счет, и самостоятельно определять его дальнейшую экономическую судьбу. КОМПАНИЯ не имеет контрактных (договорных) обязательств, предопределяющих порядок использования дохода, при которых передача дохода третьим лицам была бы контрактно предопределена и/или обусловлена получением такого дохода КОМПАНИЕЙ.</w:t>
            </w:r>
          </w:p>
          <w:p w14:paraId="3190957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2C30E3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w:t>
            </w:r>
            <w:r w:rsidRPr="00A851C0">
              <w:rPr>
                <w:rFonts w:ascii="Times New Roman" w:eastAsia="Courier New" w:hAnsi="Times New Roman" w:cs="Times New Roman"/>
                <w:color w:val="000000"/>
                <w:lang w:val="en-US"/>
              </w:rPr>
              <w:t>i</w:t>
            </w:r>
            <w:r w:rsidRPr="00A851C0">
              <w:rPr>
                <w:rFonts w:ascii="Times New Roman" w:eastAsia="Courier New" w:hAnsi="Times New Roman" w:cs="Times New Roman"/>
                <w:color w:val="000000"/>
              </w:rPr>
              <w:t>) активы, в отношении которых будет получаться доход, будут отображены в отчетности, составленной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как собственные активы КОМПАНИИ; (2) доход будет включен в финансовую отчётность КОМПАНИИ, составленную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(3) денежные средства для выплаты дохода будут  перечисляться на банковский счет КОМПАНИИ, который на момент перечисления будет находиться  полном распоряжении КОМПАНИИ. Данный банковский счет КОМПАНИИ не будет предоставляться в залог другим лицам, КОМПАНИЯ будет являться единственным владельцем и бенефициаром данного банковского счета.</w:t>
            </w:r>
          </w:p>
          <w:p w14:paraId="6004090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33970E80"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B7F140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is not a special purpose vehicle created for the principal purposes of tax optimization and/or the purposes of applying the benefits under the double tax treaties. </w:t>
            </w:r>
          </w:p>
          <w:p w14:paraId="0530D8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DE6771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D743A0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operates in [</w:t>
            </w:r>
            <w:r w:rsidRPr="00A851C0">
              <w:rPr>
                <w:rFonts w:ascii="Times New Roman" w:eastAsia="Calibri" w:hAnsi="Times New Roman" w:cs="Times New Roman"/>
                <w:b/>
                <w:color w:val="000000"/>
                <w:lang w:val="en-US" w:eastAsia="ru-RU"/>
              </w:rPr>
              <w:t>COUNTRY OF TAX RESIDENCE OF THE COMPANY</w:t>
            </w:r>
            <w:r w:rsidRPr="00A851C0">
              <w:rPr>
                <w:rFonts w:ascii="Times New Roman" w:eastAsia="Calibri" w:hAnsi="Times New Roman" w:cs="Times New Roman"/>
                <w:color w:val="000000"/>
                <w:lang w:val="en-US" w:eastAsia="ru-RU"/>
              </w:rPr>
              <w:t xml:space="preserve">], through its office located at </w:t>
            </w:r>
            <w:r w:rsidRPr="00A851C0">
              <w:rPr>
                <w:rFonts w:ascii="Times New Roman" w:eastAsia="Courier New" w:hAnsi="Times New Roman" w:cs="Times New Roman"/>
                <w:b/>
                <w:color w:val="000000"/>
                <w:lang w:val="en-US" w:eastAsia="ru-RU"/>
              </w:rPr>
              <w:t>[ADDRESS OF REGISTRATION]</w:t>
            </w:r>
            <w:r w:rsidRPr="00A851C0">
              <w:rPr>
                <w:rFonts w:ascii="Times New Roman" w:eastAsia="Calibri" w:hAnsi="Times New Roman" w:cs="Times New Roman"/>
                <w:color w:val="000000"/>
                <w:lang w:val="en-US" w:eastAsia="ru-RU"/>
              </w:rPr>
              <w:t xml:space="preserve"> and carries out its entrepreneur activities including relating to the receipt of income using own qualified and skilled personnel and own equity. The COMPANY”s entrepreneur activities are not limited by the receipt of the income under the AGREEMENT. The Executive bodies of the COMPANY consist of persons who have the necessary skills and expertise with respect to the area for which income is paid and are able to take decisions relating to the activities of the COMPANY on their own, including matters relating to the use of the available monetary funds and profits, and do not act under instructions from any other persons.</w:t>
            </w:r>
          </w:p>
          <w:p w14:paraId="7EE3C62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334F62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1D3C39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02F2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16C6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DC05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7BD0E6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all transactions under the AGREEMENT are not aimed at or driven by the principal purposes of tax optimization, tax avoidance or getting any other tax benefits. </w:t>
            </w:r>
          </w:p>
          <w:p w14:paraId="4ADDD8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BC8E12D" w14:textId="77777777" w:rsidR="00A851C0" w:rsidRPr="00A851C0" w:rsidRDefault="00A851C0" w:rsidP="00A851C0">
            <w:pPr>
              <w:widowControl w:val="0"/>
              <w:shd w:val="clear" w:color="auto" w:fill="FFFFFF"/>
              <w:spacing w:after="178" w:line="240" w:lineRule="auto"/>
              <w:jc w:val="both"/>
              <w:rPr>
                <w:rFonts w:ascii="Times New Roman" w:eastAsia="Calibri" w:hAnsi="Times New Roman" w:cs="Times New Roman"/>
                <w:lang w:val="en-US"/>
              </w:rPr>
            </w:pPr>
            <w:r w:rsidRPr="00A851C0">
              <w:rPr>
                <w:rFonts w:ascii="Times New Roman" w:eastAsia="Calibri" w:hAnsi="Times New Roman" w:cs="Times New Roman"/>
                <w:lang w:val="en-US"/>
              </w:rPr>
              <w:t xml:space="preserve">                                                                                           The COMPANY is subject to corporate income tax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in particular, the income received under the AGREEMENT is treated as income for the corporate tax purposes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w:t>
            </w:r>
          </w:p>
          <w:p w14:paraId="24735A4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85B5B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CB002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Obtaining tax/tax treaty benefits is not one of the principal purposes of the transactions conducted under the AGREEMENT. Obtaining tax/tax treaty benefits was not one of the principal purposes of the COMPANY establishment.</w:t>
            </w:r>
          </w:p>
          <w:p w14:paraId="7DD0B36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A7F3FD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EC141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70CB4A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D7AC0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3724C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rPr>
            </w:pPr>
            <w:r w:rsidRPr="00A851C0">
              <w:rPr>
                <w:rFonts w:ascii="Times New Roman" w:eastAsia="Calibri" w:hAnsi="Times New Roman" w:cs="Times New Roman"/>
                <w:color w:val="000000"/>
                <w:lang w:val="en-US" w:eastAsia="ru-RU"/>
              </w:rPr>
              <w:t xml:space="preserve">The </w:t>
            </w:r>
            <w:r w:rsidRPr="00A851C0">
              <w:rPr>
                <w:rFonts w:ascii="Times New Roman" w:eastAsia="Courier New" w:hAnsi="Times New Roman" w:cs="Times New Roman"/>
                <w:color w:val="000000"/>
                <w:lang w:val="en-US"/>
              </w:rPr>
              <w:t xml:space="preserve">Company confirms that it has the right to apply tax benefits under applicable double tax treaty  in accordance with the requirements of the   MULTILATERAL CONVENTION TO IMPLEMENT TAX TREATY RELATED MEASURES TO PREVENT BASE EROSION AND PROFIT SHIFTING within the meaning of OECD (http://www.oecd.org) subject to the reservations of the Russian Federation. </w:t>
            </w:r>
          </w:p>
          <w:p w14:paraId="338A7D9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011CD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CBD32A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14D583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F3DC8C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4CB79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A2AE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its activities comply with the requirements of the legislation on economic substance]</w:t>
            </w:r>
            <w:r w:rsidRPr="00A851C0">
              <w:rPr>
                <w:rFonts w:ascii="Times New Roman" w:eastAsia="Calibri" w:hAnsi="Times New Roman" w:cs="Times New Roman"/>
                <w:color w:val="000000"/>
                <w:vertAlign w:val="superscript"/>
                <w:lang w:val="en-US" w:eastAsia="ru-RU"/>
              </w:rPr>
              <w:footnoteReference w:id="11"/>
            </w:r>
            <w:r w:rsidRPr="00A851C0">
              <w:rPr>
                <w:rFonts w:ascii="Times New Roman" w:eastAsia="Calibri" w:hAnsi="Times New Roman" w:cs="Times New Roman"/>
                <w:color w:val="000000"/>
                <w:lang w:val="en-US" w:eastAsia="ru-RU"/>
              </w:rPr>
              <w:t>.</w:t>
            </w:r>
          </w:p>
          <w:p w14:paraId="0A3C9A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1FF2D5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57B0F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above statement is true and correct as of the date of signing of the AGREEMENT and the COMPANY ensures Moscow Exchange</w:t>
            </w:r>
            <w:r w:rsidRPr="00A851C0" w:rsidDel="008E4312">
              <w:rPr>
                <w:rFonts w:ascii="Times New Roman" w:eastAsia="Calibri"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that the above statement will be true and correct during the period in which the services will be provided by the COMPANY under the AGREEMENT.</w:t>
            </w:r>
          </w:p>
          <w:p w14:paraId="1CFFA15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DCEC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shall promptly inform Moscow Exchange in the event that the COMPANY fails to meet any of the above statements.</w:t>
            </w:r>
          </w:p>
        </w:tc>
        <w:tc>
          <w:tcPr>
            <w:tcW w:w="318" w:type="dxa"/>
            <w:tcBorders>
              <w:left w:val="single" w:sz="4" w:space="0" w:color="auto"/>
              <w:right w:val="single" w:sz="4" w:space="0" w:color="auto"/>
            </w:tcBorders>
            <w:shd w:val="clear" w:color="auto" w:fill="auto"/>
          </w:tcPr>
          <w:p w14:paraId="576AEF27"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C658B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является специальной организацией, созданной для целей оптимизации налогов и/или   применения налоговых льгот по соглашениям об избежании двойного налогообложения. </w:t>
            </w:r>
          </w:p>
          <w:p w14:paraId="1EA6842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2871E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осуществляет свою деятельность на территории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rPr>
              <w:t>через свой офис, расположенный по адресу [</w:t>
            </w:r>
            <w:r w:rsidRPr="00A851C0">
              <w:rPr>
                <w:rFonts w:ascii="Times New Roman" w:eastAsia="Courier New" w:hAnsi="Times New Roman" w:cs="Times New Roman"/>
                <w:b/>
                <w:color w:val="000000"/>
              </w:rPr>
              <w:t>УКАЖИТЕ ЮРИДИЧЕСКИЙ АДРЕС</w:t>
            </w:r>
            <w:r w:rsidRPr="00A851C0">
              <w:rPr>
                <w:rFonts w:ascii="Times New Roman" w:eastAsia="Courier New" w:hAnsi="Times New Roman" w:cs="Times New Roman"/>
                <w:color w:val="000000"/>
              </w:rPr>
              <w:t>]. КОМПАНИЯ осуществляет свою финансово-хозяйственную деятельность, в том числе связанную с получением дохода, с привлечением собственного квалифицированного персонала и собственного капитала. Деятельность Компании не ограничивается только получением дохода по ДОГОВОРУ. Члены исполнительных органов КОМПАНИИ обладают необходимыми знаниями и компетенциям в сфере деятельности, в отношении которой осуществляется выплата дохода, самостоятельно принимают решения по вопросам, касающихся деятельности КОМПАНИИ, в том числе по вопросам, связанным с использованием имеющихся денежных средств и прибыли, и не действуют по указанию каких-либо третьих лиц.</w:t>
            </w:r>
          </w:p>
          <w:p w14:paraId="2BA7A64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9A2E48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все сделки по ДОГОВОРУ будут заключаются не с целью налоговой оптимизации, уменьшения налоговых обязательств или получениях иных налоговых выгод.</w:t>
            </w:r>
          </w:p>
          <w:p w14:paraId="59252C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22C5CC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является плательщиком налога на прибыль организаций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 xml:space="preserve">. В частности, прибыль, полученная в рамках ДОГОВОРА, считается прибылью для целей налогообложения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w:t>
            </w:r>
          </w:p>
          <w:p w14:paraId="7AEFC91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C020A7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Получение налоговых льгот / льгот по международным соглашениям об избежании двойного налогообложения не является одной из основных целей совершения транзакций по ДОГОВОРУ. Получение налоговых льгот / льгот по международным оглашениям об избежании двойного налогообложения не является одной из целей создания КОМПАНИИ. </w:t>
            </w:r>
          </w:p>
          <w:p w14:paraId="55584DE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7B236A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имеет право на использование налоговых льгот по договору об избежании двойного налогообложения в соответствии с требованиями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(MULTILATERAL CONVENTION TO IMPLEMENT TAX TREATY RELATED MEASURES TO PREVENT BASE EROSION AND PROFIT SHIFTING) в рамках ОЭСР  (http://www.oecd.org) с учетом оговорок Российской Федерации.</w:t>
            </w:r>
          </w:p>
          <w:p w14:paraId="4AE71E9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F8DB87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bookmarkStart w:id="473" w:name="_Hlk5198551"/>
            <w:r w:rsidRPr="00A851C0">
              <w:rPr>
                <w:rFonts w:ascii="Times New Roman" w:eastAsia="Courier New" w:hAnsi="Times New Roman" w:cs="Times New Roman"/>
                <w:color w:val="000000"/>
              </w:rPr>
              <w:t>[КОМПАНИЯ подтверждает, что ее деятельность соответствует требованиям законодательства об экономическом присутствии]</w:t>
            </w:r>
            <w:r w:rsidRPr="00A851C0">
              <w:rPr>
                <w:rFonts w:ascii="Times New Roman" w:eastAsia="Courier New" w:hAnsi="Times New Roman" w:cs="Times New Roman"/>
                <w:color w:val="000000"/>
                <w:vertAlign w:val="superscript"/>
              </w:rPr>
              <w:footnoteReference w:id="12"/>
            </w:r>
            <w:r w:rsidRPr="00A851C0">
              <w:rPr>
                <w:rFonts w:ascii="Times New Roman" w:eastAsia="Courier New" w:hAnsi="Times New Roman" w:cs="Times New Roman"/>
                <w:color w:val="000000"/>
              </w:rPr>
              <w:t>.</w:t>
            </w:r>
          </w:p>
          <w:p w14:paraId="1AE966E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71D409A"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Утверждения в настоящем документе являются верными на дату подписания ДОГОВОРА, и КОМПАНИЯ гарантирует Московской бирже, что они будут оставаться таковыми в течение всего срока оказания услуг КОМПАНИЕЙ по ДОГОВОРУ.</w:t>
            </w:r>
          </w:p>
          <w:bookmarkEnd w:id="473"/>
          <w:p w14:paraId="08440C8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5A1031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обязуется незамедлительно сообщить Московской Бирже об отсутствии у нее возможности выполнить какие-либо из вышеперечисленных заявлений.</w:t>
            </w:r>
          </w:p>
          <w:p w14:paraId="7D013D3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10DD54D8"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1406F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is not the tax resident of the Russian Federation. Transactions conducted (income received) under the AGREEMENT are not related to the COMPANY’s branch or representative office in Russia (if any). </w:t>
            </w:r>
          </w:p>
          <w:p w14:paraId="2C5BE9A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D1E8C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7F90C0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the abovementioned representations extend for term of the AGREEMENT with Moscow Exchange.</w:t>
            </w:r>
          </w:p>
          <w:p w14:paraId="284F999A"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C464D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5C5E6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 will inform Moscow Exchange about changes that may have impact on the withholding tax procedure.</w:t>
            </w:r>
          </w:p>
          <w:p w14:paraId="479F2D6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09E806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BB1703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12A1A8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undertakes to submit within the established timeline, but in any case not later than ten working days upon the receipt by Moscow Exchange of the relevant enquiry from the Russian tax authorities, the documents and other information relating to this Beneficial  Ownership  Representation Letter, including financial statements prepared in accordance with the Reporting Standards adopted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color w:val="000000"/>
                <w:lang w:val="en-US" w:eastAsia="ru-RU"/>
              </w:rPr>
              <w:t xml:space="preserve">, or in accordance with International Financial Reporting Standards, or other internationally recognized standards of financial reporting. </w:t>
            </w:r>
          </w:p>
          <w:p w14:paraId="4747E01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2B6CBDA8"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5B499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не является налоговым резидентом Российской Федерации. Заключенные сделки (полученный доход) по ДОГОВОРУ не имеют отношения к филиалу или представительству КОМПАНИИ в России (при наличии такого).   </w:t>
            </w:r>
          </w:p>
          <w:p w14:paraId="7C64D6D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93F11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вышеупомянутые заявления действительны в течение срока действия ДОГОВОРА с Московской биржей.</w:t>
            </w:r>
          </w:p>
          <w:p w14:paraId="1D94F5A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6A173B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проинформирует Московскую биржу о всех изменениях, которые могут оказать влияние на   процедуру налогообложения дохода налогом от источника. </w:t>
            </w:r>
          </w:p>
          <w:p w14:paraId="2AE02D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4196B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 xml:space="preserve">КОМПАНИЯ подтверждает, что она обязуется в установленные сроки, но не позднее чем в течение 10 (десяти) рабочих дней с даты получения Московской биржей  соответствующего запроса от российских налоговых органов, предоставить документы и иную информацию, связанную с настоящим ПИСЬМОМ-ПОДТВЕРЖДЕНИЕМ, включая финансовую отчетность, подготовленную в соответствии со стандартами отчетности, принятыми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lang w:eastAsia="ru-RU"/>
              </w:rPr>
              <w:t>или в соответствии с международными стандартами финансовой отчетности МСФО, или иными общепризнанными международными стандартами финансовой отчетности.</w:t>
            </w:r>
          </w:p>
          <w:p w14:paraId="703F4E9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7B77AA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E8691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14D2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4F07FB84"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160CA71B"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lang w:val="en-US" w:eastAsia="ru-RU"/>
              </w:rPr>
            </w:pPr>
            <w:r w:rsidRPr="00A851C0">
              <w:rPr>
                <w:rFonts w:ascii="Times New Roman" w:eastAsia="Courier New" w:hAnsi="Times New Roman" w:cs="Times New Roman"/>
                <w:b/>
                <w:color w:val="000000"/>
                <w:lang w:val="en-US" w:eastAsia="ru-RU"/>
              </w:rPr>
              <w:t>INDEMNITY</w:t>
            </w:r>
          </w:p>
          <w:p w14:paraId="7E7378F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EF4AA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The COMPANY hereby undertakes that if it has ever been determined by administrative action or judicial decision that Russian withholding tax should have been charged and payable in respect of an income transferred (or to be transferred) by  Moscow Exchange to the COMPANY in respect of this AGREEMENT and such Russian withholding tax was not withheld by Moscow Exchange earlier on the basis of the confirmation contained in this Beneficial Ownership Representation Letter, the COMPANY shall pay to Moscow Exchange such amount of Russian withholding tax (including any applicable fines and penalties) promptly upon being requested to do so by Moscow Exchange.</w:t>
            </w:r>
          </w:p>
          <w:p w14:paraId="7B4AF7E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6157E8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1A32B8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6BCA906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5125A2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This Beneficial Ownership Representation Letter may be provided by Moscow Exchange as a tax agent to the Russian tax authorities. </w:t>
            </w:r>
          </w:p>
          <w:p w14:paraId="3C1A032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4CF7DFB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C4E1C3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B9D2E5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1806A61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521E2023"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rPr>
            </w:pPr>
            <w:r w:rsidRPr="00A851C0">
              <w:rPr>
                <w:rFonts w:ascii="Times New Roman" w:eastAsia="Courier New" w:hAnsi="Times New Roman" w:cs="Times New Roman"/>
                <w:b/>
                <w:color w:val="000000"/>
              </w:rPr>
              <w:t xml:space="preserve">ГАРАНТИЯ ВОЗМЕЩЕНИЯ УБЫТКОВ </w:t>
            </w:r>
          </w:p>
          <w:p w14:paraId="68C3B48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6F0B83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Настоящим КОМПАНИЯ гарантирует, что в случае если решением административного характера или судебным решением будет установлено, что в отношении дохода, перечисленного (или перечисляемого) Московской биржей  КОМПАНИИ в рамках ДОГОВОРА, должен быть удержан и уплачен налог на доход от источников в Российской Федерации и такой налог  не был удержан Московской биржей  ранее на основании заверений, содержащихся в настоящем ПИСЬМЕ-ПОДТВЕРЖЕНИИ, КОМПАНИЯ обязуется незамедлительно по требованию Московской биржи  оплатить ей указанную сумму налога на доход от источников в Российской Федерации (включая все применимые штрафы и пени).</w:t>
            </w:r>
          </w:p>
          <w:p w14:paraId="4BD8F44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D1FDB6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Московская биржа как налоговый агент может предоставлять данное ПИСЬМО-ПОДТВЕРЖДЕНИЕ в налоговые органы Российской Федерации.</w:t>
            </w:r>
          </w:p>
          <w:p w14:paraId="2A31AEB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70BB8BF0" w14:textId="77777777" w:rsidTr="00544A21">
        <w:trPr>
          <w:trHeight w:val="264"/>
        </w:trPr>
        <w:tc>
          <w:tcPr>
            <w:tcW w:w="4673" w:type="dxa"/>
            <w:tcBorders>
              <w:left w:val="single" w:sz="4" w:space="0" w:color="auto"/>
              <w:right w:val="single" w:sz="4" w:space="0" w:color="auto"/>
            </w:tcBorders>
            <w:shd w:val="clear" w:color="auto" w:fill="auto"/>
          </w:tcPr>
          <w:p w14:paraId="0048E5C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7A3A93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On behalf of the COMPANY</w:t>
            </w:r>
          </w:p>
        </w:tc>
        <w:tc>
          <w:tcPr>
            <w:tcW w:w="318" w:type="dxa"/>
            <w:tcBorders>
              <w:left w:val="single" w:sz="4" w:space="0" w:color="auto"/>
              <w:right w:val="single" w:sz="4" w:space="0" w:color="auto"/>
            </w:tcBorders>
            <w:shd w:val="clear" w:color="auto" w:fill="auto"/>
          </w:tcPr>
          <w:p w14:paraId="2C9F2CA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tc>
        <w:tc>
          <w:tcPr>
            <w:tcW w:w="4643" w:type="dxa"/>
            <w:tcBorders>
              <w:left w:val="single" w:sz="4" w:space="0" w:color="auto"/>
              <w:right w:val="single" w:sz="4" w:space="0" w:color="auto"/>
            </w:tcBorders>
            <w:shd w:val="clear" w:color="auto" w:fill="auto"/>
          </w:tcPr>
          <w:p w14:paraId="7180AEB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За и от имени КОМПАНИИ</w:t>
            </w:r>
          </w:p>
        </w:tc>
      </w:tr>
      <w:tr w:rsidR="00A851C0" w:rsidRPr="00A851C0" w14:paraId="3B66A08E"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65F47C8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F5A617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5A204B"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195C613"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_______________________________</w:t>
            </w:r>
          </w:p>
          <w:p w14:paraId="39DC7EE0"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5AFC252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[SIGNATURE OF THE AUTHORIZED PERSON]</w:t>
            </w:r>
          </w:p>
          <w:p w14:paraId="162A117A"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66ED33A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[DATE OF SIGNING]</w:t>
            </w:r>
          </w:p>
          <w:p w14:paraId="34E3B90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F3E2B3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F0BD4F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3F6AD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9746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318" w:type="dxa"/>
            <w:tcBorders>
              <w:left w:val="single" w:sz="4" w:space="0" w:color="auto"/>
              <w:right w:val="single" w:sz="4" w:space="0" w:color="auto"/>
            </w:tcBorders>
            <w:shd w:val="clear" w:color="auto" w:fill="auto"/>
          </w:tcPr>
          <w:p w14:paraId="62DE9AA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4643" w:type="dxa"/>
            <w:tcBorders>
              <w:left w:val="single" w:sz="4" w:space="0" w:color="auto"/>
              <w:bottom w:val="single" w:sz="4" w:space="0" w:color="auto"/>
              <w:right w:val="single" w:sz="4" w:space="0" w:color="auto"/>
            </w:tcBorders>
            <w:shd w:val="clear" w:color="auto" w:fill="auto"/>
          </w:tcPr>
          <w:p w14:paraId="10DF4BD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16E1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B3816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78EBC4"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_______________________________</w:t>
            </w:r>
          </w:p>
          <w:p w14:paraId="2EF9AE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3BB1A8A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[ПОДПИСЬ УПОЛНОМОЧЕННОГО ЛИЦА]</w:t>
            </w:r>
          </w:p>
          <w:p w14:paraId="299F212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C68D0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[ДАТА ПОДПИСАНИЯ]</w:t>
            </w:r>
          </w:p>
          <w:p w14:paraId="541D65E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6DAAA9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DCEC5F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08C3751"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E3301E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5DDE9B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D5B0A2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8A19F3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r>
    </w:tbl>
    <w:p w14:paraId="6B2A46AB"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4FE5FB37"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0B0AE87C" w14:textId="3C8595D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7EE3D92" w14:textId="77777777" w:rsidR="00027DBF" w:rsidRDefault="00027DB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p>
    <w:p w14:paraId="6C846253" w14:textId="0DB8B2EF" w:rsidR="00027DBF" w:rsidRPr="005B74CC" w:rsidRDefault="00027DBF" w:rsidP="00027DBF">
      <w:pPr>
        <w:pStyle w:val="10"/>
        <w:spacing w:before="0" w:line="240" w:lineRule="auto"/>
        <w:ind w:left="2552"/>
        <w:jc w:val="right"/>
        <w:rPr>
          <w:rFonts w:ascii="Times New Roman" w:eastAsia="Times New Roman" w:hAnsi="Times New Roman" w:cs="Times New Roman"/>
          <w:sz w:val="24"/>
          <w:szCs w:val="24"/>
          <w:lang w:eastAsia="ru-RU"/>
        </w:rPr>
      </w:pPr>
      <w:bookmarkStart w:id="474" w:name="_Toc87864625"/>
      <w:r w:rsidRPr="005B74CC">
        <w:rPr>
          <w:rFonts w:ascii="Times New Roman" w:eastAsia="Times New Roman" w:hAnsi="Times New Roman" w:cs="Times New Roman"/>
          <w:sz w:val="24"/>
          <w:szCs w:val="24"/>
          <w:lang w:eastAsia="ru-RU"/>
        </w:rPr>
        <w:t>Приложение 0</w:t>
      </w:r>
      <w:r>
        <w:rPr>
          <w:rFonts w:ascii="Times New Roman" w:eastAsia="Times New Roman" w:hAnsi="Times New Roman" w:cs="Times New Roman"/>
          <w:sz w:val="24"/>
          <w:szCs w:val="24"/>
          <w:lang w:eastAsia="ru-RU"/>
        </w:rPr>
        <w:t>8</w:t>
      </w:r>
      <w:bookmarkEnd w:id="474"/>
    </w:p>
    <w:p w14:paraId="2DBD06AF" w14:textId="77777777"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7B63D38"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3557586C"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2E80138" w14:textId="1ACE08E3"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D379F0A" w14:textId="09DD33C7" w:rsidR="00F674C6"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54CA09D" w14:textId="1F068306" w:rsidR="00F674C6" w:rsidRPr="007100BA" w:rsidRDefault="00F674C6" w:rsidP="00F674C6">
      <w:pPr>
        <w:pStyle w:val="Headcenter"/>
        <w:rPr>
          <w:rFonts w:cs="Times New Roman"/>
          <w:bCs w:val="0"/>
        </w:rPr>
      </w:pPr>
      <w:bookmarkStart w:id="475" w:name="_%D0%9F%D0%A0%D0%98%D0%9B%D0%9E%D0%96%D0"/>
      <w:r w:rsidRPr="007100BA">
        <w:rPr>
          <w:rFonts w:cs="Times New Roman"/>
          <w:bCs w:val="0"/>
        </w:rPr>
        <w:t>АНКЕТА ЮРИДИЧЕСКОГО ЛИЦА</w:t>
      </w:r>
      <w:r w:rsidRPr="002A4B86">
        <w:rPr>
          <w:rFonts w:cs="Times New Roman"/>
          <w:bCs w:val="0"/>
        </w:rPr>
        <w:t>-</w:t>
      </w:r>
      <w:r>
        <w:rPr>
          <w:rFonts w:cs="Times New Roman"/>
          <w:bCs w:val="0"/>
        </w:rPr>
        <w:t>НЕРЕЗИДЕНТА</w:t>
      </w:r>
    </w:p>
    <w:p w14:paraId="47BA94CE" w14:textId="77777777" w:rsidR="00F674C6" w:rsidRPr="007100BA" w:rsidRDefault="00F674C6" w:rsidP="00F674C6">
      <w:pPr>
        <w:pStyle w:val="Headcenter"/>
        <w:rPr>
          <w:rFonts w:cs="Times New Roman"/>
          <w:bCs w:val="0"/>
          <w:lang w:val="en-US"/>
        </w:rPr>
      </w:pPr>
      <w:r w:rsidRPr="007100BA">
        <w:rPr>
          <w:rFonts w:cs="Times New Roman"/>
          <w:bCs w:val="0"/>
          <w:lang w:val="en-US"/>
        </w:rPr>
        <w:t xml:space="preserve">LEGAL ENTITY QUESTIONNAIRE FORM </w:t>
      </w:r>
    </w:p>
    <w:p w14:paraId="5BEB80A5" w14:textId="77777777" w:rsidR="00F674C6" w:rsidRPr="007100BA" w:rsidRDefault="00F674C6" w:rsidP="00F674C6">
      <w:pPr>
        <w:spacing w:line="240" w:lineRule="auto"/>
        <w:jc w:val="center"/>
        <w:rPr>
          <w:rFonts w:ascii="Times New Roman" w:hAnsi="Times New Roman" w:cs="Times New Roman"/>
          <w:b/>
          <w:sz w:val="24"/>
          <w:szCs w:val="24"/>
          <w:lang w:val="en-US"/>
        </w:rPr>
      </w:pPr>
    </w:p>
    <w:tbl>
      <w:tblPr>
        <w:tblW w:w="9758" w:type="dxa"/>
        <w:tblInd w:w="-10" w:type="dxa"/>
        <w:tblLayout w:type="fixed"/>
        <w:tblLook w:val="0000" w:firstRow="0" w:lastRow="0" w:firstColumn="0" w:lastColumn="0" w:noHBand="0" w:noVBand="0"/>
      </w:tblPr>
      <w:tblGrid>
        <w:gridCol w:w="685"/>
        <w:gridCol w:w="4679"/>
        <w:gridCol w:w="4394"/>
      </w:tblGrid>
      <w:tr w:rsidR="00F674C6" w:rsidRPr="0040400A" w14:paraId="6A3C1AFC" w14:textId="77777777" w:rsidTr="00150D27">
        <w:trPr>
          <w:trHeight w:val="953"/>
        </w:trPr>
        <w:tc>
          <w:tcPr>
            <w:tcW w:w="685" w:type="dxa"/>
            <w:tcBorders>
              <w:top w:val="single" w:sz="8" w:space="0" w:color="000000"/>
              <w:left w:val="single" w:sz="8" w:space="0" w:color="000000"/>
              <w:bottom w:val="single" w:sz="8" w:space="0" w:color="000000"/>
            </w:tcBorders>
          </w:tcPr>
          <w:p w14:paraId="74B323A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w:t>
            </w:r>
          </w:p>
        </w:tc>
        <w:tc>
          <w:tcPr>
            <w:tcW w:w="4679" w:type="dxa"/>
            <w:tcBorders>
              <w:top w:val="single" w:sz="8" w:space="0" w:color="000000"/>
              <w:left w:val="single" w:sz="8" w:space="0" w:color="000000"/>
              <w:bottom w:val="single" w:sz="8" w:space="0" w:color="000000"/>
            </w:tcBorders>
            <w:shd w:val="clear" w:color="auto" w:fill="auto"/>
          </w:tcPr>
          <w:p w14:paraId="176C15EA"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(полное) (при наличии)</w:t>
            </w:r>
            <w:r w:rsidRPr="007100BA">
              <w:rPr>
                <w:rFonts w:ascii="Times New Roman" w:hAnsi="Times New Roman" w:cs="Times New Roman"/>
                <w:lang w:eastAsia="ru-RU"/>
              </w:rPr>
              <w:t xml:space="preserve"> </w:t>
            </w:r>
          </w:p>
          <w:p w14:paraId="28916DE1" w14:textId="77777777" w:rsidR="00F674C6" w:rsidRPr="007100BA" w:rsidRDefault="00F674C6" w:rsidP="00150D27">
            <w:pPr>
              <w:snapToGrid w:val="0"/>
              <w:spacing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E31093B"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40400A" w14:paraId="03AB4357" w14:textId="77777777" w:rsidTr="00150D27">
        <w:trPr>
          <w:trHeight w:val="840"/>
        </w:trPr>
        <w:tc>
          <w:tcPr>
            <w:tcW w:w="685" w:type="dxa"/>
            <w:tcBorders>
              <w:top w:val="single" w:sz="8" w:space="0" w:color="000000"/>
              <w:left w:val="single" w:sz="8" w:space="0" w:color="000000"/>
              <w:bottom w:val="single" w:sz="8" w:space="0" w:color="000000"/>
            </w:tcBorders>
          </w:tcPr>
          <w:p w14:paraId="1EE42DC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w:t>
            </w:r>
          </w:p>
        </w:tc>
        <w:tc>
          <w:tcPr>
            <w:tcW w:w="4679" w:type="dxa"/>
            <w:tcBorders>
              <w:top w:val="single" w:sz="8" w:space="0" w:color="000000"/>
              <w:left w:val="single" w:sz="8" w:space="0" w:color="000000"/>
              <w:bottom w:val="single" w:sz="8" w:space="0" w:color="000000"/>
            </w:tcBorders>
            <w:shd w:val="clear" w:color="auto" w:fill="auto"/>
          </w:tcPr>
          <w:p w14:paraId="32BE2622"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(сокращенное) (при наличии)</w:t>
            </w:r>
            <w:r w:rsidRPr="007100BA">
              <w:rPr>
                <w:rFonts w:ascii="Times New Roman" w:hAnsi="Times New Roman" w:cs="Times New Roman"/>
                <w:lang w:eastAsia="ru-RU"/>
              </w:rPr>
              <w:t xml:space="preserve"> </w:t>
            </w:r>
          </w:p>
          <w:p w14:paraId="43C9A837"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A4712DC"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40400A" w14:paraId="49B3E908" w14:textId="77777777" w:rsidTr="00150D27">
        <w:trPr>
          <w:trHeight w:val="1107"/>
        </w:trPr>
        <w:tc>
          <w:tcPr>
            <w:tcW w:w="685" w:type="dxa"/>
            <w:tcBorders>
              <w:top w:val="single" w:sz="8" w:space="0" w:color="000000"/>
              <w:left w:val="single" w:sz="8" w:space="0" w:color="000000"/>
              <w:bottom w:val="single" w:sz="8" w:space="0" w:color="000000"/>
            </w:tcBorders>
          </w:tcPr>
          <w:p w14:paraId="5C4303A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3.</w:t>
            </w:r>
          </w:p>
        </w:tc>
        <w:tc>
          <w:tcPr>
            <w:tcW w:w="4679" w:type="dxa"/>
            <w:tcBorders>
              <w:top w:val="single" w:sz="8" w:space="0" w:color="000000"/>
              <w:left w:val="single" w:sz="8" w:space="0" w:color="000000"/>
              <w:bottom w:val="single" w:sz="8" w:space="0" w:color="000000"/>
            </w:tcBorders>
            <w:shd w:val="clear" w:color="auto" w:fill="auto"/>
          </w:tcPr>
          <w:p w14:paraId="11F0B7A0"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(полное) (при наличии)</w:t>
            </w:r>
            <w:r w:rsidRPr="007100BA">
              <w:rPr>
                <w:rFonts w:ascii="Times New Roman" w:hAnsi="Times New Roman" w:cs="Times New Roman"/>
                <w:lang w:eastAsia="ru-RU"/>
              </w:rPr>
              <w:t xml:space="preserve"> </w:t>
            </w:r>
          </w:p>
          <w:p w14:paraId="5AC13C4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2336B9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40400A" w14:paraId="7B6AAED0" w14:textId="77777777" w:rsidTr="00150D27">
        <w:trPr>
          <w:trHeight w:val="23"/>
        </w:trPr>
        <w:tc>
          <w:tcPr>
            <w:tcW w:w="685" w:type="dxa"/>
            <w:tcBorders>
              <w:top w:val="single" w:sz="8" w:space="0" w:color="000000"/>
              <w:left w:val="single" w:sz="8" w:space="0" w:color="000000"/>
              <w:bottom w:val="single" w:sz="8" w:space="0" w:color="000000"/>
            </w:tcBorders>
          </w:tcPr>
          <w:p w14:paraId="15FFBBF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4.</w:t>
            </w:r>
          </w:p>
        </w:tc>
        <w:tc>
          <w:tcPr>
            <w:tcW w:w="4679" w:type="dxa"/>
            <w:tcBorders>
              <w:top w:val="single" w:sz="8" w:space="0" w:color="000000"/>
              <w:left w:val="single" w:sz="8" w:space="0" w:color="000000"/>
              <w:bottom w:val="single" w:sz="8" w:space="0" w:color="000000"/>
            </w:tcBorders>
            <w:shd w:val="clear" w:color="auto" w:fill="auto"/>
          </w:tcPr>
          <w:p w14:paraId="0ED9AC79"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(сокращенное) (при наличии)</w:t>
            </w:r>
            <w:r w:rsidRPr="007100BA">
              <w:rPr>
                <w:rFonts w:ascii="Times New Roman" w:hAnsi="Times New Roman" w:cs="Times New Roman"/>
                <w:lang w:eastAsia="ru-RU"/>
              </w:rPr>
              <w:t xml:space="preserve"> </w:t>
            </w:r>
          </w:p>
          <w:p w14:paraId="4FBA5FF8"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C0087E8"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40400A" w14:paraId="3C209DD5" w14:textId="77777777" w:rsidTr="00150D27">
        <w:trPr>
          <w:trHeight w:val="674"/>
        </w:trPr>
        <w:tc>
          <w:tcPr>
            <w:tcW w:w="685" w:type="dxa"/>
            <w:tcBorders>
              <w:top w:val="single" w:sz="8" w:space="0" w:color="000000"/>
              <w:left w:val="single" w:sz="8" w:space="0" w:color="000000"/>
            </w:tcBorders>
          </w:tcPr>
          <w:p w14:paraId="46C1521B"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5.</w:t>
            </w:r>
          </w:p>
        </w:tc>
        <w:tc>
          <w:tcPr>
            <w:tcW w:w="4679" w:type="dxa"/>
            <w:tcBorders>
              <w:top w:val="single" w:sz="8" w:space="0" w:color="000000"/>
              <w:left w:val="single" w:sz="8" w:space="0" w:color="000000"/>
            </w:tcBorders>
            <w:shd w:val="clear" w:color="auto" w:fill="auto"/>
          </w:tcPr>
          <w:p w14:paraId="0177A90F"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Организационно</w:t>
            </w:r>
            <w:r w:rsidRPr="007100BA">
              <w:rPr>
                <w:rFonts w:ascii="Times New Roman" w:hAnsi="Times New Roman" w:cs="Times New Roman"/>
                <w:lang w:val="en-US"/>
              </w:rPr>
              <w:t>-</w:t>
            </w:r>
            <w:r w:rsidRPr="007100BA">
              <w:rPr>
                <w:rFonts w:ascii="Times New Roman" w:hAnsi="Times New Roman" w:cs="Times New Roman"/>
              </w:rPr>
              <w:t>правовая</w:t>
            </w:r>
            <w:r w:rsidRPr="007100BA">
              <w:rPr>
                <w:rFonts w:ascii="Times New Roman" w:hAnsi="Times New Roman" w:cs="Times New Roman"/>
                <w:lang w:val="en-US"/>
              </w:rPr>
              <w:t xml:space="preserve"> </w:t>
            </w:r>
            <w:r w:rsidRPr="007100BA">
              <w:rPr>
                <w:rFonts w:ascii="Times New Roman" w:hAnsi="Times New Roman" w:cs="Times New Roman"/>
              </w:rPr>
              <w:t>форма</w:t>
            </w:r>
            <w:r w:rsidRPr="007100BA">
              <w:rPr>
                <w:rFonts w:ascii="Times New Roman" w:hAnsi="Times New Roman" w:cs="Times New Roman"/>
                <w:lang w:val="en-US" w:eastAsia="ru-RU"/>
              </w:rPr>
              <w:t xml:space="preserve"> Organizational and legal status</w:t>
            </w:r>
          </w:p>
        </w:tc>
        <w:tc>
          <w:tcPr>
            <w:tcW w:w="4394" w:type="dxa"/>
            <w:tcBorders>
              <w:top w:val="single" w:sz="8" w:space="0" w:color="000000"/>
              <w:left w:val="single" w:sz="8" w:space="0" w:color="000000"/>
              <w:right w:val="single" w:sz="8" w:space="0" w:color="000000"/>
            </w:tcBorders>
            <w:shd w:val="clear" w:color="auto" w:fill="auto"/>
          </w:tcPr>
          <w:p w14:paraId="669D505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40400A" w14:paraId="70543686" w14:textId="77777777" w:rsidTr="00150D27">
        <w:trPr>
          <w:trHeight w:val="23"/>
        </w:trPr>
        <w:tc>
          <w:tcPr>
            <w:tcW w:w="685" w:type="dxa"/>
            <w:tcBorders>
              <w:top w:val="single" w:sz="8" w:space="0" w:color="000000"/>
              <w:left w:val="single" w:sz="8" w:space="0" w:color="000000"/>
              <w:bottom w:val="dotted" w:sz="4" w:space="0" w:color="000000"/>
            </w:tcBorders>
          </w:tcPr>
          <w:p w14:paraId="4A53D37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6.</w:t>
            </w:r>
          </w:p>
        </w:tc>
        <w:tc>
          <w:tcPr>
            <w:tcW w:w="4679" w:type="dxa"/>
            <w:tcBorders>
              <w:top w:val="single" w:sz="8" w:space="0" w:color="000000"/>
              <w:left w:val="single" w:sz="8" w:space="0" w:color="000000"/>
              <w:bottom w:val="dotted" w:sz="4" w:space="0" w:color="000000"/>
            </w:tcBorders>
            <w:shd w:val="clear" w:color="auto" w:fill="auto"/>
          </w:tcPr>
          <w:p w14:paraId="0CE442F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государственной регистрации: </w:t>
            </w:r>
          </w:p>
          <w:p w14:paraId="2BE9C33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 для резидентов.</w:t>
            </w:r>
          </w:p>
          <w:p w14:paraId="41F1F0E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Регистрационный номер юридического лица по месту учреждения и регистрации, дата государственной регистрации для нерезидента. </w:t>
            </w:r>
          </w:p>
          <w:p w14:paraId="79B3163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 xml:space="preserve">Наименование регистрирующего органа, внесшего запись о государственной регистрации юридического лица, место государственной регистрации (местонахождение), серия и номер документа, подтверждающего государственную регистрацию. </w:t>
            </w:r>
            <w:r w:rsidRPr="007100BA">
              <w:rPr>
                <w:rFonts w:ascii="Times New Roman" w:hAnsi="Times New Roman" w:cs="Times New Roman"/>
                <w:lang w:eastAsia="ru-RU"/>
              </w:rPr>
              <w:t xml:space="preserve"> </w:t>
            </w:r>
            <w:r w:rsidRPr="007100BA">
              <w:rPr>
                <w:rFonts w:ascii="Times New Roman" w:hAnsi="Times New Roman" w:cs="Times New Roman"/>
                <w:lang w:eastAsia="ru-RU"/>
              </w:rPr>
              <w:br/>
            </w:r>
            <w:r w:rsidRPr="007100BA">
              <w:rPr>
                <w:rFonts w:ascii="Times New Roman" w:hAnsi="Times New Roman" w:cs="Times New Roman"/>
                <w:lang w:val="en-US" w:eastAsia="ru-RU"/>
              </w:rPr>
              <w:t xml:space="preserve">Information about state registration: </w:t>
            </w:r>
            <w:r w:rsidRPr="007100BA">
              <w:rPr>
                <w:rFonts w:ascii="Times New Roman" w:hAnsi="Times New Roman" w:cs="Times New Roman"/>
                <w:lang w:val="en-US" w:eastAsia="ru-RU"/>
              </w:rPr>
              <w:br/>
              <w:t xml:space="preserve">Date of incorporation before 1 July 2002; primary state registration number (OGRN) -; date of OGRN record entry into the Unified state register of legal entities for residents. </w:t>
            </w:r>
            <w:r w:rsidRPr="007100BA">
              <w:rPr>
                <w:rFonts w:ascii="Times New Roman" w:hAnsi="Times New Roman" w:cs="Times New Roman"/>
                <w:lang w:val="en-US" w:eastAsia="ru-RU"/>
              </w:rPr>
              <w:br/>
              <w:t xml:space="preserve">Registration number of a legal entity at the place of establishment and registration, date of state registration for a non-resident. </w:t>
            </w:r>
            <w:r w:rsidRPr="007100BA">
              <w:rPr>
                <w:rFonts w:ascii="Times New Roman" w:hAnsi="Times New Roman" w:cs="Times New Roman"/>
                <w:lang w:val="en-US" w:eastAsia="ru-RU"/>
              </w:rPr>
              <w:br/>
              <w:t>Name of registration authority; state registration location; series and number of the registration document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66694A4C" w14:textId="77777777" w:rsidR="00F674C6" w:rsidRPr="007100BA" w:rsidRDefault="00F674C6" w:rsidP="00150D27">
            <w:pPr>
              <w:snapToGrid w:val="0"/>
              <w:spacing w:after="0" w:line="240" w:lineRule="auto"/>
              <w:ind w:left="34"/>
              <w:rPr>
                <w:rFonts w:ascii="Times New Roman" w:hAnsi="Times New Roman" w:cs="Times New Roman"/>
                <w:lang w:val="en-US"/>
              </w:rPr>
            </w:pPr>
          </w:p>
        </w:tc>
      </w:tr>
      <w:tr w:rsidR="00F674C6" w:rsidRPr="0040400A" w14:paraId="5720A60F" w14:textId="77777777" w:rsidTr="00150D27">
        <w:trPr>
          <w:cantSplit/>
          <w:trHeight w:val="23"/>
        </w:trPr>
        <w:tc>
          <w:tcPr>
            <w:tcW w:w="685" w:type="dxa"/>
            <w:tcBorders>
              <w:top w:val="single" w:sz="8" w:space="0" w:color="000000"/>
              <w:left w:val="single" w:sz="8" w:space="0" w:color="000000"/>
              <w:bottom w:val="single" w:sz="8" w:space="0" w:color="000000"/>
            </w:tcBorders>
          </w:tcPr>
          <w:p w14:paraId="69BCA89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7.</w:t>
            </w:r>
          </w:p>
        </w:tc>
        <w:tc>
          <w:tcPr>
            <w:tcW w:w="4679" w:type="dxa"/>
            <w:tcBorders>
              <w:top w:val="single" w:sz="8" w:space="0" w:color="000000"/>
              <w:left w:val="single" w:sz="8" w:space="0" w:color="000000"/>
              <w:bottom w:val="single" w:sz="8" w:space="0" w:color="000000"/>
            </w:tcBorders>
            <w:shd w:val="clear" w:color="auto" w:fill="auto"/>
          </w:tcPr>
          <w:p w14:paraId="059D8BA5"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ИНН – для резидента; ИНН или КИО, присвоенный до 24.12.2010 г., либо ИНН, присвоенный после 24.12.2010 г. – для нерезидента</w:t>
            </w:r>
            <w:r w:rsidRPr="007100BA">
              <w:rPr>
                <w:rFonts w:ascii="Times New Roman" w:hAnsi="Times New Roman" w:cs="Times New Roman"/>
                <w:lang w:eastAsia="ru-RU"/>
              </w:rPr>
              <w:t xml:space="preserve"> </w:t>
            </w:r>
          </w:p>
          <w:p w14:paraId="0802EF0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INN (taxpayer ID) for residents; INN or FCC (foreign company code) given before 24 December 2010, or INN given after 24 December 2010, for non-residents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993204"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4C73B7F" w14:textId="77777777" w:rsidTr="00150D27">
        <w:trPr>
          <w:cantSplit/>
          <w:trHeight w:val="23"/>
        </w:trPr>
        <w:tc>
          <w:tcPr>
            <w:tcW w:w="685" w:type="dxa"/>
            <w:tcBorders>
              <w:top w:val="single" w:sz="8" w:space="0" w:color="000000"/>
              <w:left w:val="single" w:sz="8" w:space="0" w:color="000000"/>
              <w:bottom w:val="single" w:sz="8" w:space="0" w:color="000000"/>
            </w:tcBorders>
          </w:tcPr>
          <w:p w14:paraId="1A8F68C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8.</w:t>
            </w:r>
          </w:p>
        </w:tc>
        <w:tc>
          <w:tcPr>
            <w:tcW w:w="4679" w:type="dxa"/>
            <w:tcBorders>
              <w:top w:val="single" w:sz="8" w:space="0" w:color="000000"/>
              <w:left w:val="single" w:sz="8" w:space="0" w:color="000000"/>
              <w:bottom w:val="single" w:sz="8" w:space="0" w:color="000000"/>
            </w:tcBorders>
            <w:shd w:val="clear" w:color="auto" w:fill="auto"/>
          </w:tcPr>
          <w:p w14:paraId="0AB3D0F9"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w:t>
            </w:r>
          </w:p>
          <w:p w14:paraId="2F648DCA"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KPP</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41A" w14:textId="77777777" w:rsidR="00F674C6" w:rsidRPr="007100BA" w:rsidRDefault="00F674C6" w:rsidP="00150D27">
            <w:pPr>
              <w:snapToGrid w:val="0"/>
              <w:spacing w:after="0" w:line="240" w:lineRule="auto"/>
              <w:rPr>
                <w:rFonts w:ascii="Times New Roman" w:hAnsi="Times New Roman" w:cs="Times New Roman"/>
              </w:rPr>
            </w:pPr>
          </w:p>
        </w:tc>
      </w:tr>
      <w:tr w:rsidR="00F674C6" w:rsidRPr="0040400A" w14:paraId="7A51AD50" w14:textId="77777777" w:rsidTr="00150D27">
        <w:trPr>
          <w:cantSplit/>
          <w:trHeight w:val="23"/>
        </w:trPr>
        <w:tc>
          <w:tcPr>
            <w:tcW w:w="685" w:type="dxa"/>
            <w:tcBorders>
              <w:top w:val="single" w:sz="8" w:space="0" w:color="000000"/>
              <w:left w:val="single" w:sz="8" w:space="0" w:color="000000"/>
              <w:bottom w:val="single" w:sz="8" w:space="0" w:color="000000"/>
            </w:tcBorders>
          </w:tcPr>
          <w:p w14:paraId="6A4226A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06D1419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2 (указывается крупнейшими налогоплательщиками - при наличии) </w:t>
            </w:r>
          </w:p>
          <w:p w14:paraId="24CCFEF1"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KPP2 (if any, applied to the biggest taxpayers)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5D1DE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30045658" w14:textId="77777777" w:rsidTr="00150D27">
        <w:trPr>
          <w:trHeight w:val="23"/>
        </w:trPr>
        <w:tc>
          <w:tcPr>
            <w:tcW w:w="685" w:type="dxa"/>
            <w:tcBorders>
              <w:top w:val="single" w:sz="8" w:space="0" w:color="000000"/>
              <w:left w:val="single" w:sz="8" w:space="0" w:color="000000"/>
              <w:bottom w:val="single" w:sz="8" w:space="0" w:color="000000"/>
            </w:tcBorders>
          </w:tcPr>
          <w:p w14:paraId="2A72DA5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10.</w:t>
            </w:r>
          </w:p>
        </w:tc>
        <w:tc>
          <w:tcPr>
            <w:tcW w:w="4679" w:type="dxa"/>
            <w:tcBorders>
              <w:top w:val="single" w:sz="8" w:space="0" w:color="000000"/>
              <w:left w:val="single" w:sz="8" w:space="0" w:color="000000"/>
              <w:bottom w:val="single" w:sz="8" w:space="0" w:color="000000"/>
            </w:tcBorders>
            <w:shd w:val="clear" w:color="auto" w:fill="auto"/>
          </w:tcPr>
          <w:p w14:paraId="132DF9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БИК</w:t>
            </w:r>
          </w:p>
          <w:p w14:paraId="65C8323B"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BIC</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3BDFC5"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4C0F5B59" w14:textId="77777777" w:rsidTr="00150D27">
        <w:trPr>
          <w:trHeight w:val="23"/>
        </w:trPr>
        <w:tc>
          <w:tcPr>
            <w:tcW w:w="685" w:type="dxa"/>
            <w:tcBorders>
              <w:top w:val="single" w:sz="8" w:space="0" w:color="000000"/>
              <w:left w:val="single" w:sz="8" w:space="0" w:color="000000"/>
              <w:bottom w:val="single" w:sz="8" w:space="0" w:color="000000"/>
            </w:tcBorders>
          </w:tcPr>
          <w:p w14:paraId="3171364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11.</w:t>
            </w:r>
          </w:p>
        </w:tc>
        <w:tc>
          <w:tcPr>
            <w:tcW w:w="4679" w:type="dxa"/>
            <w:tcBorders>
              <w:top w:val="single" w:sz="8" w:space="0" w:color="000000"/>
              <w:left w:val="single" w:sz="8" w:space="0" w:color="000000"/>
              <w:bottom w:val="single" w:sz="8" w:space="0" w:color="000000"/>
            </w:tcBorders>
            <w:shd w:val="clear" w:color="auto" w:fill="auto"/>
          </w:tcPr>
          <w:p w14:paraId="5F3C0022"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SWIFT-код</w:t>
            </w:r>
          </w:p>
          <w:p w14:paraId="1BDDF6F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90B32"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4D6581" w14:textId="77777777" w:rsidTr="00150D27">
        <w:trPr>
          <w:trHeight w:val="23"/>
        </w:trPr>
        <w:tc>
          <w:tcPr>
            <w:tcW w:w="685" w:type="dxa"/>
            <w:tcBorders>
              <w:top w:val="single" w:sz="8" w:space="0" w:color="000000"/>
              <w:left w:val="single" w:sz="8" w:space="0" w:color="000000"/>
              <w:bottom w:val="single" w:sz="8" w:space="0" w:color="000000"/>
            </w:tcBorders>
          </w:tcPr>
          <w:p w14:paraId="04304B8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12.</w:t>
            </w:r>
          </w:p>
        </w:tc>
        <w:tc>
          <w:tcPr>
            <w:tcW w:w="4679" w:type="dxa"/>
            <w:tcBorders>
              <w:top w:val="single" w:sz="8" w:space="0" w:color="000000"/>
              <w:left w:val="single" w:sz="8" w:space="0" w:color="000000"/>
              <w:bottom w:val="single" w:sz="8" w:space="0" w:color="000000"/>
            </w:tcBorders>
            <w:shd w:val="clear" w:color="auto" w:fill="auto"/>
          </w:tcPr>
          <w:p w14:paraId="4BCE975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Международный код идентификации юридического лица, pre-LEI/LEI </w:t>
            </w:r>
          </w:p>
          <w:p w14:paraId="4F8FE26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pre-LEI/LEI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EC88EA" w14:textId="77777777" w:rsidR="00F674C6" w:rsidRPr="007100BA" w:rsidRDefault="00F674C6" w:rsidP="00150D27">
            <w:pPr>
              <w:snapToGrid w:val="0"/>
              <w:spacing w:after="0" w:line="240" w:lineRule="auto"/>
              <w:rPr>
                <w:rFonts w:ascii="Times New Roman" w:hAnsi="Times New Roman" w:cs="Times New Roman"/>
              </w:rPr>
            </w:pPr>
          </w:p>
        </w:tc>
      </w:tr>
      <w:tr w:rsidR="00F674C6" w:rsidRPr="0040400A" w14:paraId="3C4DCB41" w14:textId="77777777" w:rsidTr="00150D27">
        <w:trPr>
          <w:trHeight w:val="23"/>
        </w:trPr>
        <w:tc>
          <w:tcPr>
            <w:tcW w:w="685" w:type="dxa"/>
            <w:tcBorders>
              <w:top w:val="single" w:sz="8" w:space="0" w:color="000000"/>
              <w:left w:val="single" w:sz="8" w:space="0" w:color="000000"/>
              <w:bottom w:val="single" w:sz="8" w:space="0" w:color="000000"/>
            </w:tcBorders>
          </w:tcPr>
          <w:p w14:paraId="723BE04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13.</w:t>
            </w:r>
          </w:p>
        </w:tc>
        <w:tc>
          <w:tcPr>
            <w:tcW w:w="4679" w:type="dxa"/>
            <w:tcBorders>
              <w:top w:val="single" w:sz="8" w:space="0" w:color="000000"/>
              <w:left w:val="single" w:sz="8" w:space="0" w:color="000000"/>
              <w:bottom w:val="single" w:sz="8" w:space="0" w:color="000000"/>
            </w:tcBorders>
            <w:shd w:val="clear" w:color="auto" w:fill="auto"/>
          </w:tcPr>
          <w:p w14:paraId="7E18CD06"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Адрес</w:t>
            </w:r>
            <w:r w:rsidRPr="007100BA">
              <w:rPr>
                <w:rFonts w:ascii="Times New Roman" w:hAnsi="Times New Roman" w:cs="Times New Roman"/>
                <w:lang w:val="en-US"/>
              </w:rPr>
              <w:t xml:space="preserve"> </w:t>
            </w:r>
            <w:r w:rsidRPr="007100BA">
              <w:rPr>
                <w:rFonts w:ascii="Times New Roman" w:hAnsi="Times New Roman" w:cs="Times New Roman"/>
              </w:rPr>
              <w:t>юридического</w:t>
            </w:r>
            <w:r w:rsidRPr="007100BA">
              <w:rPr>
                <w:rFonts w:ascii="Times New Roman" w:hAnsi="Times New Roman" w:cs="Times New Roman"/>
                <w:lang w:val="en-US"/>
              </w:rPr>
              <w:t xml:space="preserve"> </w:t>
            </w:r>
            <w:r w:rsidRPr="007100BA">
              <w:rPr>
                <w:rFonts w:ascii="Times New Roman" w:hAnsi="Times New Roman" w:cs="Times New Roman"/>
              </w:rPr>
              <w:t>лица</w:t>
            </w:r>
            <w:r w:rsidRPr="007100BA">
              <w:rPr>
                <w:rFonts w:ascii="Times New Roman" w:hAnsi="Times New Roman" w:cs="Times New Roman"/>
                <w:lang w:val="en-US"/>
              </w:rPr>
              <w:t xml:space="preserve"> </w:t>
            </w:r>
          </w:p>
          <w:p w14:paraId="187E647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Address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17B8E"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29FBED5F" w14:textId="77777777" w:rsidTr="00150D27">
        <w:trPr>
          <w:trHeight w:val="23"/>
        </w:trPr>
        <w:tc>
          <w:tcPr>
            <w:tcW w:w="685" w:type="dxa"/>
            <w:tcBorders>
              <w:top w:val="single" w:sz="8" w:space="0" w:color="000000"/>
              <w:left w:val="single" w:sz="8" w:space="0" w:color="000000"/>
              <w:bottom w:val="single" w:sz="8" w:space="0" w:color="000000"/>
            </w:tcBorders>
          </w:tcPr>
          <w:p w14:paraId="0F7B603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14.</w:t>
            </w:r>
          </w:p>
        </w:tc>
        <w:tc>
          <w:tcPr>
            <w:tcW w:w="4679" w:type="dxa"/>
            <w:tcBorders>
              <w:top w:val="single" w:sz="8" w:space="0" w:color="000000"/>
              <w:left w:val="single" w:sz="8" w:space="0" w:color="000000"/>
              <w:bottom w:val="single" w:sz="8" w:space="0" w:color="000000"/>
            </w:tcBorders>
            <w:shd w:val="clear" w:color="auto" w:fill="auto"/>
          </w:tcPr>
          <w:p w14:paraId="0B262101"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Почтовый адрес (для направления корреспонденции)</w:t>
            </w:r>
            <w:r w:rsidRPr="007100BA">
              <w:rPr>
                <w:rFonts w:ascii="Times New Roman" w:hAnsi="Times New Roman" w:cs="Times New Roman"/>
                <w:lang w:eastAsia="ru-RU"/>
              </w:rPr>
              <w:t xml:space="preserve"> </w:t>
            </w:r>
          </w:p>
          <w:p w14:paraId="50CCD7B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lang w:eastAsia="ru-RU"/>
              </w:rPr>
              <w:t>Postal address (for correspondence)</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7D463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1046411F" w14:textId="77777777" w:rsidTr="00150D27">
        <w:trPr>
          <w:trHeight w:val="23"/>
        </w:trPr>
        <w:tc>
          <w:tcPr>
            <w:tcW w:w="685" w:type="dxa"/>
            <w:tcBorders>
              <w:top w:val="single" w:sz="8" w:space="0" w:color="000000"/>
              <w:left w:val="single" w:sz="8" w:space="0" w:color="000000"/>
              <w:bottom w:val="single" w:sz="8" w:space="0" w:color="000000"/>
            </w:tcBorders>
          </w:tcPr>
          <w:p w14:paraId="40CE283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15.</w:t>
            </w:r>
          </w:p>
        </w:tc>
        <w:tc>
          <w:tcPr>
            <w:tcW w:w="4679" w:type="dxa"/>
            <w:tcBorders>
              <w:top w:val="single" w:sz="8" w:space="0" w:color="000000"/>
              <w:left w:val="single" w:sz="8" w:space="0" w:color="000000"/>
              <w:bottom w:val="single" w:sz="8" w:space="0" w:color="000000"/>
            </w:tcBorders>
            <w:shd w:val="clear" w:color="auto" w:fill="auto"/>
          </w:tcPr>
          <w:p w14:paraId="3FEA4DA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Телефон </w:t>
            </w:r>
          </w:p>
          <w:p w14:paraId="1AB1E0E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Telephone number</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0EB51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6342D63D" w14:textId="77777777" w:rsidTr="00150D27">
        <w:trPr>
          <w:trHeight w:val="23"/>
        </w:trPr>
        <w:tc>
          <w:tcPr>
            <w:tcW w:w="685" w:type="dxa"/>
            <w:tcBorders>
              <w:top w:val="single" w:sz="8" w:space="0" w:color="000000"/>
              <w:left w:val="single" w:sz="8" w:space="0" w:color="000000"/>
              <w:bottom w:val="single" w:sz="8" w:space="0" w:color="000000"/>
            </w:tcBorders>
          </w:tcPr>
          <w:p w14:paraId="723D0F3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16.</w:t>
            </w:r>
          </w:p>
        </w:tc>
        <w:tc>
          <w:tcPr>
            <w:tcW w:w="4679" w:type="dxa"/>
            <w:tcBorders>
              <w:top w:val="single" w:sz="8" w:space="0" w:color="000000"/>
              <w:left w:val="single" w:sz="8" w:space="0" w:color="000000"/>
              <w:bottom w:val="single" w:sz="8" w:space="0" w:color="000000"/>
            </w:tcBorders>
            <w:shd w:val="clear" w:color="auto" w:fill="auto"/>
          </w:tcPr>
          <w:p w14:paraId="2B7D795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Факс </w:t>
            </w:r>
          </w:p>
          <w:p w14:paraId="07A5AA3F"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Fax number</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80F4F8"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554CD1" w14:textId="77777777" w:rsidTr="00150D27">
        <w:trPr>
          <w:trHeight w:val="23"/>
        </w:trPr>
        <w:tc>
          <w:tcPr>
            <w:tcW w:w="685" w:type="dxa"/>
            <w:tcBorders>
              <w:top w:val="single" w:sz="8" w:space="0" w:color="000000"/>
              <w:left w:val="single" w:sz="8" w:space="0" w:color="000000"/>
              <w:bottom w:val="single" w:sz="8" w:space="0" w:color="000000"/>
            </w:tcBorders>
          </w:tcPr>
          <w:p w14:paraId="1621BDA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17.</w:t>
            </w:r>
          </w:p>
        </w:tc>
        <w:tc>
          <w:tcPr>
            <w:tcW w:w="4679" w:type="dxa"/>
            <w:tcBorders>
              <w:top w:val="single" w:sz="8" w:space="0" w:color="000000"/>
              <w:left w:val="single" w:sz="8" w:space="0" w:color="000000"/>
              <w:bottom w:val="single" w:sz="8" w:space="0" w:color="000000"/>
            </w:tcBorders>
            <w:shd w:val="clear" w:color="auto" w:fill="auto"/>
          </w:tcPr>
          <w:p w14:paraId="27755AD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Адрес электронной почты</w:t>
            </w:r>
          </w:p>
          <w:p w14:paraId="5C2A42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Email address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4CC0F"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2D2072E1" w14:textId="77777777" w:rsidTr="00150D27">
        <w:trPr>
          <w:trHeight w:val="23"/>
        </w:trPr>
        <w:tc>
          <w:tcPr>
            <w:tcW w:w="685" w:type="dxa"/>
            <w:tcBorders>
              <w:top w:val="single" w:sz="8" w:space="0" w:color="000000"/>
              <w:left w:val="single" w:sz="8" w:space="0" w:color="000000"/>
              <w:bottom w:val="single" w:sz="8" w:space="0" w:color="000000"/>
            </w:tcBorders>
          </w:tcPr>
          <w:p w14:paraId="2170C0F3"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18.</w:t>
            </w:r>
          </w:p>
        </w:tc>
        <w:tc>
          <w:tcPr>
            <w:tcW w:w="4679" w:type="dxa"/>
            <w:tcBorders>
              <w:top w:val="single" w:sz="8" w:space="0" w:color="000000"/>
              <w:left w:val="single" w:sz="8" w:space="0" w:color="000000"/>
              <w:bottom w:val="single" w:sz="8" w:space="0" w:color="000000"/>
            </w:tcBorders>
            <w:shd w:val="clear" w:color="auto" w:fill="auto"/>
          </w:tcPr>
          <w:p w14:paraId="7DA6E7A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Адрес представительства организации в Интернете </w:t>
            </w:r>
          </w:p>
          <w:p w14:paraId="071175B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Website address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DC020" w14:textId="77777777" w:rsidR="00F674C6" w:rsidRPr="007100BA" w:rsidRDefault="00F674C6" w:rsidP="00150D27">
            <w:pPr>
              <w:snapToGrid w:val="0"/>
              <w:spacing w:after="0" w:line="240" w:lineRule="auto"/>
              <w:rPr>
                <w:rFonts w:ascii="Times New Roman" w:hAnsi="Times New Roman" w:cs="Times New Roman"/>
              </w:rPr>
            </w:pPr>
          </w:p>
        </w:tc>
      </w:tr>
      <w:tr w:rsidR="00F674C6" w:rsidRPr="0040400A" w14:paraId="3C40106D" w14:textId="77777777" w:rsidTr="00150D27">
        <w:trPr>
          <w:trHeight w:val="3524"/>
        </w:trPr>
        <w:tc>
          <w:tcPr>
            <w:tcW w:w="685" w:type="dxa"/>
            <w:tcBorders>
              <w:top w:val="single" w:sz="8" w:space="0" w:color="000000"/>
              <w:left w:val="single" w:sz="8" w:space="0" w:color="000000"/>
              <w:bottom w:val="single" w:sz="8" w:space="0" w:color="000000"/>
            </w:tcBorders>
          </w:tcPr>
          <w:p w14:paraId="50E3E0C1"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19.</w:t>
            </w:r>
          </w:p>
        </w:tc>
        <w:tc>
          <w:tcPr>
            <w:tcW w:w="4679" w:type="dxa"/>
            <w:tcBorders>
              <w:top w:val="single" w:sz="8" w:space="0" w:color="000000"/>
              <w:left w:val="single" w:sz="8" w:space="0" w:color="000000"/>
              <w:bottom w:val="single" w:sz="8" w:space="0" w:color="000000"/>
            </w:tcBorders>
            <w:shd w:val="clear" w:color="auto" w:fill="auto"/>
          </w:tcPr>
          <w:p w14:paraId="51321CBC"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w:t>
            </w:r>
          </w:p>
          <w:p w14:paraId="0A854339"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Management</w:t>
            </w:r>
            <w:r w:rsidRPr="007100BA">
              <w:rPr>
                <w:rFonts w:ascii="Times New Roman" w:hAnsi="Times New Roman" w:cs="Times New Roman"/>
                <w:lang w:val="en-US" w:eastAsia="ru-RU"/>
              </w:rPr>
              <w:t xml:space="preserve"> bodies of legal entity  (structure and names except names of shareholders (members) with less than one per cent of the legal entity’s shares)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5709CE7"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7A3B8C57" w14:textId="77777777" w:rsidTr="00150D27">
        <w:trPr>
          <w:trHeight w:val="23"/>
        </w:trPr>
        <w:tc>
          <w:tcPr>
            <w:tcW w:w="685" w:type="dxa"/>
            <w:tcBorders>
              <w:top w:val="single" w:sz="8" w:space="0" w:color="000000"/>
              <w:left w:val="single" w:sz="8" w:space="0" w:color="000000"/>
              <w:bottom w:val="single" w:sz="8" w:space="0" w:color="000000"/>
            </w:tcBorders>
          </w:tcPr>
          <w:p w14:paraId="00C2FC8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20.</w:t>
            </w:r>
          </w:p>
        </w:tc>
        <w:tc>
          <w:tcPr>
            <w:tcW w:w="4679" w:type="dxa"/>
            <w:tcBorders>
              <w:top w:val="single" w:sz="8" w:space="0" w:color="000000"/>
              <w:left w:val="single" w:sz="8" w:space="0" w:color="000000"/>
              <w:bottom w:val="single" w:sz="8" w:space="0" w:color="000000"/>
            </w:tcBorders>
            <w:shd w:val="clear" w:color="auto" w:fill="auto"/>
          </w:tcPr>
          <w:p w14:paraId="535E226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Сведения о бенефициарных владельцах (с указанием оснований, свидетельствующих о том, что лицо является бенефициарным владельцем)</w:t>
            </w:r>
            <w:r w:rsidRPr="007100BA">
              <w:rPr>
                <w:rStyle w:val="aff1"/>
                <w:rFonts w:ascii="Times New Roman" w:hAnsi="Times New Roman" w:cs="Times New Roman"/>
              </w:rPr>
              <w:footnoteReference w:id="13"/>
            </w:r>
            <w:r w:rsidRPr="007100BA">
              <w:rPr>
                <w:rFonts w:ascii="Times New Roman" w:hAnsi="Times New Roman" w:cs="Times New Roman"/>
              </w:rPr>
              <w:t xml:space="preserve"> Beneficial owners (the underlying base for the beneficial ownership is to be specified)</w:t>
            </w:r>
            <w:r w:rsidRPr="007100BA">
              <w:rPr>
                <w:rStyle w:val="aff1"/>
                <w:rFonts w:ascii="Times New Roman" w:hAnsi="Times New Roman" w:cs="Times New Roman"/>
              </w:rPr>
              <w:t xml:space="preserve"> </w:t>
            </w:r>
            <w:r w:rsidRPr="007100BA">
              <w:rPr>
                <w:rStyle w:val="aff1"/>
                <w:rFonts w:ascii="Times New Roman" w:hAnsi="Times New Roman" w:cs="Times New Roman"/>
              </w:rPr>
              <w:footnoteReference w:id="14"/>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D5AAA13" w14:textId="77777777" w:rsidR="00F674C6" w:rsidRPr="007100BA" w:rsidRDefault="00F674C6" w:rsidP="00150D27">
            <w:pPr>
              <w:snapToGrid w:val="0"/>
              <w:spacing w:after="0" w:line="240" w:lineRule="auto"/>
              <w:ind w:left="34"/>
              <w:rPr>
                <w:rFonts w:ascii="Times New Roman" w:hAnsi="Times New Roman" w:cs="Times New Roman"/>
              </w:rPr>
            </w:pPr>
          </w:p>
        </w:tc>
      </w:tr>
      <w:tr w:rsidR="00F674C6" w:rsidRPr="0040400A" w14:paraId="606734A2" w14:textId="77777777" w:rsidTr="00150D27">
        <w:trPr>
          <w:trHeight w:val="23"/>
        </w:trPr>
        <w:tc>
          <w:tcPr>
            <w:tcW w:w="685" w:type="dxa"/>
            <w:tcBorders>
              <w:top w:val="single" w:sz="8" w:space="0" w:color="000000"/>
              <w:left w:val="single" w:sz="8" w:space="0" w:color="000000"/>
              <w:bottom w:val="single" w:sz="8" w:space="0" w:color="000000"/>
            </w:tcBorders>
          </w:tcPr>
          <w:p w14:paraId="5983E5F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21.</w:t>
            </w:r>
          </w:p>
        </w:tc>
        <w:tc>
          <w:tcPr>
            <w:tcW w:w="4679" w:type="dxa"/>
            <w:tcBorders>
              <w:top w:val="single" w:sz="8" w:space="0" w:color="000000"/>
              <w:left w:val="single" w:sz="8" w:space="0" w:color="000000"/>
              <w:bottom w:val="single" w:sz="8" w:space="0" w:color="000000"/>
            </w:tcBorders>
            <w:shd w:val="clear" w:color="auto" w:fill="auto"/>
          </w:tcPr>
          <w:p w14:paraId="3419C7B0"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Владение клиентом либо контроль за клиентом осуществляется через третьих лиц </w:t>
            </w:r>
          </w:p>
          <w:p w14:paraId="5C0E830D"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The client is owned or controlled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3C67AF1"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40400A" w14:paraId="6631F17F" w14:textId="77777777" w:rsidTr="00150D27">
        <w:trPr>
          <w:trHeight w:val="23"/>
        </w:trPr>
        <w:tc>
          <w:tcPr>
            <w:tcW w:w="685" w:type="dxa"/>
            <w:tcBorders>
              <w:top w:val="single" w:sz="8" w:space="0" w:color="000000"/>
              <w:left w:val="single" w:sz="8" w:space="0" w:color="000000"/>
              <w:bottom w:val="single" w:sz="8" w:space="0" w:color="000000"/>
            </w:tcBorders>
          </w:tcPr>
          <w:p w14:paraId="725B16D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22.</w:t>
            </w:r>
          </w:p>
        </w:tc>
        <w:tc>
          <w:tcPr>
            <w:tcW w:w="4679" w:type="dxa"/>
            <w:tcBorders>
              <w:top w:val="single" w:sz="8" w:space="0" w:color="000000"/>
              <w:left w:val="single" w:sz="8" w:space="0" w:color="000000"/>
              <w:bottom w:val="single" w:sz="8" w:space="0" w:color="000000"/>
            </w:tcBorders>
            <w:shd w:val="clear" w:color="auto" w:fill="auto"/>
          </w:tcPr>
          <w:p w14:paraId="2B876CA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Подтверждение владения клиентом либо контроля за клиентом через третьих лиц </w:t>
            </w:r>
          </w:p>
          <w:p w14:paraId="0561026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Evidence of ownership or control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5A56C20"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40400A" w14:paraId="1D1BD986" w14:textId="77777777" w:rsidTr="00150D27">
        <w:trPr>
          <w:trHeight w:val="23"/>
        </w:trPr>
        <w:tc>
          <w:tcPr>
            <w:tcW w:w="685" w:type="dxa"/>
            <w:tcBorders>
              <w:top w:val="single" w:sz="8" w:space="0" w:color="000000"/>
              <w:left w:val="single" w:sz="8" w:space="0" w:color="000000"/>
              <w:bottom w:val="single" w:sz="8" w:space="0" w:color="000000"/>
            </w:tcBorders>
          </w:tcPr>
          <w:p w14:paraId="250A884E"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23.</w:t>
            </w:r>
          </w:p>
        </w:tc>
        <w:tc>
          <w:tcPr>
            <w:tcW w:w="4679" w:type="dxa"/>
            <w:tcBorders>
              <w:top w:val="single" w:sz="8" w:space="0" w:color="000000"/>
              <w:left w:val="single" w:sz="8" w:space="0" w:color="000000"/>
              <w:bottom w:val="single" w:sz="8" w:space="0" w:color="000000"/>
            </w:tcBorders>
            <w:shd w:val="clear" w:color="auto" w:fill="auto"/>
          </w:tcPr>
          <w:p w14:paraId="201BD2C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Письмо о невозможности предоставления подтверждающих документов и ссылки на общедоступный источник информации </w:t>
            </w:r>
          </w:p>
          <w:p w14:paraId="6672103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Letter proving that the underlying documents cannot be submitted and a reference to a publicly available source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0E49B05"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CCEE752" w14:textId="77777777" w:rsidTr="00150D27">
        <w:trPr>
          <w:trHeight w:val="23"/>
        </w:trPr>
        <w:tc>
          <w:tcPr>
            <w:tcW w:w="685" w:type="dxa"/>
            <w:tcBorders>
              <w:top w:val="single" w:sz="8" w:space="0" w:color="000000"/>
              <w:left w:val="single" w:sz="8" w:space="0" w:color="000000"/>
              <w:bottom w:val="single" w:sz="8" w:space="0" w:color="000000"/>
            </w:tcBorders>
          </w:tcPr>
          <w:p w14:paraId="5074A0D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24.</w:t>
            </w:r>
          </w:p>
        </w:tc>
        <w:tc>
          <w:tcPr>
            <w:tcW w:w="4679" w:type="dxa"/>
            <w:tcBorders>
              <w:top w:val="single" w:sz="8" w:space="0" w:color="000000"/>
              <w:left w:val="single" w:sz="8" w:space="0" w:color="000000"/>
              <w:bottom w:val="single" w:sz="8" w:space="0" w:color="000000"/>
            </w:tcBorders>
            <w:shd w:val="clear" w:color="auto" w:fill="auto"/>
          </w:tcPr>
          <w:p w14:paraId="254AB2DE"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Сведения о величине зарегистрированного и оплаченного уставного (складочного) капитала или величине уставного фонда, имущества Amounts of authorised and paid-up capitals or amount of authorised fund or assets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DBCBDEC" w14:textId="77777777" w:rsidR="00F674C6" w:rsidRPr="007100BA" w:rsidRDefault="00F674C6" w:rsidP="00150D27">
            <w:pPr>
              <w:snapToGrid w:val="0"/>
              <w:spacing w:after="0" w:line="240" w:lineRule="auto"/>
              <w:rPr>
                <w:rFonts w:ascii="Times New Roman" w:hAnsi="Times New Roman" w:cs="Times New Roman"/>
              </w:rPr>
            </w:pPr>
          </w:p>
        </w:tc>
      </w:tr>
      <w:tr w:rsidR="00F674C6" w:rsidRPr="0040400A" w14:paraId="7EF1C090" w14:textId="77777777" w:rsidTr="00150D27">
        <w:trPr>
          <w:trHeight w:val="23"/>
        </w:trPr>
        <w:tc>
          <w:tcPr>
            <w:tcW w:w="685" w:type="dxa"/>
            <w:tcBorders>
              <w:top w:val="single" w:sz="8" w:space="0" w:color="000000"/>
              <w:left w:val="single" w:sz="8" w:space="0" w:color="000000"/>
              <w:bottom w:val="single" w:sz="8" w:space="0" w:color="000000"/>
            </w:tcBorders>
          </w:tcPr>
          <w:p w14:paraId="788CED6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25.</w:t>
            </w:r>
          </w:p>
        </w:tc>
        <w:tc>
          <w:tcPr>
            <w:tcW w:w="4679" w:type="dxa"/>
            <w:tcBorders>
              <w:top w:val="single" w:sz="8" w:space="0" w:color="000000"/>
              <w:left w:val="single" w:sz="8" w:space="0" w:color="000000"/>
              <w:bottom w:val="single" w:sz="8" w:space="0" w:color="000000"/>
            </w:tcBorders>
            <w:shd w:val="clear" w:color="auto" w:fill="auto"/>
          </w:tcPr>
          <w:p w14:paraId="517DA17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источниках происхождения денежных средств и (или) иного имущества юридического лица </w:t>
            </w:r>
          </w:p>
          <w:p w14:paraId="5BA7A8C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Sources of funds and/or other assets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A0362CA"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40400A" w14:paraId="727EC9BF" w14:textId="77777777" w:rsidTr="00150D27">
        <w:trPr>
          <w:trHeight w:val="1850"/>
        </w:trPr>
        <w:tc>
          <w:tcPr>
            <w:tcW w:w="685" w:type="dxa"/>
            <w:tcBorders>
              <w:top w:val="single" w:sz="8" w:space="0" w:color="000000"/>
              <w:left w:val="single" w:sz="8" w:space="0" w:color="000000"/>
              <w:bottom w:val="single" w:sz="8" w:space="0" w:color="000000"/>
            </w:tcBorders>
          </w:tcPr>
          <w:p w14:paraId="45B95AC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28.</w:t>
            </w:r>
          </w:p>
        </w:tc>
        <w:tc>
          <w:tcPr>
            <w:tcW w:w="4679" w:type="dxa"/>
            <w:tcBorders>
              <w:top w:val="single" w:sz="8" w:space="0" w:color="000000"/>
              <w:left w:val="single" w:sz="8" w:space="0" w:color="000000"/>
              <w:bottom w:val="single" w:sz="8" w:space="0" w:color="000000"/>
            </w:tcBorders>
            <w:shd w:val="clear" w:color="auto" w:fill="auto"/>
          </w:tcPr>
          <w:p w14:paraId="72DC6CD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Лицензии на осуществление профессиональной деятельности (номер, кем и когда выданы с указанием видов деятельности, срок действия лицензии)</w:t>
            </w:r>
          </w:p>
          <w:p w14:paraId="0D4776A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Professional licenses (number; issuing authority; date of issue; permitted types of business activities; validity period):</w:t>
            </w:r>
          </w:p>
        </w:tc>
        <w:tc>
          <w:tcPr>
            <w:tcW w:w="4394" w:type="dxa"/>
            <w:tcBorders>
              <w:top w:val="single" w:sz="8" w:space="0" w:color="000000"/>
              <w:left w:val="single" w:sz="8" w:space="0" w:color="000000"/>
              <w:bottom w:val="single" w:sz="8" w:space="0" w:color="000000"/>
              <w:right w:val="single" w:sz="4" w:space="0" w:color="000000"/>
            </w:tcBorders>
            <w:shd w:val="clear" w:color="auto" w:fill="auto"/>
          </w:tcPr>
          <w:p w14:paraId="09A0A24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127668B2" w14:textId="77777777" w:rsidTr="00150D27">
        <w:trPr>
          <w:trHeight w:val="698"/>
        </w:trPr>
        <w:tc>
          <w:tcPr>
            <w:tcW w:w="685" w:type="dxa"/>
            <w:tcBorders>
              <w:top w:val="single" w:sz="8" w:space="0" w:color="000000"/>
              <w:left w:val="single" w:sz="8" w:space="0" w:color="000000"/>
              <w:bottom w:val="single" w:sz="8" w:space="0" w:color="000000"/>
            </w:tcBorders>
          </w:tcPr>
          <w:p w14:paraId="050E8E9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28.1.</w:t>
            </w:r>
          </w:p>
        </w:tc>
        <w:tc>
          <w:tcPr>
            <w:tcW w:w="4679" w:type="dxa"/>
            <w:tcBorders>
              <w:top w:val="single" w:sz="8" w:space="0" w:color="000000"/>
              <w:left w:val="single" w:sz="8" w:space="0" w:color="000000"/>
              <w:bottom w:val="single" w:sz="8" w:space="0" w:color="000000"/>
            </w:tcBorders>
            <w:shd w:val="clear" w:color="auto" w:fill="auto"/>
          </w:tcPr>
          <w:p w14:paraId="1A7FECA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банковских операций </w:t>
            </w:r>
          </w:p>
          <w:p w14:paraId="38A5867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Bank license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123B8D4" w14:textId="77777777" w:rsidR="00F674C6" w:rsidRPr="00322662" w:rsidRDefault="00F674C6" w:rsidP="00150D27">
            <w:pPr>
              <w:snapToGrid w:val="0"/>
              <w:spacing w:after="0" w:line="240" w:lineRule="auto"/>
              <w:rPr>
                <w:rFonts w:ascii="Times New Roman" w:hAnsi="Times New Roman" w:cs="Times New Roman"/>
              </w:rPr>
            </w:pPr>
          </w:p>
        </w:tc>
      </w:tr>
      <w:tr w:rsidR="00F674C6" w:rsidRPr="0040400A" w14:paraId="64AB6C6E" w14:textId="77777777" w:rsidTr="00150D27">
        <w:trPr>
          <w:trHeight w:val="23"/>
        </w:trPr>
        <w:tc>
          <w:tcPr>
            <w:tcW w:w="685" w:type="dxa"/>
            <w:vMerge w:val="restart"/>
            <w:tcBorders>
              <w:top w:val="single" w:sz="8" w:space="0" w:color="000000"/>
              <w:left w:val="single" w:sz="8" w:space="0" w:color="000000"/>
            </w:tcBorders>
          </w:tcPr>
          <w:p w14:paraId="639B39A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28.2.</w:t>
            </w:r>
          </w:p>
        </w:tc>
        <w:tc>
          <w:tcPr>
            <w:tcW w:w="4679" w:type="dxa"/>
            <w:tcBorders>
              <w:top w:val="single" w:sz="8" w:space="0" w:color="000000"/>
              <w:left w:val="single" w:sz="8" w:space="0" w:color="000000"/>
              <w:bottom w:val="dotted" w:sz="4" w:space="0" w:color="000000"/>
            </w:tcBorders>
            <w:shd w:val="clear" w:color="auto" w:fill="auto"/>
          </w:tcPr>
          <w:p w14:paraId="5500607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Профессионального</w:t>
            </w:r>
            <w:r w:rsidRPr="00322662">
              <w:rPr>
                <w:rFonts w:ascii="Times New Roman" w:hAnsi="Times New Roman" w:cs="Times New Roman"/>
                <w:lang w:val="en-US"/>
              </w:rPr>
              <w:t xml:space="preserve"> </w:t>
            </w:r>
            <w:r w:rsidRPr="00322662">
              <w:rPr>
                <w:rFonts w:ascii="Times New Roman" w:hAnsi="Times New Roman" w:cs="Times New Roman"/>
              </w:rPr>
              <w:t>участника</w:t>
            </w:r>
            <w:r w:rsidRPr="00322662">
              <w:rPr>
                <w:rFonts w:ascii="Times New Roman" w:hAnsi="Times New Roman" w:cs="Times New Roman"/>
                <w:lang w:val="en-US"/>
              </w:rPr>
              <w:t xml:space="preserve"> </w:t>
            </w:r>
            <w:r w:rsidRPr="00322662">
              <w:rPr>
                <w:rFonts w:ascii="Times New Roman" w:hAnsi="Times New Roman" w:cs="Times New Roman"/>
              </w:rPr>
              <w:t>рынка</w:t>
            </w:r>
            <w:r w:rsidRPr="00322662">
              <w:rPr>
                <w:rFonts w:ascii="Times New Roman" w:hAnsi="Times New Roman" w:cs="Times New Roman"/>
                <w:lang w:val="en-US"/>
              </w:rPr>
              <w:t xml:space="preserve"> </w:t>
            </w:r>
            <w:r w:rsidRPr="00322662">
              <w:rPr>
                <w:rFonts w:ascii="Times New Roman" w:hAnsi="Times New Roman" w:cs="Times New Roman"/>
              </w:rPr>
              <w:t>ценных</w:t>
            </w:r>
            <w:r w:rsidRPr="00322662">
              <w:rPr>
                <w:rFonts w:ascii="Times New Roman" w:hAnsi="Times New Roman" w:cs="Times New Roman"/>
                <w:lang w:val="en-US"/>
              </w:rPr>
              <w:t xml:space="preserve"> </w:t>
            </w:r>
            <w:r w:rsidRPr="00322662">
              <w:rPr>
                <w:rFonts w:ascii="Times New Roman" w:hAnsi="Times New Roman" w:cs="Times New Roman"/>
              </w:rPr>
              <w:t>бумаг</w:t>
            </w:r>
          </w:p>
          <w:p w14:paraId="0A826F8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Professional securities market participant license to act as a:</w:t>
            </w:r>
          </w:p>
        </w:tc>
        <w:tc>
          <w:tcPr>
            <w:tcW w:w="4394" w:type="dxa"/>
            <w:tcBorders>
              <w:top w:val="single" w:sz="8" w:space="0" w:color="000000"/>
              <w:left w:val="single" w:sz="8" w:space="0" w:color="000000"/>
              <w:right w:val="single" w:sz="8" w:space="0" w:color="000000"/>
            </w:tcBorders>
            <w:shd w:val="clear" w:color="auto" w:fill="auto"/>
          </w:tcPr>
          <w:p w14:paraId="48FE73C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02B4C82" w14:textId="77777777" w:rsidTr="00150D27">
        <w:trPr>
          <w:trHeight w:val="23"/>
        </w:trPr>
        <w:tc>
          <w:tcPr>
            <w:tcW w:w="685" w:type="dxa"/>
            <w:vMerge/>
            <w:tcBorders>
              <w:left w:val="single" w:sz="8" w:space="0" w:color="000000"/>
            </w:tcBorders>
          </w:tcPr>
          <w:p w14:paraId="1F6BB671"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42D7E9"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Брокерская</w:t>
            </w:r>
          </w:p>
          <w:p w14:paraId="5961A45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Broker</w:t>
            </w:r>
          </w:p>
        </w:tc>
        <w:tc>
          <w:tcPr>
            <w:tcW w:w="4394" w:type="dxa"/>
            <w:tcBorders>
              <w:left w:val="single" w:sz="8" w:space="0" w:color="000000"/>
              <w:right w:val="single" w:sz="8" w:space="0" w:color="000000"/>
            </w:tcBorders>
            <w:shd w:val="clear" w:color="auto" w:fill="auto"/>
          </w:tcPr>
          <w:p w14:paraId="11EB6FC3"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8410E86" w14:textId="77777777" w:rsidTr="00150D27">
        <w:trPr>
          <w:trHeight w:val="23"/>
        </w:trPr>
        <w:tc>
          <w:tcPr>
            <w:tcW w:w="685" w:type="dxa"/>
            <w:vMerge/>
            <w:tcBorders>
              <w:left w:val="single" w:sz="8" w:space="0" w:color="000000"/>
            </w:tcBorders>
          </w:tcPr>
          <w:p w14:paraId="6822C1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185FDD3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Дилерская</w:t>
            </w:r>
          </w:p>
          <w:p w14:paraId="30B6E3DF"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Dealer</w:t>
            </w:r>
          </w:p>
        </w:tc>
        <w:tc>
          <w:tcPr>
            <w:tcW w:w="4394" w:type="dxa"/>
            <w:tcBorders>
              <w:left w:val="single" w:sz="8" w:space="0" w:color="000000"/>
              <w:right w:val="single" w:sz="8" w:space="0" w:color="000000"/>
            </w:tcBorders>
            <w:shd w:val="clear" w:color="auto" w:fill="auto"/>
          </w:tcPr>
          <w:p w14:paraId="7350A7C4"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CB3BFF8" w14:textId="77777777" w:rsidTr="00150D27">
        <w:trPr>
          <w:trHeight w:val="23"/>
        </w:trPr>
        <w:tc>
          <w:tcPr>
            <w:tcW w:w="685" w:type="dxa"/>
            <w:vMerge/>
            <w:tcBorders>
              <w:left w:val="single" w:sz="8" w:space="0" w:color="000000"/>
            </w:tcBorders>
          </w:tcPr>
          <w:p w14:paraId="72D7227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253005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Управление ценными бумагами</w:t>
            </w:r>
          </w:p>
          <w:p w14:paraId="05409E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Asset manager</w:t>
            </w:r>
          </w:p>
        </w:tc>
        <w:tc>
          <w:tcPr>
            <w:tcW w:w="4394" w:type="dxa"/>
            <w:tcBorders>
              <w:left w:val="single" w:sz="8" w:space="0" w:color="000000"/>
              <w:right w:val="single" w:sz="8" w:space="0" w:color="000000"/>
            </w:tcBorders>
            <w:shd w:val="clear" w:color="auto" w:fill="auto"/>
          </w:tcPr>
          <w:p w14:paraId="1B0DD511"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091D9282" w14:textId="77777777" w:rsidTr="00150D27">
        <w:trPr>
          <w:trHeight w:val="23"/>
        </w:trPr>
        <w:tc>
          <w:tcPr>
            <w:tcW w:w="685" w:type="dxa"/>
            <w:vMerge/>
            <w:tcBorders>
              <w:left w:val="single" w:sz="8" w:space="0" w:color="000000"/>
              <w:bottom w:val="single" w:sz="8" w:space="0" w:color="000000"/>
            </w:tcBorders>
          </w:tcPr>
          <w:p w14:paraId="16D88249"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0AE14C"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Депозитарная</w:t>
            </w:r>
          </w:p>
          <w:p w14:paraId="3B71CB9E"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Depository</w:t>
            </w:r>
          </w:p>
        </w:tc>
        <w:tc>
          <w:tcPr>
            <w:tcW w:w="4394" w:type="dxa"/>
            <w:tcBorders>
              <w:left w:val="single" w:sz="8" w:space="0" w:color="000000"/>
              <w:bottom w:val="single" w:sz="8" w:space="0" w:color="000000"/>
              <w:right w:val="single" w:sz="8" w:space="0" w:color="000000"/>
            </w:tcBorders>
            <w:shd w:val="clear" w:color="auto" w:fill="auto"/>
          </w:tcPr>
          <w:p w14:paraId="179D5048" w14:textId="77777777" w:rsidR="00F674C6" w:rsidRPr="00322662" w:rsidRDefault="00F674C6" w:rsidP="00150D27">
            <w:pPr>
              <w:snapToGrid w:val="0"/>
              <w:spacing w:after="0" w:line="240" w:lineRule="auto"/>
              <w:rPr>
                <w:rFonts w:ascii="Times New Roman" w:hAnsi="Times New Roman" w:cs="Times New Roman"/>
              </w:rPr>
            </w:pPr>
          </w:p>
        </w:tc>
      </w:tr>
      <w:tr w:rsidR="00F674C6" w:rsidRPr="0040400A" w14:paraId="49CE08E6" w14:textId="77777777" w:rsidTr="00150D27">
        <w:trPr>
          <w:trHeight w:val="23"/>
        </w:trPr>
        <w:tc>
          <w:tcPr>
            <w:tcW w:w="685" w:type="dxa"/>
            <w:tcBorders>
              <w:top w:val="single" w:sz="8" w:space="0" w:color="000000"/>
              <w:left w:val="single" w:sz="8" w:space="0" w:color="000000"/>
              <w:bottom w:val="single" w:sz="8" w:space="0" w:color="000000"/>
            </w:tcBorders>
          </w:tcPr>
          <w:p w14:paraId="4E8A291E"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28.3.</w:t>
            </w:r>
          </w:p>
        </w:tc>
        <w:tc>
          <w:tcPr>
            <w:tcW w:w="4679" w:type="dxa"/>
            <w:tcBorders>
              <w:top w:val="single" w:sz="8" w:space="0" w:color="000000"/>
              <w:left w:val="single" w:sz="8" w:space="0" w:color="000000"/>
              <w:bottom w:val="single" w:sz="8" w:space="0" w:color="000000"/>
            </w:tcBorders>
            <w:shd w:val="clear" w:color="auto" w:fill="auto"/>
          </w:tcPr>
          <w:p w14:paraId="25583DF7"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r w:rsidRPr="00322662">
              <w:rPr>
                <w:rFonts w:ascii="Times New Roman" w:hAnsi="Times New Roman" w:cs="Times New Roman"/>
                <w:lang w:eastAsia="ru-RU"/>
              </w:rPr>
              <w:t xml:space="preserve"> </w:t>
            </w:r>
          </w:p>
          <w:p w14:paraId="454DECF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Broker license for derivative financial instruments on commodities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987CCF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03944CE1" w14:textId="77777777" w:rsidTr="00150D27">
        <w:trPr>
          <w:trHeight w:val="23"/>
        </w:trPr>
        <w:tc>
          <w:tcPr>
            <w:tcW w:w="685" w:type="dxa"/>
            <w:tcBorders>
              <w:top w:val="single" w:sz="8" w:space="0" w:color="000000"/>
              <w:left w:val="single" w:sz="8" w:space="0" w:color="000000"/>
              <w:bottom w:val="single" w:sz="8" w:space="0" w:color="000000"/>
            </w:tcBorders>
          </w:tcPr>
          <w:p w14:paraId="0038471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28.4.</w:t>
            </w:r>
          </w:p>
        </w:tc>
        <w:tc>
          <w:tcPr>
            <w:tcW w:w="4679" w:type="dxa"/>
            <w:tcBorders>
              <w:top w:val="single" w:sz="8" w:space="0" w:color="000000"/>
              <w:left w:val="single" w:sz="8" w:space="0" w:color="000000"/>
              <w:bottom w:val="single" w:sz="8" w:space="0" w:color="000000"/>
            </w:tcBorders>
            <w:shd w:val="clear" w:color="auto" w:fill="auto"/>
          </w:tcPr>
          <w:p w14:paraId="0A0CB1B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деятельности, подлежащей лицензированию, не указанной выше </w:t>
            </w:r>
          </w:p>
          <w:p w14:paraId="2409E02B"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License for other business activity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9E9A60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C806AD5" w14:textId="77777777" w:rsidTr="00150D27">
        <w:trPr>
          <w:trHeight w:val="23"/>
        </w:trPr>
        <w:tc>
          <w:tcPr>
            <w:tcW w:w="685" w:type="dxa"/>
            <w:vMerge w:val="restart"/>
            <w:tcBorders>
              <w:top w:val="single" w:sz="8" w:space="0" w:color="000000"/>
              <w:left w:val="single" w:sz="8" w:space="0" w:color="000000"/>
            </w:tcBorders>
          </w:tcPr>
          <w:p w14:paraId="6B561124"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w:t>
            </w:r>
          </w:p>
        </w:tc>
        <w:tc>
          <w:tcPr>
            <w:tcW w:w="4679" w:type="dxa"/>
            <w:tcBorders>
              <w:top w:val="single" w:sz="8" w:space="0" w:color="000000"/>
              <w:left w:val="single" w:sz="8" w:space="0" w:color="000000"/>
              <w:bottom w:val="dotted" w:sz="4" w:space="0" w:color="000000"/>
            </w:tcBorders>
            <w:shd w:val="clear" w:color="auto" w:fill="auto"/>
          </w:tcPr>
          <w:p w14:paraId="5FDC79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Единоличный исполнительный орган организации (далее – руководитель организации)</w:t>
            </w:r>
          </w:p>
          <w:p w14:paraId="282EA0AF"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Sole executive body (CEO):  </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1FD72A59" w14:textId="77777777" w:rsidR="00F674C6" w:rsidRPr="00322662" w:rsidRDefault="00F674C6" w:rsidP="00150D27">
            <w:pPr>
              <w:snapToGrid w:val="0"/>
              <w:spacing w:after="0" w:line="240" w:lineRule="auto"/>
              <w:rPr>
                <w:rFonts w:ascii="Times New Roman" w:hAnsi="Times New Roman" w:cs="Times New Roman"/>
              </w:rPr>
            </w:pPr>
          </w:p>
        </w:tc>
      </w:tr>
      <w:tr w:rsidR="00F674C6" w:rsidRPr="0040400A" w14:paraId="22E05AE9" w14:textId="77777777" w:rsidTr="00150D27">
        <w:trPr>
          <w:trHeight w:val="23"/>
        </w:trPr>
        <w:tc>
          <w:tcPr>
            <w:tcW w:w="685" w:type="dxa"/>
            <w:vMerge/>
            <w:tcBorders>
              <w:left w:val="single" w:sz="8" w:space="0" w:color="000000"/>
            </w:tcBorders>
          </w:tcPr>
          <w:p w14:paraId="058F20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5ED8242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24EF229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050EC67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3629D048" w14:textId="77777777" w:rsidTr="00150D27">
        <w:trPr>
          <w:trHeight w:val="23"/>
        </w:trPr>
        <w:tc>
          <w:tcPr>
            <w:tcW w:w="685" w:type="dxa"/>
            <w:vMerge/>
            <w:tcBorders>
              <w:left w:val="single" w:sz="8" w:space="0" w:color="000000"/>
            </w:tcBorders>
          </w:tcPr>
          <w:p w14:paraId="140C5F69"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39B4EC8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CE3B9E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job title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775FED91" w14:textId="77777777" w:rsidR="00F674C6" w:rsidRPr="00322662" w:rsidRDefault="00F674C6" w:rsidP="00150D27">
            <w:pPr>
              <w:snapToGrid w:val="0"/>
              <w:spacing w:after="0" w:line="240" w:lineRule="auto"/>
              <w:rPr>
                <w:rFonts w:ascii="Times New Roman" w:hAnsi="Times New Roman" w:cs="Times New Roman"/>
              </w:rPr>
            </w:pPr>
          </w:p>
        </w:tc>
      </w:tr>
      <w:tr w:rsidR="00F674C6" w:rsidRPr="0040400A" w14:paraId="2D9D77F3" w14:textId="77777777" w:rsidTr="00150D27">
        <w:trPr>
          <w:trHeight w:val="23"/>
        </w:trPr>
        <w:tc>
          <w:tcPr>
            <w:tcW w:w="685" w:type="dxa"/>
            <w:vMerge/>
            <w:tcBorders>
              <w:left w:val="single" w:sz="8" w:space="0" w:color="000000"/>
            </w:tcBorders>
          </w:tcPr>
          <w:p w14:paraId="7D2836B0"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auto"/>
            </w:tcBorders>
            <w:shd w:val="clear" w:color="auto" w:fill="auto"/>
          </w:tcPr>
          <w:p w14:paraId="0AC70AA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документ о назначении на должность (наименование, дата, номер) </w:t>
            </w:r>
          </w:p>
          <w:p w14:paraId="10F0874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dotted" w:sz="4" w:space="0" w:color="auto"/>
              <w:right w:val="single" w:sz="8" w:space="0" w:color="000000"/>
            </w:tcBorders>
            <w:shd w:val="clear" w:color="auto" w:fill="auto"/>
          </w:tcPr>
          <w:p w14:paraId="76837E9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537D1284" w14:textId="77777777" w:rsidTr="00150D27">
        <w:trPr>
          <w:trHeight w:val="23"/>
        </w:trPr>
        <w:tc>
          <w:tcPr>
            <w:tcW w:w="685" w:type="dxa"/>
            <w:vMerge/>
            <w:tcBorders>
              <w:left w:val="single" w:sz="8" w:space="0" w:color="000000"/>
              <w:bottom w:val="single" w:sz="8" w:space="0" w:color="000000"/>
            </w:tcBorders>
          </w:tcPr>
          <w:p w14:paraId="0D0F6532"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auto"/>
              <w:left w:val="single" w:sz="8" w:space="0" w:color="000000"/>
              <w:bottom w:val="single" w:sz="8" w:space="0" w:color="000000"/>
            </w:tcBorders>
            <w:shd w:val="clear" w:color="auto" w:fill="auto"/>
          </w:tcPr>
          <w:p w14:paraId="22A9E052"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w:t>
            </w:r>
            <w:r w:rsidRPr="00322662">
              <w:rPr>
                <w:rFonts w:ascii="Times New Roman" w:hAnsi="Times New Roman" w:cs="Times New Roman"/>
                <w:lang w:eastAsia="ru-RU"/>
              </w:rPr>
              <w:t xml:space="preserve"> </w:t>
            </w:r>
          </w:p>
          <w:p w14:paraId="6A0F634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CEO status (either he/she is a foreign public official, global public official, or Russian public official)</w:t>
            </w:r>
          </w:p>
        </w:tc>
        <w:tc>
          <w:tcPr>
            <w:tcW w:w="4394" w:type="dxa"/>
            <w:tcBorders>
              <w:top w:val="dotted" w:sz="4" w:space="0" w:color="auto"/>
              <w:left w:val="single" w:sz="8" w:space="0" w:color="000000"/>
              <w:bottom w:val="single" w:sz="8" w:space="0" w:color="000000"/>
              <w:right w:val="single" w:sz="8" w:space="0" w:color="000000"/>
            </w:tcBorders>
            <w:shd w:val="clear" w:color="auto" w:fill="auto"/>
          </w:tcPr>
          <w:p w14:paraId="6B5FC107"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4EA9985F" w14:textId="77777777" w:rsidTr="00150D27">
        <w:trPr>
          <w:trHeight w:val="23"/>
        </w:trPr>
        <w:tc>
          <w:tcPr>
            <w:tcW w:w="685" w:type="dxa"/>
            <w:vMerge w:val="restart"/>
            <w:tcBorders>
              <w:top w:val="single" w:sz="8" w:space="0" w:color="000000"/>
              <w:left w:val="single" w:sz="8" w:space="0" w:color="000000"/>
            </w:tcBorders>
          </w:tcPr>
          <w:p w14:paraId="003C3E3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29.1.</w:t>
            </w:r>
          </w:p>
        </w:tc>
        <w:tc>
          <w:tcPr>
            <w:tcW w:w="4679" w:type="dxa"/>
            <w:tcBorders>
              <w:top w:val="single" w:sz="8" w:space="0" w:color="000000"/>
              <w:left w:val="single" w:sz="8" w:space="0" w:color="000000"/>
              <w:bottom w:val="dotted" w:sz="4" w:space="0" w:color="000000"/>
            </w:tcBorders>
            <w:shd w:val="clear" w:color="auto" w:fill="auto"/>
          </w:tcPr>
          <w:p w14:paraId="222BFC9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Сведения о действующих квалификационных аттестатах руководителя организации </w:t>
            </w:r>
          </w:p>
          <w:p w14:paraId="0C868F5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Details of qualification certificates of the CEO:</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2136CED5"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373FD97B" w14:textId="77777777" w:rsidTr="00150D27">
        <w:trPr>
          <w:cantSplit/>
          <w:trHeight w:val="23"/>
        </w:trPr>
        <w:tc>
          <w:tcPr>
            <w:tcW w:w="685" w:type="dxa"/>
            <w:vMerge/>
            <w:tcBorders>
              <w:left w:val="single" w:sz="8" w:space="0" w:color="000000"/>
            </w:tcBorders>
          </w:tcPr>
          <w:p w14:paraId="5B4749EE"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58EC0BFF"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дата и номер протокола решения экзаменационной комиссии </w:t>
            </w:r>
          </w:p>
          <w:p w14:paraId="72951BFC"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date and number of the protocol of the examination committee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D5F9765"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4691407B" w14:textId="77777777" w:rsidTr="00150D27">
        <w:trPr>
          <w:cantSplit/>
          <w:trHeight w:val="23"/>
        </w:trPr>
        <w:tc>
          <w:tcPr>
            <w:tcW w:w="685" w:type="dxa"/>
            <w:vMerge/>
            <w:tcBorders>
              <w:left w:val="single" w:sz="8" w:space="0" w:color="000000"/>
            </w:tcBorders>
          </w:tcPr>
          <w:p w14:paraId="27870AB8"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B2EFD1" w14:textId="77777777" w:rsidR="00F674C6" w:rsidRPr="00B45CC5" w:rsidRDefault="00F674C6" w:rsidP="00150D27">
            <w:pPr>
              <w:snapToGrid w:val="0"/>
              <w:spacing w:after="0" w:line="240" w:lineRule="auto"/>
              <w:ind w:left="34"/>
              <w:rPr>
                <w:rFonts w:ascii="Times New Roman" w:hAnsi="Times New Roman" w:cs="Times New Roman"/>
                <w:lang w:eastAsia="ru-RU"/>
              </w:rPr>
            </w:pPr>
            <w:r w:rsidRPr="00B45CC5">
              <w:rPr>
                <w:rFonts w:ascii="Times New Roman" w:hAnsi="Times New Roman" w:cs="Times New Roman"/>
              </w:rPr>
              <w:t>дата и номер протокола решения Аттестационной комиссии</w:t>
            </w:r>
            <w:r w:rsidRPr="00B45CC5">
              <w:rPr>
                <w:rFonts w:ascii="Times New Roman" w:hAnsi="Times New Roman" w:cs="Times New Roman"/>
                <w:lang w:eastAsia="ru-RU"/>
              </w:rPr>
              <w:t xml:space="preserve"> </w:t>
            </w:r>
          </w:p>
          <w:p w14:paraId="25A6D688" w14:textId="77777777" w:rsidR="00F674C6" w:rsidRPr="00B45CC5" w:rsidRDefault="00F674C6" w:rsidP="00150D27">
            <w:pPr>
              <w:snapToGrid w:val="0"/>
              <w:spacing w:after="0" w:line="240" w:lineRule="auto"/>
              <w:ind w:left="34"/>
              <w:rPr>
                <w:rFonts w:ascii="Times New Roman" w:hAnsi="Times New Roman" w:cs="Times New Roman"/>
                <w:lang w:val="en-US"/>
              </w:rPr>
            </w:pPr>
            <w:r w:rsidRPr="00B45CC5">
              <w:rPr>
                <w:rFonts w:ascii="Times New Roman" w:hAnsi="Times New Roman" w:cs="Times New Roman"/>
                <w:lang w:val="en-US" w:eastAsia="ru-RU"/>
              </w:rPr>
              <w:t>date and number of the protocol of the Attestation Committee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0C80DC54" w14:textId="77777777" w:rsidR="00F674C6" w:rsidRPr="00B45CC5" w:rsidRDefault="00F674C6" w:rsidP="00150D27">
            <w:pPr>
              <w:snapToGrid w:val="0"/>
              <w:spacing w:after="0" w:line="240" w:lineRule="auto"/>
              <w:rPr>
                <w:rFonts w:ascii="Times New Roman" w:hAnsi="Times New Roman" w:cs="Times New Roman"/>
                <w:lang w:val="en-US"/>
              </w:rPr>
            </w:pPr>
          </w:p>
        </w:tc>
      </w:tr>
      <w:tr w:rsidR="00F674C6" w:rsidRPr="0040400A" w14:paraId="58505CB9" w14:textId="77777777" w:rsidTr="00150D27">
        <w:trPr>
          <w:cantSplit/>
          <w:trHeight w:val="23"/>
        </w:trPr>
        <w:tc>
          <w:tcPr>
            <w:tcW w:w="685" w:type="dxa"/>
            <w:vMerge/>
            <w:tcBorders>
              <w:left w:val="single" w:sz="8" w:space="0" w:color="000000"/>
            </w:tcBorders>
          </w:tcPr>
          <w:p w14:paraId="4D6390D7"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7FB85FFE" w14:textId="77777777" w:rsidR="00F674C6" w:rsidRPr="00B45CC5" w:rsidRDefault="00F674C6" w:rsidP="00150D27">
            <w:pPr>
              <w:snapToGrid w:val="0"/>
              <w:spacing w:after="0" w:line="240" w:lineRule="auto"/>
              <w:ind w:left="34"/>
              <w:rPr>
                <w:rFonts w:ascii="Times New Roman" w:hAnsi="Times New Roman" w:cs="Times New Roman"/>
                <w:lang w:val="en-US"/>
              </w:rPr>
            </w:pPr>
            <w:r w:rsidRPr="00B45CC5">
              <w:rPr>
                <w:rFonts w:ascii="Times New Roman" w:hAnsi="Times New Roman" w:cs="Times New Roman"/>
              </w:rPr>
              <w:t>серия</w:t>
            </w:r>
            <w:r w:rsidRPr="00B45CC5">
              <w:rPr>
                <w:rFonts w:ascii="Times New Roman" w:hAnsi="Times New Roman" w:cs="Times New Roman"/>
                <w:lang w:val="en-US"/>
              </w:rPr>
              <w:t xml:space="preserve"> </w:t>
            </w:r>
            <w:r w:rsidRPr="00B45CC5">
              <w:rPr>
                <w:rFonts w:ascii="Times New Roman" w:hAnsi="Times New Roman" w:cs="Times New Roman"/>
              </w:rPr>
              <w:t>и</w:t>
            </w:r>
            <w:r w:rsidRPr="00322662">
              <w:rPr>
                <w:rFonts w:ascii="Times New Roman" w:hAnsi="Times New Roman" w:cs="Times New Roman"/>
                <w:lang w:val="en-US"/>
              </w:rPr>
              <w:t xml:space="preserve"> </w:t>
            </w:r>
            <w:r w:rsidRPr="00B45CC5">
              <w:rPr>
                <w:rFonts w:ascii="Times New Roman" w:hAnsi="Times New Roman" w:cs="Times New Roman"/>
              </w:rPr>
              <w:t>номер</w:t>
            </w:r>
            <w:r w:rsidRPr="00322662">
              <w:rPr>
                <w:rFonts w:ascii="Times New Roman" w:hAnsi="Times New Roman" w:cs="Times New Roman"/>
                <w:lang w:val="en-US"/>
              </w:rPr>
              <w:t xml:space="preserve"> </w:t>
            </w:r>
            <w:r w:rsidRPr="00B45CC5">
              <w:rPr>
                <w:rFonts w:ascii="Times New Roman" w:hAnsi="Times New Roman" w:cs="Times New Roman"/>
              </w:rPr>
              <w:t>квалификационного</w:t>
            </w:r>
            <w:r w:rsidRPr="00322662">
              <w:rPr>
                <w:rFonts w:ascii="Times New Roman" w:hAnsi="Times New Roman" w:cs="Times New Roman"/>
                <w:lang w:val="en-US"/>
              </w:rPr>
              <w:t xml:space="preserve"> </w:t>
            </w:r>
            <w:r w:rsidRPr="00B45CC5">
              <w:rPr>
                <w:rFonts w:ascii="Times New Roman" w:hAnsi="Times New Roman" w:cs="Times New Roman"/>
              </w:rPr>
              <w:t>аттестата</w:t>
            </w:r>
            <w:r w:rsidRPr="00B45CC5">
              <w:rPr>
                <w:rFonts w:ascii="Times New Roman" w:hAnsi="Times New Roman" w:cs="Times New Roman"/>
                <w:lang w:val="en-US" w:eastAsia="ru-RU"/>
              </w:rPr>
              <w:t xml:space="preserve"> serial number and number of the qualification certificate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F4795F2" w14:textId="77777777" w:rsidR="00F674C6" w:rsidRPr="00B45CC5" w:rsidRDefault="00F674C6" w:rsidP="00150D27">
            <w:pPr>
              <w:snapToGrid w:val="0"/>
              <w:spacing w:after="0" w:line="240" w:lineRule="auto"/>
              <w:rPr>
                <w:rFonts w:ascii="Times New Roman" w:hAnsi="Times New Roman" w:cs="Times New Roman"/>
                <w:lang w:val="en-US"/>
              </w:rPr>
            </w:pPr>
          </w:p>
        </w:tc>
      </w:tr>
      <w:tr w:rsidR="00F674C6" w:rsidRPr="00F674C6" w14:paraId="55B25441" w14:textId="77777777" w:rsidTr="00150D27">
        <w:trPr>
          <w:cantSplit/>
          <w:trHeight w:val="23"/>
        </w:trPr>
        <w:tc>
          <w:tcPr>
            <w:tcW w:w="685" w:type="dxa"/>
            <w:vMerge/>
            <w:tcBorders>
              <w:left w:val="single" w:sz="8" w:space="0" w:color="000000"/>
              <w:bottom w:val="single" w:sz="8" w:space="0" w:color="000000"/>
            </w:tcBorders>
          </w:tcPr>
          <w:p w14:paraId="1E02100F"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single" w:sz="8" w:space="0" w:color="000000"/>
            </w:tcBorders>
            <w:shd w:val="clear" w:color="auto" w:fill="auto"/>
          </w:tcPr>
          <w:p w14:paraId="502EC3AC" w14:textId="77777777" w:rsidR="00F674C6" w:rsidRPr="00B45CC5" w:rsidRDefault="00F674C6" w:rsidP="00150D27">
            <w:pPr>
              <w:snapToGrid w:val="0"/>
              <w:spacing w:after="0" w:line="240" w:lineRule="auto"/>
              <w:ind w:left="34"/>
              <w:rPr>
                <w:rFonts w:ascii="Times New Roman" w:hAnsi="Times New Roman" w:cs="Times New Roman"/>
              </w:rPr>
            </w:pPr>
            <w:r w:rsidRPr="00B45CC5">
              <w:rPr>
                <w:rFonts w:ascii="Times New Roman" w:hAnsi="Times New Roman" w:cs="Times New Roman"/>
              </w:rPr>
              <w:t xml:space="preserve">присвоенная квалификация   </w:t>
            </w:r>
          </w:p>
          <w:p w14:paraId="2D158E7A" w14:textId="77777777" w:rsidR="00F674C6" w:rsidRPr="00B45CC5" w:rsidRDefault="00F674C6" w:rsidP="00150D27">
            <w:pPr>
              <w:snapToGrid w:val="0"/>
              <w:spacing w:after="0" w:line="240" w:lineRule="auto"/>
              <w:ind w:left="34"/>
              <w:rPr>
                <w:rFonts w:ascii="Times New Roman" w:hAnsi="Times New Roman" w:cs="Times New Roman"/>
              </w:rPr>
            </w:pPr>
            <w:r w:rsidRPr="00B45CC5">
              <w:rPr>
                <w:rFonts w:ascii="Times New Roman" w:hAnsi="Times New Roman" w:cs="Times New Roman"/>
              </w:rPr>
              <w:t>qualification</w:t>
            </w:r>
          </w:p>
        </w:tc>
        <w:tc>
          <w:tcPr>
            <w:tcW w:w="4394" w:type="dxa"/>
            <w:tcBorders>
              <w:top w:val="dotted" w:sz="4" w:space="0" w:color="000000"/>
              <w:left w:val="single" w:sz="8" w:space="0" w:color="000000"/>
              <w:bottom w:val="single" w:sz="8" w:space="0" w:color="000000"/>
              <w:right w:val="single" w:sz="8" w:space="0" w:color="000000"/>
            </w:tcBorders>
            <w:shd w:val="clear" w:color="auto" w:fill="auto"/>
            <w:vAlign w:val="bottom"/>
          </w:tcPr>
          <w:p w14:paraId="2F07B4DD" w14:textId="77777777" w:rsidR="00F674C6" w:rsidRPr="00B45CC5" w:rsidRDefault="00F674C6" w:rsidP="00150D27">
            <w:pPr>
              <w:snapToGrid w:val="0"/>
              <w:spacing w:after="0" w:line="240" w:lineRule="auto"/>
              <w:rPr>
                <w:rFonts w:ascii="Times New Roman" w:hAnsi="Times New Roman" w:cs="Times New Roman"/>
              </w:rPr>
            </w:pPr>
          </w:p>
        </w:tc>
      </w:tr>
      <w:tr w:rsidR="00F674C6" w:rsidRPr="0040400A" w14:paraId="447E80EA" w14:textId="77777777" w:rsidTr="00150D27">
        <w:trPr>
          <w:cantSplit/>
          <w:trHeight w:val="23"/>
        </w:trPr>
        <w:tc>
          <w:tcPr>
            <w:tcW w:w="685" w:type="dxa"/>
            <w:vMerge w:val="restart"/>
            <w:tcBorders>
              <w:top w:val="single" w:sz="8" w:space="0" w:color="000000"/>
              <w:left w:val="single" w:sz="8" w:space="0" w:color="000000"/>
            </w:tcBorders>
          </w:tcPr>
          <w:p w14:paraId="355736E1" w14:textId="77777777" w:rsidR="00F674C6" w:rsidRPr="00322662" w:rsidRDefault="00F674C6" w:rsidP="00150D27">
            <w:pPr>
              <w:snapToGrid w:val="0"/>
              <w:spacing w:after="0" w:line="240" w:lineRule="auto"/>
              <w:ind w:left="34"/>
              <w:rPr>
                <w:rFonts w:ascii="Times New Roman" w:hAnsi="Times New Roman" w:cs="Times New Roman"/>
                <w:color w:val="000000"/>
                <w:sz w:val="16"/>
                <w:szCs w:val="18"/>
                <w:lang w:eastAsia="ru-RU"/>
              </w:rPr>
            </w:pPr>
            <w:r w:rsidRPr="00322662">
              <w:rPr>
                <w:rFonts w:ascii="Times New Roman" w:hAnsi="Times New Roman" w:cs="Times New Roman"/>
                <w:color w:val="000000"/>
                <w:sz w:val="18"/>
                <w:szCs w:val="18"/>
                <w:lang w:eastAsia="ru-RU"/>
              </w:rPr>
              <w:t>30.</w:t>
            </w:r>
          </w:p>
          <w:p w14:paraId="6DE1137A"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single" w:sz="8" w:space="0" w:color="000000"/>
              <w:left w:val="single" w:sz="8" w:space="0" w:color="000000"/>
              <w:bottom w:val="dotted" w:sz="4" w:space="0" w:color="000000"/>
            </w:tcBorders>
            <w:shd w:val="clear" w:color="auto" w:fill="auto"/>
          </w:tcPr>
          <w:p w14:paraId="6EB522EF" w14:textId="77777777" w:rsidR="00F674C6" w:rsidRPr="00322662" w:rsidRDefault="00F674C6" w:rsidP="00150D27">
            <w:pPr>
              <w:snapToGrid w:val="0"/>
              <w:spacing w:after="0" w:line="240" w:lineRule="auto"/>
              <w:ind w:left="34"/>
              <w:rPr>
                <w:rFonts w:ascii="Times New Roman" w:hAnsi="Times New Roman" w:cs="Times New Roman"/>
                <w:lang w:val="en-US" w:eastAsia="ru-RU"/>
              </w:rPr>
            </w:pPr>
            <w:r w:rsidRPr="00322662">
              <w:rPr>
                <w:rFonts w:ascii="Times New Roman" w:hAnsi="Times New Roman" w:cs="Times New Roman"/>
              </w:rPr>
              <w:t>Контролер</w:t>
            </w:r>
            <w:r w:rsidRPr="00322662">
              <w:rPr>
                <w:rFonts w:ascii="Times New Roman" w:hAnsi="Times New Roman" w:cs="Times New Roman"/>
                <w:lang w:val="en-US"/>
              </w:rPr>
              <w:t xml:space="preserve"> </w:t>
            </w:r>
            <w:r w:rsidRPr="00322662">
              <w:rPr>
                <w:rFonts w:ascii="Times New Roman" w:hAnsi="Times New Roman" w:cs="Times New Roman"/>
              </w:rPr>
              <w:t>организации</w:t>
            </w:r>
            <w:r w:rsidRPr="00322662">
              <w:rPr>
                <w:rFonts w:ascii="Times New Roman" w:hAnsi="Times New Roman" w:cs="Times New Roman"/>
                <w:lang w:val="en-US" w:eastAsia="ru-RU"/>
              </w:rPr>
              <w:t xml:space="preserve"> </w:t>
            </w:r>
          </w:p>
          <w:p w14:paraId="360A0F2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Controller of the company:</w:t>
            </w:r>
          </w:p>
        </w:tc>
        <w:tc>
          <w:tcPr>
            <w:tcW w:w="4394" w:type="dxa"/>
            <w:tcBorders>
              <w:top w:val="single" w:sz="8" w:space="0" w:color="000000"/>
              <w:left w:val="single" w:sz="8" w:space="0" w:color="000000"/>
              <w:bottom w:val="dotted" w:sz="4" w:space="0" w:color="000000"/>
              <w:right w:val="single" w:sz="8" w:space="0" w:color="000000"/>
            </w:tcBorders>
            <w:shd w:val="clear" w:color="auto" w:fill="auto"/>
            <w:vAlign w:val="bottom"/>
          </w:tcPr>
          <w:p w14:paraId="3AF42D6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76DA56BD" w14:textId="77777777" w:rsidTr="00150D27">
        <w:trPr>
          <w:cantSplit/>
          <w:trHeight w:val="23"/>
        </w:trPr>
        <w:tc>
          <w:tcPr>
            <w:tcW w:w="685" w:type="dxa"/>
            <w:vMerge/>
            <w:tcBorders>
              <w:left w:val="single" w:sz="8" w:space="0" w:color="000000"/>
            </w:tcBorders>
          </w:tcPr>
          <w:p w14:paraId="4424693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3E49B5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34288CA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2A8F561"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0986C62D" w14:textId="77777777" w:rsidTr="00150D27">
        <w:trPr>
          <w:cantSplit/>
          <w:trHeight w:val="23"/>
        </w:trPr>
        <w:tc>
          <w:tcPr>
            <w:tcW w:w="685" w:type="dxa"/>
            <w:vMerge/>
            <w:tcBorders>
              <w:left w:val="single" w:sz="8" w:space="0" w:color="000000"/>
            </w:tcBorders>
          </w:tcPr>
          <w:p w14:paraId="313E7BF5"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526440A"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80D0BE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job title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78E4F58" w14:textId="77777777" w:rsidR="00F674C6" w:rsidRPr="00322662" w:rsidRDefault="00F674C6" w:rsidP="00150D27">
            <w:pPr>
              <w:snapToGrid w:val="0"/>
              <w:spacing w:after="0" w:line="240" w:lineRule="auto"/>
              <w:rPr>
                <w:rFonts w:ascii="Times New Roman" w:hAnsi="Times New Roman" w:cs="Times New Roman"/>
              </w:rPr>
            </w:pPr>
          </w:p>
        </w:tc>
      </w:tr>
      <w:tr w:rsidR="00F674C6" w:rsidRPr="0040400A" w14:paraId="5F616FF2" w14:textId="77777777" w:rsidTr="00150D27">
        <w:trPr>
          <w:cantSplit/>
          <w:trHeight w:val="23"/>
        </w:trPr>
        <w:tc>
          <w:tcPr>
            <w:tcW w:w="685" w:type="dxa"/>
            <w:vMerge/>
            <w:tcBorders>
              <w:left w:val="single" w:sz="8" w:space="0" w:color="000000"/>
              <w:bottom w:val="single" w:sz="8" w:space="0" w:color="000000"/>
            </w:tcBorders>
          </w:tcPr>
          <w:p w14:paraId="126D72B5"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D652BD"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документ о назначении на должность (название, дата, номер)</w:t>
            </w:r>
            <w:r w:rsidRPr="00322662">
              <w:rPr>
                <w:rFonts w:ascii="Times New Roman" w:hAnsi="Times New Roman" w:cs="Times New Roman"/>
                <w:lang w:eastAsia="ru-RU"/>
              </w:rPr>
              <w:t xml:space="preserve"> </w:t>
            </w:r>
          </w:p>
          <w:p w14:paraId="3830CCF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single" w:sz="8" w:space="0" w:color="000000"/>
              <w:right w:val="single" w:sz="8" w:space="0" w:color="000000"/>
            </w:tcBorders>
            <w:shd w:val="clear" w:color="auto" w:fill="auto"/>
            <w:vAlign w:val="bottom"/>
          </w:tcPr>
          <w:p w14:paraId="4334E5D2"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6219AE81" w14:textId="77777777" w:rsidTr="00150D27">
        <w:trPr>
          <w:cantSplit/>
          <w:trHeight w:val="23"/>
        </w:trPr>
        <w:tc>
          <w:tcPr>
            <w:tcW w:w="685" w:type="dxa"/>
            <w:vMerge w:val="restart"/>
            <w:tcBorders>
              <w:top w:val="single" w:sz="8" w:space="0" w:color="000000"/>
              <w:left w:val="single" w:sz="8" w:space="0" w:color="000000"/>
            </w:tcBorders>
          </w:tcPr>
          <w:p w14:paraId="38107BC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30</w:t>
            </w:r>
            <w:r w:rsidRPr="00322662">
              <w:rPr>
                <w:rFonts w:ascii="Times New Roman" w:hAnsi="Times New Roman" w:cs="Times New Roman"/>
                <w:sz w:val="18"/>
              </w:rPr>
              <w:t>.</w:t>
            </w:r>
            <w:r w:rsidRPr="00322662">
              <w:rPr>
                <w:rFonts w:ascii="Times New Roman" w:hAnsi="Times New Roman" w:cs="Times New Roman"/>
              </w:rPr>
              <w:t>1</w:t>
            </w:r>
            <w:r w:rsidRPr="00322662">
              <w:rPr>
                <w:rFonts w:ascii="Times New Roman" w:hAnsi="Times New Roman" w:cs="Times New Roman"/>
                <w:sz w:val="14"/>
              </w:rPr>
              <w:t>.</w:t>
            </w:r>
          </w:p>
        </w:tc>
        <w:tc>
          <w:tcPr>
            <w:tcW w:w="4679" w:type="dxa"/>
            <w:tcBorders>
              <w:top w:val="single" w:sz="8" w:space="0" w:color="000000"/>
              <w:left w:val="single" w:sz="8" w:space="0" w:color="000000"/>
              <w:bottom w:val="dotted" w:sz="4" w:space="0" w:color="000000"/>
            </w:tcBorders>
            <w:shd w:val="clear" w:color="auto" w:fill="auto"/>
          </w:tcPr>
          <w:p w14:paraId="6B68FAC6"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Сведения о действующих квалификационных аттестатах контролера организации</w:t>
            </w:r>
            <w:r w:rsidRPr="00322662">
              <w:rPr>
                <w:rFonts w:ascii="Times New Roman" w:hAnsi="Times New Roman" w:cs="Times New Roman"/>
                <w:lang w:eastAsia="ru-RU"/>
              </w:rPr>
              <w:t xml:space="preserve"> </w:t>
            </w:r>
          </w:p>
          <w:p w14:paraId="35695F56"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Details of qualification certificates of the controller:</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267B452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4A5964CD" w14:textId="77777777" w:rsidTr="00150D27">
        <w:trPr>
          <w:cantSplit/>
          <w:trHeight w:val="23"/>
        </w:trPr>
        <w:tc>
          <w:tcPr>
            <w:tcW w:w="685" w:type="dxa"/>
            <w:vMerge/>
            <w:tcBorders>
              <w:left w:val="single" w:sz="8" w:space="0" w:color="000000"/>
            </w:tcBorders>
          </w:tcPr>
          <w:p w14:paraId="0E487EEE"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E3A31CD"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дата и номер протокола решения экзаменационной комиссии</w:t>
            </w:r>
            <w:r w:rsidRPr="00322662">
              <w:rPr>
                <w:rFonts w:ascii="Times New Roman" w:hAnsi="Times New Roman" w:cs="Times New Roman"/>
                <w:lang w:eastAsia="ru-RU"/>
              </w:rPr>
              <w:t xml:space="preserve"> </w:t>
            </w:r>
          </w:p>
          <w:p w14:paraId="699547E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date and number of the protocol of the examination committee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EF57A1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187FEEF6" w14:textId="77777777" w:rsidTr="00150D27">
        <w:trPr>
          <w:cantSplit/>
          <w:trHeight w:val="23"/>
        </w:trPr>
        <w:tc>
          <w:tcPr>
            <w:tcW w:w="685" w:type="dxa"/>
            <w:vMerge/>
            <w:tcBorders>
              <w:left w:val="single" w:sz="8" w:space="0" w:color="000000"/>
            </w:tcBorders>
          </w:tcPr>
          <w:p w14:paraId="627CD8E6"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6A99D3E2"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дата и номер протокола решения Аттестационной комиссии</w:t>
            </w:r>
            <w:r w:rsidRPr="00322662">
              <w:rPr>
                <w:rFonts w:ascii="Times New Roman" w:hAnsi="Times New Roman" w:cs="Times New Roman"/>
                <w:lang w:eastAsia="ru-RU"/>
              </w:rPr>
              <w:t xml:space="preserve"> </w:t>
            </w:r>
          </w:p>
          <w:p w14:paraId="2A62674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date and number of the protocol of the Attestation Committee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C2026D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40400A" w14:paraId="79CC2EAA" w14:textId="77777777" w:rsidTr="00150D27">
        <w:trPr>
          <w:cantSplit/>
          <w:trHeight w:val="23"/>
        </w:trPr>
        <w:tc>
          <w:tcPr>
            <w:tcW w:w="685" w:type="dxa"/>
            <w:vMerge/>
            <w:tcBorders>
              <w:left w:val="single" w:sz="8" w:space="0" w:color="000000"/>
            </w:tcBorders>
          </w:tcPr>
          <w:p w14:paraId="7EFF24D0" w14:textId="77777777" w:rsidR="00F674C6" w:rsidRPr="00322662" w:rsidRDefault="00F674C6" w:rsidP="00150D27">
            <w:pPr>
              <w:snapToGrid w:val="0"/>
              <w:spacing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1D342A6A"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rPr>
              <w:t>серия</w:t>
            </w:r>
            <w:r w:rsidRPr="00322662">
              <w:rPr>
                <w:rFonts w:ascii="Times New Roman" w:hAnsi="Times New Roman" w:cs="Times New Roman"/>
                <w:lang w:val="en-US"/>
              </w:rPr>
              <w:t xml:space="preserve"> </w:t>
            </w:r>
            <w:r w:rsidRPr="00322662">
              <w:rPr>
                <w:rFonts w:ascii="Times New Roman" w:hAnsi="Times New Roman" w:cs="Times New Roman"/>
              </w:rPr>
              <w:t>и</w:t>
            </w:r>
            <w:r w:rsidRPr="00322662">
              <w:rPr>
                <w:rFonts w:ascii="Times New Roman" w:hAnsi="Times New Roman" w:cs="Times New Roman"/>
                <w:lang w:val="en-US"/>
              </w:rPr>
              <w:t xml:space="preserve"> </w:t>
            </w:r>
            <w:r w:rsidRPr="00322662">
              <w:rPr>
                <w:rFonts w:ascii="Times New Roman" w:hAnsi="Times New Roman" w:cs="Times New Roman"/>
              </w:rPr>
              <w:t>номер</w:t>
            </w:r>
            <w:r w:rsidRPr="00322662">
              <w:rPr>
                <w:rFonts w:ascii="Times New Roman" w:hAnsi="Times New Roman" w:cs="Times New Roman"/>
                <w:lang w:val="en-US"/>
              </w:rPr>
              <w:t xml:space="preserve"> </w:t>
            </w:r>
            <w:r w:rsidRPr="00322662">
              <w:rPr>
                <w:rFonts w:ascii="Times New Roman" w:hAnsi="Times New Roman" w:cs="Times New Roman"/>
              </w:rPr>
              <w:t>квалификационного</w:t>
            </w:r>
            <w:r w:rsidRPr="00322662">
              <w:rPr>
                <w:rFonts w:ascii="Times New Roman" w:hAnsi="Times New Roman" w:cs="Times New Roman"/>
                <w:lang w:val="en-US"/>
              </w:rPr>
              <w:t xml:space="preserve"> </w:t>
            </w:r>
            <w:r w:rsidRPr="00322662">
              <w:rPr>
                <w:rFonts w:ascii="Times New Roman" w:hAnsi="Times New Roman" w:cs="Times New Roman"/>
              </w:rPr>
              <w:t>аттестата</w:t>
            </w:r>
            <w:r w:rsidRPr="00322662">
              <w:rPr>
                <w:rFonts w:ascii="Times New Roman" w:hAnsi="Times New Roman" w:cs="Times New Roman"/>
                <w:lang w:val="en-US" w:eastAsia="ru-RU"/>
              </w:rPr>
              <w:t xml:space="preserve"> serial number and number of the qualification certificate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754BD8E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F674C6" w14:paraId="1B2AE0A7" w14:textId="77777777" w:rsidTr="00150D27">
        <w:trPr>
          <w:cantSplit/>
          <w:trHeight w:val="23"/>
        </w:trPr>
        <w:tc>
          <w:tcPr>
            <w:tcW w:w="685" w:type="dxa"/>
            <w:vMerge/>
            <w:tcBorders>
              <w:left w:val="single" w:sz="8" w:space="0" w:color="000000"/>
              <w:bottom w:val="single" w:sz="8" w:space="0" w:color="000000"/>
            </w:tcBorders>
          </w:tcPr>
          <w:p w14:paraId="2927249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single" w:sz="8" w:space="0" w:color="000000"/>
            </w:tcBorders>
            <w:shd w:val="clear" w:color="auto" w:fill="auto"/>
          </w:tcPr>
          <w:p w14:paraId="5DB2D5C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присвоенная квалификация   </w:t>
            </w:r>
          </w:p>
          <w:p w14:paraId="30BFD38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qualification</w:t>
            </w:r>
          </w:p>
        </w:tc>
        <w:tc>
          <w:tcPr>
            <w:tcW w:w="4394" w:type="dxa"/>
            <w:tcBorders>
              <w:top w:val="dotted" w:sz="4" w:space="0" w:color="000000"/>
              <w:left w:val="single" w:sz="8" w:space="0" w:color="000000"/>
              <w:bottom w:val="single" w:sz="8" w:space="0" w:color="000000"/>
              <w:right w:val="single" w:sz="8" w:space="0" w:color="000000"/>
            </w:tcBorders>
            <w:shd w:val="clear" w:color="auto" w:fill="auto"/>
            <w:vAlign w:val="bottom"/>
          </w:tcPr>
          <w:p w14:paraId="4A22267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865B4B0" w14:textId="77777777" w:rsidTr="00150D27">
        <w:trPr>
          <w:trHeight w:val="23"/>
        </w:trPr>
        <w:tc>
          <w:tcPr>
            <w:tcW w:w="685" w:type="dxa"/>
            <w:tcBorders>
              <w:top w:val="dotted" w:sz="4" w:space="0" w:color="000000"/>
              <w:left w:val="single" w:sz="8" w:space="0" w:color="000000"/>
              <w:bottom w:val="single" w:sz="8" w:space="0" w:color="000000"/>
            </w:tcBorders>
          </w:tcPr>
          <w:p w14:paraId="56F92156"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31.</w:t>
            </w:r>
          </w:p>
          <w:p w14:paraId="2E80C2B3" w14:textId="77777777" w:rsidR="00F674C6" w:rsidRPr="00322662" w:rsidRDefault="00F674C6" w:rsidP="00150D27">
            <w:pPr>
              <w:rPr>
                <w:rFonts w:ascii="Times New Roman" w:hAnsi="Times New Roman" w:cs="Times New Roman"/>
              </w:rPr>
            </w:pPr>
          </w:p>
          <w:p w14:paraId="1CBA1A6E" w14:textId="77777777" w:rsidR="00F674C6" w:rsidRPr="00322662" w:rsidRDefault="00F674C6" w:rsidP="00150D27">
            <w:pPr>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2A94B9CA"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наличии (отсутствии) счетов, открытых в банках государств (территорий), о которых известно, что они не соблюдают общепринятых стандартов в борьбе с легализацией (отмыванием) доходов, полученных преступным путем, и финансированием терроризма, или являются иностранными государствами (иностранными территориями) с повышенным уровнем коррупции (если «имеются», то перечислить страны)</w:t>
            </w:r>
          </w:p>
          <w:p w14:paraId="26A84D55"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that are known as not complying with generally accepted standards of counteraction to the legitimization (laundering) of the proceeds of crime and the financing of terrorism or that are foreign states (foreign territories) with a higher level of corruption (countries must be specified). </w:t>
            </w:r>
            <w:r w:rsidRPr="00322662">
              <w:rPr>
                <w:rFonts w:ascii="Times New Roman" w:hAnsi="Times New Roman" w:cs="Times New Roman"/>
                <w:lang w:eastAsia="ru-RU"/>
              </w:rPr>
              <w:t>Please specify if this section is not applicable.</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1AB6C47"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3D539669" w14:textId="77777777" w:rsidTr="00150D27">
        <w:trPr>
          <w:trHeight w:val="23"/>
        </w:trPr>
        <w:tc>
          <w:tcPr>
            <w:tcW w:w="685" w:type="dxa"/>
            <w:tcBorders>
              <w:top w:val="dotted" w:sz="4" w:space="0" w:color="000000"/>
              <w:left w:val="single" w:sz="8" w:space="0" w:color="000000"/>
              <w:bottom w:val="single" w:sz="8" w:space="0" w:color="000000"/>
            </w:tcBorders>
          </w:tcPr>
          <w:p w14:paraId="00D19610"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32.</w:t>
            </w:r>
          </w:p>
        </w:tc>
        <w:tc>
          <w:tcPr>
            <w:tcW w:w="4679" w:type="dxa"/>
            <w:tcBorders>
              <w:top w:val="dotted" w:sz="4" w:space="0" w:color="000000"/>
              <w:left w:val="single" w:sz="8" w:space="0" w:color="000000"/>
              <w:bottom w:val="single" w:sz="8" w:space="0" w:color="000000"/>
            </w:tcBorders>
            <w:shd w:val="clear" w:color="auto" w:fill="auto"/>
          </w:tcPr>
          <w:p w14:paraId="03769A4A"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(оффшорных зонах) (если «имеются», то перечислить страны)</w:t>
            </w:r>
            <w:r w:rsidRPr="00322662">
              <w:rPr>
                <w:rFonts w:ascii="Times New Roman" w:hAnsi="Times New Roman" w:cs="Times New Roman"/>
                <w:lang w:eastAsia="ru-RU"/>
              </w:rPr>
              <w:t xml:space="preserve"> </w:t>
            </w:r>
          </w:p>
          <w:p w14:paraId="7809BE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providing preferential tax treatment and (or) not providing disclosure and delivery of information in respect of financial operations (offshore zones) (countries must be specified). </w:t>
            </w:r>
            <w:r w:rsidRPr="00322662">
              <w:rPr>
                <w:rFonts w:ascii="Times New Roman" w:hAnsi="Times New Roman" w:cs="Times New Roman"/>
                <w:lang w:eastAsia="ru-RU"/>
              </w:rPr>
              <w:t>Please specify if this section is not applicable.</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8D98F1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1CCA6578" w14:textId="77777777" w:rsidTr="00150D27">
        <w:trPr>
          <w:trHeight w:val="23"/>
        </w:trPr>
        <w:tc>
          <w:tcPr>
            <w:tcW w:w="685" w:type="dxa"/>
            <w:tcBorders>
              <w:top w:val="dotted" w:sz="4" w:space="0" w:color="000000"/>
              <w:left w:val="single" w:sz="8" w:space="0" w:color="000000"/>
              <w:bottom w:val="single" w:sz="8" w:space="0" w:color="000000"/>
            </w:tcBorders>
          </w:tcPr>
          <w:p w14:paraId="4ABE1C4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33.</w:t>
            </w:r>
          </w:p>
        </w:tc>
        <w:tc>
          <w:tcPr>
            <w:tcW w:w="4679" w:type="dxa"/>
            <w:tcBorders>
              <w:top w:val="dotted" w:sz="4" w:space="0" w:color="000000"/>
              <w:left w:val="single" w:sz="8" w:space="0" w:color="000000"/>
              <w:bottom w:val="single" w:sz="8" w:space="0" w:color="000000"/>
            </w:tcBorders>
            <w:shd w:val="clear" w:color="auto" w:fill="auto"/>
          </w:tcPr>
          <w:p w14:paraId="7A508DDC"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или территорий, о которых из международных источников известно, что в них незаконно производятся или переправляются наркотические вещества, а также государств или территорий, разрешающих свободный оборот наркотических веществ (кроме государств или территорий, использующих наркотические вещества исключительно в медицинских целях) (если «имеются», то перечислить страны)</w:t>
            </w:r>
            <w:r w:rsidRPr="00322662">
              <w:rPr>
                <w:rFonts w:ascii="Times New Roman" w:hAnsi="Times New Roman" w:cs="Times New Roman"/>
                <w:lang w:eastAsia="ru-RU"/>
              </w:rPr>
              <w:t xml:space="preserve"> </w:t>
            </w:r>
          </w:p>
          <w:p w14:paraId="7F5F339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or territories, known from international sources as counties with illegal production or dispatch of narcotic substances, and of countries or territories with legal free narcotics trafficking (except for countries and territories, where narcotics are used in medicine exclusively) (countries must be specified). </w:t>
            </w:r>
            <w:r w:rsidRPr="00322662">
              <w:rPr>
                <w:rFonts w:ascii="Times New Roman" w:hAnsi="Times New Roman" w:cs="Times New Roman"/>
                <w:lang w:eastAsia="ru-RU"/>
              </w:rPr>
              <w:t>Please specify if this section is not applicable.</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024B4608"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6D7D0A6" w14:textId="77777777" w:rsidTr="00150D27">
        <w:trPr>
          <w:trHeight w:val="23"/>
        </w:trPr>
        <w:tc>
          <w:tcPr>
            <w:tcW w:w="685" w:type="dxa"/>
            <w:tcBorders>
              <w:top w:val="dotted" w:sz="4" w:space="0" w:color="000000"/>
              <w:left w:val="single" w:sz="8" w:space="0" w:color="000000"/>
              <w:bottom w:val="single" w:sz="8" w:space="0" w:color="000000"/>
            </w:tcBorders>
          </w:tcPr>
          <w:p w14:paraId="1BA367C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34.</w:t>
            </w:r>
          </w:p>
        </w:tc>
        <w:tc>
          <w:tcPr>
            <w:tcW w:w="4679" w:type="dxa"/>
            <w:tcBorders>
              <w:top w:val="dotted" w:sz="4" w:space="0" w:color="000000"/>
              <w:left w:val="single" w:sz="8" w:space="0" w:color="000000"/>
              <w:bottom w:val="single" w:sz="8" w:space="0" w:color="000000"/>
            </w:tcBorders>
            <w:shd w:val="clear" w:color="auto" w:fill="auto"/>
          </w:tcPr>
          <w:p w14:paraId="66D18DE4"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 xml:space="preserve">Сведения о наличии (отсутствии) счетов, открытых «банкам-оболочкам» («банк-оболочка» - банк, зарегистрированный под юрисдикцией государства, в котором у данного банка нет представительства). Если имеются открытые счета «банкам-оболочкам», то указать их полное наименование и реквизиты счетов. </w:t>
            </w:r>
          </w:p>
          <w:p w14:paraId="103D580C"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accounts opened in shell banks ("shell banks" - a bank registered under the jurisdiction of a country where this bank has no representative office). Please specify such banks’ full names and details of the accounts if applicable. </w:t>
            </w:r>
            <w:r w:rsidRPr="00322662">
              <w:rPr>
                <w:rFonts w:ascii="Times New Roman" w:hAnsi="Times New Roman" w:cs="Times New Roman"/>
                <w:lang w:eastAsia="ru-RU"/>
              </w:rPr>
              <w:t>Please specify if this section is not applicable.</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1C676D46"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030BC65F" w14:textId="77777777" w:rsidTr="00150D27">
        <w:trPr>
          <w:trHeight w:val="23"/>
        </w:trPr>
        <w:tc>
          <w:tcPr>
            <w:tcW w:w="685" w:type="dxa"/>
            <w:vMerge w:val="restart"/>
            <w:tcBorders>
              <w:top w:val="single" w:sz="8" w:space="0" w:color="000000"/>
              <w:left w:val="single" w:sz="8" w:space="0" w:color="000000"/>
            </w:tcBorders>
          </w:tcPr>
          <w:p w14:paraId="606C4F5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35.</w:t>
            </w:r>
          </w:p>
        </w:tc>
        <w:tc>
          <w:tcPr>
            <w:tcW w:w="4679" w:type="dxa"/>
            <w:tcBorders>
              <w:top w:val="single" w:sz="8" w:space="0" w:color="000000"/>
              <w:left w:val="single" w:sz="8" w:space="0" w:color="000000"/>
              <w:bottom w:val="dotted" w:sz="4" w:space="0" w:color="000000"/>
            </w:tcBorders>
            <w:shd w:val="clear" w:color="auto" w:fill="auto"/>
          </w:tcPr>
          <w:p w14:paraId="362B9631"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Сотрудники, курирующие вопросы осуществления операций </w:t>
            </w:r>
          </w:p>
          <w:p w14:paraId="412D9F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rPr>
              <w:t>Contact</w:t>
            </w:r>
            <w:r w:rsidRPr="00322662">
              <w:rPr>
                <w:rFonts w:ascii="Times New Roman" w:hAnsi="Times New Roman" w:cs="Times New Roman"/>
              </w:rPr>
              <w:t xml:space="preserve"> </w:t>
            </w:r>
            <w:r w:rsidRPr="00322662">
              <w:rPr>
                <w:rFonts w:ascii="Times New Roman" w:hAnsi="Times New Roman" w:cs="Times New Roman"/>
                <w:lang w:val="en-US"/>
              </w:rPr>
              <w:t>names</w:t>
            </w:r>
            <w:r w:rsidRPr="00322662">
              <w:rPr>
                <w:rFonts w:ascii="Times New Roman" w:hAnsi="Times New Roman" w:cs="Times New Roman"/>
              </w:rPr>
              <w:t xml:space="preserve"> </w:t>
            </w:r>
            <w:r w:rsidRPr="00322662">
              <w:rPr>
                <w:rFonts w:ascii="Times New Roman" w:hAnsi="Times New Roman" w:cs="Times New Roman"/>
                <w:lang w:val="en-US"/>
              </w:rPr>
              <w:t>in</w:t>
            </w:r>
            <w:r w:rsidRPr="00322662">
              <w:rPr>
                <w:rFonts w:ascii="Times New Roman" w:hAnsi="Times New Roman" w:cs="Times New Roman"/>
              </w:rPr>
              <w:t xml:space="preserve"> </w:t>
            </w:r>
            <w:r w:rsidRPr="00322662">
              <w:rPr>
                <w:rFonts w:ascii="Times New Roman" w:hAnsi="Times New Roman" w:cs="Times New Roman"/>
                <w:lang w:val="en-US"/>
              </w:rPr>
              <w:t>charge</w:t>
            </w:r>
            <w:r w:rsidRPr="00322662">
              <w:rPr>
                <w:rFonts w:ascii="Times New Roman" w:hAnsi="Times New Roman" w:cs="Times New Roman"/>
              </w:rPr>
              <w:t xml:space="preserve"> </w:t>
            </w:r>
            <w:r w:rsidRPr="00322662">
              <w:rPr>
                <w:rFonts w:ascii="Times New Roman" w:hAnsi="Times New Roman" w:cs="Times New Roman"/>
                <w:lang w:val="en-US"/>
              </w:rPr>
              <w:t>of</w:t>
            </w:r>
            <w:r w:rsidRPr="00322662">
              <w:rPr>
                <w:rFonts w:ascii="Times New Roman" w:hAnsi="Times New Roman" w:cs="Times New Roman"/>
              </w:rPr>
              <w:t xml:space="preserve"> </w:t>
            </w:r>
            <w:r w:rsidRPr="00322662">
              <w:rPr>
                <w:rFonts w:ascii="Times New Roman" w:hAnsi="Times New Roman" w:cs="Times New Roman"/>
                <w:lang w:val="en-US"/>
              </w:rPr>
              <w:t>operations</w:t>
            </w:r>
            <w:r w:rsidRPr="00322662">
              <w:rPr>
                <w:rFonts w:ascii="Times New Roman" w:hAnsi="Times New Roman" w:cs="Times New Roman"/>
              </w:rPr>
              <w: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0E483451"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53D81EAC" w14:textId="77777777" w:rsidTr="00150D27">
        <w:trPr>
          <w:trHeight w:val="2655"/>
        </w:trPr>
        <w:tc>
          <w:tcPr>
            <w:tcW w:w="685" w:type="dxa"/>
            <w:vMerge/>
            <w:tcBorders>
              <w:left w:val="single" w:sz="8" w:space="0" w:color="000000"/>
              <w:bottom w:val="dotted" w:sz="4" w:space="0" w:color="000000"/>
            </w:tcBorders>
          </w:tcPr>
          <w:p w14:paraId="75C5CDC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0752085"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686D6036"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p w14:paraId="4710E5E9" w14:textId="77777777" w:rsidR="00F674C6" w:rsidRPr="00322662" w:rsidRDefault="00F674C6" w:rsidP="00150D27">
            <w:pPr>
              <w:snapToGrid w:val="0"/>
              <w:spacing w:after="0" w:line="240" w:lineRule="auto"/>
              <w:ind w:left="34"/>
              <w:rPr>
                <w:rFonts w:ascii="Times New Roman" w:hAnsi="Times New Roman" w:cs="Times New Roman"/>
                <w:lang w:val="en-US"/>
              </w:rPr>
            </w:pPr>
          </w:p>
          <w:p w14:paraId="6E5103DE"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350E4EE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job title</w:t>
            </w:r>
          </w:p>
          <w:p w14:paraId="00F54265" w14:textId="77777777" w:rsidR="00F674C6" w:rsidRPr="00322662" w:rsidRDefault="00F674C6" w:rsidP="00150D27">
            <w:pPr>
              <w:snapToGrid w:val="0"/>
              <w:spacing w:after="0" w:line="240" w:lineRule="auto"/>
              <w:ind w:left="34"/>
              <w:rPr>
                <w:rFonts w:ascii="Times New Roman" w:hAnsi="Times New Roman" w:cs="Times New Roman"/>
              </w:rPr>
            </w:pPr>
          </w:p>
          <w:p w14:paraId="5C00CDB1"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контактные телефоны </w:t>
            </w:r>
          </w:p>
          <w:p w14:paraId="25DFF79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Telephone</w:t>
            </w:r>
          </w:p>
          <w:p w14:paraId="1C2922B6" w14:textId="77777777" w:rsidR="00F674C6" w:rsidRPr="00322662" w:rsidRDefault="00F674C6" w:rsidP="00150D27">
            <w:pPr>
              <w:snapToGrid w:val="0"/>
              <w:spacing w:after="0" w:line="240" w:lineRule="auto"/>
              <w:ind w:left="34"/>
              <w:rPr>
                <w:rFonts w:ascii="Times New Roman" w:hAnsi="Times New Roman" w:cs="Times New Roman"/>
              </w:rPr>
            </w:pPr>
          </w:p>
          <w:p w14:paraId="712559F6"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адрес электронной почты </w:t>
            </w:r>
          </w:p>
          <w:p w14:paraId="40F914E6"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Email</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2EA39000" w14:textId="77777777" w:rsidR="00F674C6" w:rsidRPr="00322662" w:rsidRDefault="00F674C6" w:rsidP="00150D27">
            <w:pPr>
              <w:snapToGrid w:val="0"/>
              <w:spacing w:line="240" w:lineRule="auto"/>
              <w:rPr>
                <w:rFonts w:ascii="Times New Roman" w:hAnsi="Times New Roman" w:cs="Times New Roman"/>
              </w:rPr>
            </w:pPr>
          </w:p>
        </w:tc>
      </w:tr>
      <w:tr w:rsidR="00F674C6" w:rsidRPr="0040400A" w14:paraId="1ED483F0" w14:textId="77777777" w:rsidTr="00150D27">
        <w:trPr>
          <w:trHeight w:val="23"/>
        </w:trPr>
        <w:tc>
          <w:tcPr>
            <w:tcW w:w="685" w:type="dxa"/>
            <w:tcBorders>
              <w:top w:val="single" w:sz="8" w:space="0" w:color="000000"/>
              <w:left w:val="single" w:sz="8" w:space="0" w:color="000000"/>
              <w:bottom w:val="single" w:sz="8" w:space="0" w:color="000000"/>
            </w:tcBorders>
          </w:tcPr>
          <w:p w14:paraId="251DA20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36.</w:t>
            </w:r>
          </w:p>
        </w:tc>
        <w:tc>
          <w:tcPr>
            <w:tcW w:w="4679" w:type="dxa"/>
            <w:tcBorders>
              <w:top w:val="single" w:sz="8" w:space="0" w:color="000000"/>
              <w:left w:val="single" w:sz="8" w:space="0" w:color="000000"/>
              <w:bottom w:val="single" w:sz="8" w:space="0" w:color="000000"/>
            </w:tcBorders>
            <w:shd w:val="clear" w:color="auto" w:fill="auto"/>
          </w:tcPr>
          <w:p w14:paraId="7CDE7FF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выгодоприобретателях: наименование, название, номер и дата соответствующего договора</w:t>
            </w:r>
            <w:r w:rsidRPr="00322662">
              <w:rPr>
                <w:rStyle w:val="aff1"/>
                <w:rFonts w:ascii="Times New Roman" w:hAnsi="Times New Roman" w:cs="Times New Roman"/>
              </w:rPr>
              <w:footnoteReference w:id="15"/>
            </w:r>
            <w:r w:rsidRPr="00322662">
              <w:rPr>
                <w:rFonts w:ascii="Times New Roman" w:hAnsi="Times New Roman" w:cs="Times New Roman"/>
              </w:rPr>
              <w:t xml:space="preserve"> </w:t>
            </w:r>
          </w:p>
          <w:p w14:paraId="7EE0569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Beneficiaries: trade names, names, number and date of the contract</w:t>
            </w:r>
            <w:r w:rsidRPr="00322662">
              <w:rPr>
                <w:rStyle w:val="aff1"/>
                <w:rFonts w:ascii="Times New Roman" w:hAnsi="Times New Roman" w:cs="Times New Roman"/>
              </w:rPr>
              <w:footnoteReference w:id="16"/>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F669E5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40400A" w14:paraId="71E49588" w14:textId="77777777" w:rsidTr="00150D27">
        <w:trPr>
          <w:trHeight w:val="23"/>
        </w:trPr>
        <w:tc>
          <w:tcPr>
            <w:tcW w:w="685" w:type="dxa"/>
            <w:tcBorders>
              <w:top w:val="single" w:sz="8" w:space="0" w:color="000000"/>
              <w:left w:val="single" w:sz="8" w:space="0" w:color="000000"/>
              <w:bottom w:val="single" w:sz="8" w:space="0" w:color="000000"/>
            </w:tcBorders>
          </w:tcPr>
          <w:p w14:paraId="59D6411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37.</w:t>
            </w:r>
          </w:p>
        </w:tc>
        <w:tc>
          <w:tcPr>
            <w:tcW w:w="4679" w:type="dxa"/>
            <w:tcBorders>
              <w:top w:val="single" w:sz="8" w:space="0" w:color="000000"/>
              <w:left w:val="single" w:sz="8" w:space="0" w:color="000000"/>
              <w:bottom w:val="single" w:sz="8" w:space="0" w:color="000000"/>
            </w:tcBorders>
            <w:shd w:val="clear" w:color="auto" w:fill="auto"/>
          </w:tcPr>
          <w:p w14:paraId="0B8AE978"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r w:rsidRPr="00322662">
              <w:rPr>
                <w:rFonts w:ascii="Times New Roman" w:hAnsi="Times New Roman" w:cs="Times New Roman"/>
                <w:lang w:eastAsia="ru-RU"/>
              </w:rPr>
              <w:t xml:space="preserve"> </w:t>
            </w:r>
          </w:p>
          <w:p w14:paraId="6B2B4E3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Measures taken to prevent money laundering and combat terrorist financing</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764D24C"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rPr>
            </w:pPr>
          </w:p>
        </w:tc>
      </w:tr>
      <w:tr w:rsidR="00F674C6" w:rsidRPr="00F674C6" w14:paraId="033F1F25" w14:textId="77777777" w:rsidTr="00150D27">
        <w:trPr>
          <w:trHeight w:val="23"/>
        </w:trPr>
        <w:tc>
          <w:tcPr>
            <w:tcW w:w="685" w:type="dxa"/>
            <w:tcBorders>
              <w:top w:val="single" w:sz="8" w:space="0" w:color="000000"/>
              <w:left w:val="single" w:sz="8" w:space="0" w:color="000000"/>
              <w:bottom w:val="single" w:sz="8" w:space="0" w:color="000000"/>
            </w:tcBorders>
          </w:tcPr>
          <w:p w14:paraId="69498035"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38.</w:t>
            </w:r>
          </w:p>
        </w:tc>
        <w:tc>
          <w:tcPr>
            <w:tcW w:w="4679" w:type="dxa"/>
            <w:tcBorders>
              <w:top w:val="single" w:sz="8" w:space="0" w:color="000000"/>
              <w:left w:val="single" w:sz="8" w:space="0" w:color="000000"/>
              <w:bottom w:val="single" w:sz="8" w:space="0" w:color="000000"/>
            </w:tcBorders>
            <w:shd w:val="clear" w:color="auto" w:fill="auto"/>
          </w:tcPr>
          <w:p w14:paraId="19961888" w14:textId="116CBE29"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rPr>
              <w:t xml:space="preserve">Цель установления и предполагаемый характер деловых отношений между </w:t>
            </w:r>
            <w:r w:rsidR="00DA133B">
              <w:rPr>
                <w:rFonts w:ascii="Times New Roman" w:hAnsi="Times New Roman" w:cs="Times New Roman"/>
              </w:rPr>
              <w:t>Биржей</w:t>
            </w:r>
            <w:r w:rsidRPr="00322662">
              <w:rPr>
                <w:rFonts w:ascii="Times New Roman" w:hAnsi="Times New Roman" w:cs="Times New Roman"/>
              </w:rPr>
              <w:t xml:space="preserve"> и организацией</w:t>
            </w:r>
            <w:r w:rsidRPr="00322662">
              <w:rPr>
                <w:rStyle w:val="aff1"/>
                <w:rFonts w:ascii="Times New Roman" w:hAnsi="Times New Roman" w:cs="Times New Roman"/>
              </w:rPr>
              <w:footnoteReference w:id="17"/>
            </w:r>
            <w:r w:rsidRPr="00322662">
              <w:rPr>
                <w:rFonts w:ascii="Times New Roman" w:hAnsi="Times New Roman" w:cs="Times New Roman"/>
              </w:rPr>
              <w:br/>
            </w: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w:t>
            </w:r>
          </w:p>
          <w:p w14:paraId="2E37C9A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eastAsia="ru-RU"/>
              </w:rPr>
            </w:pPr>
            <w:r w:rsidRPr="00322662">
              <w:rPr>
                <w:rFonts w:ascii="Times New Roman" w:hAnsi="Times New Roman" w:cs="Times New Roman"/>
                <w:lang w:val="en-US" w:eastAsia="ru-RU"/>
              </w:rPr>
              <w:t xml:space="preserve">- </w:t>
            </w:r>
            <w:r w:rsidRPr="00322662">
              <w:rPr>
                <w:rFonts w:ascii="Times New Roman" w:hAnsi="Times New Roman" w:cs="Times New Roman"/>
                <w:lang w:eastAsia="ru-RU"/>
              </w:rPr>
              <w:t>другое</w:t>
            </w:r>
          </w:p>
          <w:p w14:paraId="2D403156" w14:textId="77777777" w:rsidR="00F674C6" w:rsidRPr="00322662" w:rsidRDefault="00F674C6" w:rsidP="00150D27">
            <w:pPr>
              <w:overflowPunct w:val="0"/>
              <w:autoSpaceDN w:val="0"/>
              <w:adjustRightInd w:val="0"/>
              <w:spacing w:after="0" w:line="240" w:lineRule="auto"/>
              <w:rPr>
                <w:rFonts w:ascii="Times New Roman" w:hAnsi="Times New Roman" w:cs="Times New Roman"/>
                <w:lang w:val="en-US" w:eastAsia="ru-RU"/>
              </w:rPr>
            </w:pPr>
            <w:r w:rsidRPr="00322662">
              <w:rPr>
                <w:rFonts w:ascii="Times New Roman" w:hAnsi="Times New Roman" w:cs="Times New Roman"/>
                <w:lang w:val="en-US" w:eastAsia="ru-RU"/>
              </w:rPr>
              <w:t>Purpose of establishment and intended nature of the business relationship between Central Counterparty National Clearing Centre  and the company</w:t>
            </w:r>
            <w:r w:rsidRPr="00322662">
              <w:rPr>
                <w:rStyle w:val="aff1"/>
                <w:rFonts w:ascii="Times New Roman" w:hAnsi="Times New Roman" w:cs="Times New Roman"/>
                <w:lang w:eastAsia="ru-RU"/>
              </w:rPr>
              <w:footnoteReference w:id="18"/>
            </w:r>
          </w:p>
          <w:p w14:paraId="1BE95D42" w14:textId="20CF83D5"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 xml:space="preserve">, </w:t>
            </w:r>
          </w:p>
          <w:p w14:paraId="62AB63BF" w14:textId="77777777" w:rsidR="00F674C6" w:rsidRPr="00322662" w:rsidRDefault="00F674C6" w:rsidP="00150D27">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other</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41E8E1F" w14:textId="77777777" w:rsidR="00F674C6" w:rsidRPr="00322662" w:rsidRDefault="00F674C6" w:rsidP="00150D27">
            <w:pPr>
              <w:overflowPunct w:val="0"/>
              <w:autoSpaceDN w:val="0"/>
              <w:adjustRightInd w:val="0"/>
              <w:spacing w:after="0" w:line="240" w:lineRule="auto"/>
              <w:rPr>
                <w:rFonts w:ascii="Times New Roman" w:hAnsi="Times New Roman" w:cs="Times New Roman"/>
              </w:rPr>
            </w:pPr>
          </w:p>
        </w:tc>
      </w:tr>
      <w:tr w:rsidR="00F674C6" w:rsidRPr="0040400A" w14:paraId="47E877D8" w14:textId="77777777" w:rsidTr="00150D27">
        <w:trPr>
          <w:trHeight w:val="23"/>
        </w:trPr>
        <w:tc>
          <w:tcPr>
            <w:tcW w:w="685" w:type="dxa"/>
            <w:tcBorders>
              <w:top w:val="single" w:sz="8" w:space="0" w:color="000000"/>
              <w:left w:val="single" w:sz="8" w:space="0" w:color="000000"/>
              <w:bottom w:val="single" w:sz="8" w:space="0" w:color="000000"/>
            </w:tcBorders>
          </w:tcPr>
          <w:p w14:paraId="279A86CA"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39.</w:t>
            </w:r>
          </w:p>
        </w:tc>
        <w:tc>
          <w:tcPr>
            <w:tcW w:w="4679" w:type="dxa"/>
            <w:tcBorders>
              <w:top w:val="single" w:sz="8" w:space="0" w:color="000000"/>
              <w:left w:val="single" w:sz="8" w:space="0" w:color="000000"/>
              <w:bottom w:val="single" w:sz="8" w:space="0" w:color="000000"/>
            </w:tcBorders>
            <w:shd w:val="clear" w:color="auto" w:fill="auto"/>
          </w:tcPr>
          <w:p w14:paraId="6E31BDA3"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Цели финансово-хозяйственной деятельности организации</w:t>
            </w:r>
            <w:r w:rsidRPr="00322662">
              <w:rPr>
                <w:rStyle w:val="aff1"/>
                <w:rFonts w:ascii="Times New Roman" w:hAnsi="Times New Roman" w:cs="Times New Roman"/>
              </w:rPr>
              <w:footnoteReference w:id="19"/>
            </w:r>
            <w:r w:rsidRPr="00322662">
              <w:rPr>
                <w:rFonts w:ascii="Times New Roman" w:hAnsi="Times New Roman" w:cs="Times New Roman"/>
              </w:rPr>
              <w:t xml:space="preserve"> </w:t>
            </w:r>
          </w:p>
          <w:p w14:paraId="0545074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Objectives of financial and business activity of the company</w:t>
            </w:r>
            <w:r w:rsidRPr="00322662">
              <w:rPr>
                <w:rStyle w:val="aff1"/>
                <w:rFonts w:ascii="Times New Roman" w:hAnsi="Times New Roman" w:cs="Times New Roman"/>
              </w:rPr>
              <w:footnoteReference w:id="20"/>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43532BE"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40400A" w14:paraId="33BC56DF" w14:textId="77777777" w:rsidTr="00150D27">
        <w:trPr>
          <w:trHeight w:val="23"/>
        </w:trPr>
        <w:tc>
          <w:tcPr>
            <w:tcW w:w="685" w:type="dxa"/>
            <w:tcBorders>
              <w:top w:val="single" w:sz="8" w:space="0" w:color="000000"/>
              <w:left w:val="single" w:sz="8" w:space="0" w:color="000000"/>
              <w:bottom w:val="single" w:sz="8" w:space="0" w:color="000000"/>
            </w:tcBorders>
          </w:tcPr>
          <w:p w14:paraId="3C4A649F"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40.</w:t>
            </w:r>
          </w:p>
        </w:tc>
        <w:tc>
          <w:tcPr>
            <w:tcW w:w="4679" w:type="dxa"/>
            <w:tcBorders>
              <w:top w:val="single" w:sz="8" w:space="0" w:color="000000"/>
              <w:left w:val="single" w:sz="8" w:space="0" w:color="000000"/>
              <w:bottom w:val="single" w:sz="8" w:space="0" w:color="000000"/>
            </w:tcBorders>
            <w:shd w:val="clear" w:color="auto" w:fill="auto"/>
          </w:tcPr>
          <w:p w14:paraId="0D0308B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eastAsia="ru-RU"/>
              </w:rPr>
            </w:pPr>
            <w:r w:rsidRPr="00322662">
              <w:rPr>
                <w:rFonts w:ascii="Times New Roman" w:hAnsi="Times New Roman" w:cs="Times New Roman"/>
                <w:lang w:eastAsia="ru-RU"/>
              </w:rPr>
              <w:t>Деловая репутация организации (основные этапы истории и развития, основные виды предоставляемых продуктов и услуг, рейтинги в бизнесе, членство в профессиональных организациях, публикации и отзывы в СМИ)</w:t>
            </w:r>
          </w:p>
          <w:p w14:paraId="4872565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Business reputation (main stages of history and development, basic types of products and services, business ratings, membership in professional organizations, media publications and reviews)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566CC66" w14:textId="77777777" w:rsidR="00F674C6" w:rsidRPr="00322662" w:rsidRDefault="00F674C6" w:rsidP="00150D27">
            <w:pPr>
              <w:snapToGrid w:val="0"/>
              <w:spacing w:line="240" w:lineRule="auto"/>
              <w:rPr>
                <w:rFonts w:ascii="Times New Roman" w:hAnsi="Times New Roman" w:cs="Times New Roman"/>
                <w:lang w:val="en-US"/>
              </w:rPr>
            </w:pPr>
          </w:p>
        </w:tc>
      </w:tr>
      <w:tr w:rsidR="00DA133B" w:rsidRPr="00DA133B" w14:paraId="75D16E4F" w14:textId="77777777" w:rsidTr="00322662">
        <w:trPr>
          <w:trHeight w:val="23"/>
        </w:trPr>
        <w:tc>
          <w:tcPr>
            <w:tcW w:w="685" w:type="dxa"/>
            <w:tcBorders>
              <w:top w:val="single" w:sz="8" w:space="0" w:color="000000"/>
              <w:left w:val="single" w:sz="8" w:space="0" w:color="000000"/>
              <w:bottom w:val="single" w:sz="8" w:space="0" w:color="000000"/>
            </w:tcBorders>
          </w:tcPr>
          <w:p w14:paraId="4C9664F1" w14:textId="2E584BCB"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41.</w:t>
            </w:r>
          </w:p>
        </w:tc>
        <w:tc>
          <w:tcPr>
            <w:tcW w:w="4679" w:type="dxa"/>
            <w:tcBorders>
              <w:top w:val="single" w:sz="8" w:space="0" w:color="000000"/>
              <w:left w:val="single" w:sz="8" w:space="0" w:color="000000"/>
              <w:bottom w:val="single" w:sz="8" w:space="0" w:color="000000"/>
            </w:tcBorders>
            <w:shd w:val="clear" w:color="auto" w:fill="auto"/>
          </w:tcPr>
          <w:p w14:paraId="5DFBDCA9" w14:textId="1E3338FD"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данные сотрудников для SMS-оповещений по системе СОИ:</w:t>
            </w:r>
          </w:p>
          <w:p w14:paraId="2E1E0FD6" w14:textId="0F07E1D7" w:rsidR="00C85884" w:rsidRPr="00322662" w:rsidRDefault="00C85884" w:rsidP="00322662">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details of employees for SMS notifications via the Fast Reporting System:</w:t>
            </w:r>
          </w:p>
          <w:p w14:paraId="224D382E"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42FAB0BE"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07710F10"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5EAAB596"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Position</w:t>
            </w:r>
          </w:p>
          <w:p w14:paraId="175B7DD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Категория</w:t>
            </w:r>
          </w:p>
          <w:p w14:paraId="2E70A111"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Category</w:t>
            </w:r>
          </w:p>
          <w:p w14:paraId="2BF6FD8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телефоны</w:t>
            </w:r>
          </w:p>
          <w:p w14:paraId="796145A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Telephone numbers</w:t>
            </w:r>
          </w:p>
          <w:p w14:paraId="220AD4A8"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Адрес электронной почты</w:t>
            </w:r>
          </w:p>
          <w:p w14:paraId="615751ED"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Email</w:t>
            </w:r>
          </w:p>
          <w:p w14:paraId="40AB4CD0" w14:textId="3C6FA49C" w:rsidR="00C85884" w:rsidRPr="00DA133B" w:rsidRDefault="00C85884" w:rsidP="00DA133B">
            <w:pPr>
              <w:overflowPunct w:val="0"/>
              <w:autoSpaceDN w:val="0"/>
              <w:adjustRightInd w:val="0"/>
              <w:spacing w:after="0" w:line="240" w:lineRule="auto"/>
              <w:ind w:left="34"/>
              <w:rPr>
                <w:rFonts w:ascii="Times New Roman" w:hAnsi="Times New Roman" w:cs="Times New Roman"/>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AEAA8C" w14:textId="77777777" w:rsidR="00DA133B" w:rsidRPr="00322662" w:rsidRDefault="00DA133B" w:rsidP="00DA133B">
            <w:pPr>
              <w:snapToGrid w:val="0"/>
              <w:spacing w:line="240" w:lineRule="auto"/>
              <w:rPr>
                <w:rFonts w:ascii="Times New Roman" w:hAnsi="Times New Roman" w:cs="Times New Roman"/>
              </w:rPr>
            </w:pPr>
          </w:p>
        </w:tc>
      </w:tr>
      <w:tr w:rsidR="00DA133B" w:rsidRPr="00DA133B" w14:paraId="7B28CBCF" w14:textId="77777777" w:rsidTr="00322662">
        <w:trPr>
          <w:trHeight w:val="23"/>
        </w:trPr>
        <w:tc>
          <w:tcPr>
            <w:tcW w:w="685" w:type="dxa"/>
            <w:tcBorders>
              <w:top w:val="single" w:sz="8" w:space="0" w:color="000000"/>
              <w:left w:val="single" w:sz="8" w:space="0" w:color="000000"/>
              <w:bottom w:val="single" w:sz="8" w:space="0" w:color="000000"/>
            </w:tcBorders>
          </w:tcPr>
          <w:p w14:paraId="159631B6" w14:textId="4D52E2EB"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42. </w:t>
            </w:r>
          </w:p>
        </w:tc>
        <w:tc>
          <w:tcPr>
            <w:tcW w:w="4679" w:type="dxa"/>
            <w:tcBorders>
              <w:top w:val="single" w:sz="8" w:space="0" w:color="000000"/>
              <w:left w:val="single" w:sz="8" w:space="0" w:color="000000"/>
              <w:bottom w:val="single" w:sz="8" w:space="0" w:color="000000"/>
            </w:tcBorders>
            <w:shd w:val="clear" w:color="auto" w:fill="auto"/>
          </w:tcPr>
          <w:p w14:paraId="6D0651E9"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Контактное лицо по IT-вопросам (включая администрирование, Договоры ИТС):</w:t>
            </w:r>
          </w:p>
          <w:p w14:paraId="1BF1AB6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person for IT matters (including administration and Integrated IT Service contracts)</w:t>
            </w:r>
          </w:p>
          <w:p w14:paraId="26813EE6"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02E412C3"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4756BCB8"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180C25DB"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r w:rsidRPr="00322662">
              <w:rPr>
                <w:rFonts w:ascii="Times New Roman" w:hAnsi="Times New Roman" w:cs="Times New Roman"/>
              </w:rPr>
              <w:t>Position</w:t>
            </w:r>
          </w:p>
          <w:p w14:paraId="17B90B51"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Контактные телефоны</w:t>
            </w:r>
          </w:p>
          <w:p w14:paraId="3DFDC83E" w14:textId="034486A4" w:rsidR="00C85884" w:rsidRPr="00DA133B" w:rsidRDefault="00C85884" w:rsidP="00C85884">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Telephone numbers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F7C40C" w14:textId="77777777" w:rsidR="00DA133B" w:rsidRPr="00322662" w:rsidRDefault="00DA133B" w:rsidP="00DA133B">
            <w:pPr>
              <w:snapToGrid w:val="0"/>
              <w:spacing w:line="240" w:lineRule="auto"/>
              <w:rPr>
                <w:rFonts w:ascii="Times New Roman" w:hAnsi="Times New Roman" w:cs="Times New Roman"/>
              </w:rPr>
            </w:pPr>
          </w:p>
        </w:tc>
      </w:tr>
    </w:tbl>
    <w:p w14:paraId="5B5D7F7A" w14:textId="77777777" w:rsidR="00F674C6" w:rsidRPr="00322662" w:rsidRDefault="00F674C6" w:rsidP="00F674C6">
      <w:pPr>
        <w:spacing w:line="240" w:lineRule="auto"/>
        <w:rPr>
          <w:rFonts w:ascii="Times New Roman" w:hAnsi="Times New Roman" w:cs="Times New Roman"/>
          <w:sz w:val="24"/>
          <w:szCs w:val="24"/>
        </w:rPr>
      </w:pPr>
    </w:p>
    <w:tbl>
      <w:tblPr>
        <w:tblW w:w="10064" w:type="dxa"/>
        <w:tblLayout w:type="fixed"/>
        <w:tblLook w:val="0000" w:firstRow="0" w:lastRow="0" w:firstColumn="0" w:lastColumn="0" w:noHBand="0" w:noVBand="0"/>
      </w:tblPr>
      <w:tblGrid>
        <w:gridCol w:w="5778"/>
        <w:gridCol w:w="4286"/>
      </w:tblGrid>
      <w:tr w:rsidR="00F674C6" w:rsidRPr="00F674C6" w14:paraId="2A7F00BC" w14:textId="77777777" w:rsidTr="00150D27">
        <w:tc>
          <w:tcPr>
            <w:tcW w:w="5778" w:type="dxa"/>
            <w:tcBorders>
              <w:bottom w:val="single" w:sz="4" w:space="0" w:color="000000"/>
            </w:tcBorders>
            <w:shd w:val="clear" w:color="auto" w:fill="auto"/>
          </w:tcPr>
          <w:p w14:paraId="2CF05CB0" w14:textId="77777777" w:rsidR="00F674C6" w:rsidRPr="00322662" w:rsidRDefault="00F674C6" w:rsidP="00150D27">
            <w:pPr>
              <w:pStyle w:val="affff"/>
              <w:snapToGrid w:val="0"/>
              <w:rPr>
                <w:szCs w:val="24"/>
                <w:lang w:val="en-US"/>
              </w:rPr>
            </w:pPr>
            <w:r w:rsidRPr="00322662">
              <w:rPr>
                <w:szCs w:val="24"/>
              </w:rPr>
              <w:t>Должность</w:t>
            </w:r>
            <w:r w:rsidRPr="00322662">
              <w:rPr>
                <w:szCs w:val="24"/>
                <w:lang w:val="en-US"/>
              </w:rPr>
              <w:t>/job title</w:t>
            </w:r>
          </w:p>
        </w:tc>
        <w:tc>
          <w:tcPr>
            <w:tcW w:w="4286" w:type="dxa"/>
            <w:shd w:val="clear" w:color="auto" w:fill="auto"/>
          </w:tcPr>
          <w:p w14:paraId="1C209EF6" w14:textId="77777777" w:rsidR="00F674C6" w:rsidRPr="00322662" w:rsidRDefault="00F674C6" w:rsidP="00150D27">
            <w:pPr>
              <w:pStyle w:val="affff"/>
              <w:snapToGrid w:val="0"/>
              <w:rPr>
                <w:szCs w:val="24"/>
              </w:rPr>
            </w:pPr>
          </w:p>
        </w:tc>
      </w:tr>
      <w:tr w:rsidR="00F674C6" w:rsidRPr="0040400A" w14:paraId="593BC9BF" w14:textId="77777777" w:rsidTr="00150D27">
        <w:tc>
          <w:tcPr>
            <w:tcW w:w="5778" w:type="dxa"/>
            <w:tcBorders>
              <w:top w:val="single" w:sz="4" w:space="0" w:color="000000"/>
            </w:tcBorders>
            <w:shd w:val="clear" w:color="auto" w:fill="auto"/>
          </w:tcPr>
          <w:p w14:paraId="654BFD11" w14:textId="77777777" w:rsidR="00F674C6" w:rsidRPr="00322662" w:rsidRDefault="00F674C6" w:rsidP="00150D27">
            <w:pPr>
              <w:pStyle w:val="affff"/>
              <w:snapToGrid w:val="0"/>
              <w:rPr>
                <w:b/>
                <w:szCs w:val="24"/>
                <w:vertAlign w:val="superscript"/>
              </w:rPr>
            </w:pPr>
            <w:r w:rsidRPr="00322662">
              <w:rPr>
                <w:szCs w:val="24"/>
              </w:rPr>
              <w:t xml:space="preserve">(руководитель организации или иное уполномоченное лицо/ </w:t>
            </w:r>
            <w:r w:rsidRPr="00322662">
              <w:rPr>
                <w:szCs w:val="24"/>
                <w:lang w:val="en-US"/>
              </w:rPr>
              <w:t>CEO</w:t>
            </w:r>
            <w:r w:rsidRPr="00322662">
              <w:rPr>
                <w:szCs w:val="24"/>
              </w:rPr>
              <w:t xml:space="preserve"> </w:t>
            </w:r>
            <w:r w:rsidRPr="00322662">
              <w:rPr>
                <w:szCs w:val="24"/>
                <w:lang w:val="en-US"/>
              </w:rPr>
              <w:t>or</w:t>
            </w:r>
            <w:r w:rsidRPr="00322662">
              <w:rPr>
                <w:szCs w:val="24"/>
              </w:rPr>
              <w:t xml:space="preserve"> </w:t>
            </w:r>
            <w:r w:rsidRPr="00322662">
              <w:rPr>
                <w:szCs w:val="24"/>
                <w:lang w:val="en-US"/>
              </w:rPr>
              <w:t>other</w:t>
            </w:r>
            <w:r w:rsidRPr="00322662">
              <w:rPr>
                <w:szCs w:val="24"/>
              </w:rPr>
              <w:t xml:space="preserve"> </w:t>
            </w:r>
            <w:r w:rsidRPr="00322662">
              <w:rPr>
                <w:szCs w:val="24"/>
                <w:lang w:val="en-US"/>
              </w:rPr>
              <w:t>duly</w:t>
            </w:r>
            <w:r w:rsidRPr="00322662">
              <w:rPr>
                <w:szCs w:val="24"/>
              </w:rPr>
              <w:t xml:space="preserve"> </w:t>
            </w:r>
            <w:r w:rsidRPr="00322662">
              <w:rPr>
                <w:szCs w:val="24"/>
                <w:lang w:val="en-US"/>
              </w:rPr>
              <w:t>authorised</w:t>
            </w:r>
            <w:r w:rsidRPr="00322662">
              <w:rPr>
                <w:szCs w:val="24"/>
              </w:rPr>
              <w:t xml:space="preserve"> </w:t>
            </w:r>
            <w:r w:rsidRPr="00322662">
              <w:rPr>
                <w:szCs w:val="24"/>
                <w:lang w:val="en-US"/>
              </w:rPr>
              <w:t>officer</w:t>
            </w:r>
            <w:r w:rsidRPr="00322662">
              <w:rPr>
                <w:szCs w:val="24"/>
              </w:rPr>
              <w:t>)</w:t>
            </w:r>
          </w:p>
          <w:p w14:paraId="2F386E09" w14:textId="77777777" w:rsidR="00F674C6" w:rsidRPr="00322662" w:rsidRDefault="00F674C6" w:rsidP="00150D27">
            <w:pPr>
              <w:pStyle w:val="affff"/>
              <w:rPr>
                <w:szCs w:val="24"/>
                <w:lang w:val="en-US"/>
              </w:rPr>
            </w:pPr>
            <w:r w:rsidRPr="00322662">
              <w:rPr>
                <w:szCs w:val="24"/>
              </w:rPr>
              <w:tab/>
              <w:t>м.п.</w:t>
            </w:r>
            <w:r w:rsidRPr="00322662">
              <w:rPr>
                <w:szCs w:val="24"/>
                <w:lang w:val="en-US"/>
              </w:rPr>
              <w:t>/L.S.</w:t>
            </w:r>
          </w:p>
        </w:tc>
        <w:tc>
          <w:tcPr>
            <w:tcW w:w="4286" w:type="dxa"/>
            <w:shd w:val="clear" w:color="auto" w:fill="auto"/>
          </w:tcPr>
          <w:p w14:paraId="22E22896"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w:t>
            </w:r>
            <w:r w:rsidRPr="00322662">
              <w:rPr>
                <w:szCs w:val="24"/>
                <w:lang w:val="en-US"/>
              </w:rPr>
              <w:t xml:space="preserve">. </w:t>
            </w:r>
            <w:r w:rsidRPr="00322662">
              <w:rPr>
                <w:szCs w:val="24"/>
              </w:rPr>
              <w:t>И</w:t>
            </w:r>
            <w:r w:rsidRPr="00322662">
              <w:rPr>
                <w:szCs w:val="24"/>
                <w:lang w:val="en-US"/>
              </w:rPr>
              <w:t xml:space="preserve">. </w:t>
            </w:r>
            <w:r w:rsidRPr="00322662">
              <w:rPr>
                <w:szCs w:val="24"/>
              </w:rPr>
              <w:t>О</w:t>
            </w:r>
            <w:r w:rsidRPr="00322662">
              <w:rPr>
                <w:szCs w:val="24"/>
                <w:lang w:val="en-US"/>
              </w:rPr>
              <w:t>./Name and surname)</w:t>
            </w:r>
          </w:p>
        </w:tc>
      </w:tr>
      <w:tr w:rsidR="00F674C6" w:rsidRPr="0040400A" w14:paraId="3C9C3EFA" w14:textId="77777777" w:rsidTr="00150D27">
        <w:trPr>
          <w:trHeight w:val="881"/>
        </w:trPr>
        <w:tc>
          <w:tcPr>
            <w:tcW w:w="5778" w:type="dxa"/>
            <w:tcBorders>
              <w:bottom w:val="single" w:sz="4" w:space="0" w:color="000000"/>
            </w:tcBorders>
            <w:shd w:val="clear" w:color="auto" w:fill="auto"/>
            <w:vAlign w:val="bottom"/>
          </w:tcPr>
          <w:p w14:paraId="65B79A9F" w14:textId="77777777" w:rsidR="00F674C6" w:rsidRPr="00322662" w:rsidRDefault="00F674C6" w:rsidP="00150D27">
            <w:pPr>
              <w:pStyle w:val="affff"/>
              <w:snapToGrid w:val="0"/>
              <w:rPr>
                <w:szCs w:val="24"/>
                <w:lang w:val="en-US"/>
              </w:rPr>
            </w:pPr>
            <w:r w:rsidRPr="00322662">
              <w:rPr>
                <w:szCs w:val="24"/>
              </w:rPr>
              <w:t>Исполнитель</w:t>
            </w:r>
            <w:r w:rsidRPr="00322662">
              <w:rPr>
                <w:szCs w:val="24"/>
                <w:lang w:val="en-US"/>
              </w:rPr>
              <w:t xml:space="preserve">, </w:t>
            </w:r>
            <w:r w:rsidRPr="00322662">
              <w:rPr>
                <w:szCs w:val="24"/>
              </w:rPr>
              <w:t>тел</w:t>
            </w:r>
            <w:r w:rsidRPr="00322662">
              <w:rPr>
                <w:szCs w:val="24"/>
                <w:lang w:val="en-US"/>
              </w:rPr>
              <w:t>./Completed by (telephone number)</w:t>
            </w:r>
          </w:p>
        </w:tc>
        <w:tc>
          <w:tcPr>
            <w:tcW w:w="4286" w:type="dxa"/>
            <w:shd w:val="clear" w:color="auto" w:fill="auto"/>
            <w:vAlign w:val="bottom"/>
          </w:tcPr>
          <w:p w14:paraId="4FB3B7BA" w14:textId="77777777" w:rsidR="00F674C6" w:rsidRPr="00322662" w:rsidRDefault="00F674C6" w:rsidP="00150D27">
            <w:pPr>
              <w:pStyle w:val="affff"/>
              <w:snapToGrid w:val="0"/>
              <w:rPr>
                <w:szCs w:val="24"/>
                <w:lang w:val="en-US"/>
              </w:rPr>
            </w:pPr>
          </w:p>
        </w:tc>
      </w:tr>
      <w:tr w:rsidR="00F674C6" w:rsidRPr="0040400A" w14:paraId="7DBF763D" w14:textId="77777777" w:rsidTr="00150D27">
        <w:tc>
          <w:tcPr>
            <w:tcW w:w="5778" w:type="dxa"/>
            <w:tcBorders>
              <w:top w:val="single" w:sz="4" w:space="0" w:color="000000"/>
            </w:tcBorders>
            <w:shd w:val="clear" w:color="auto" w:fill="auto"/>
          </w:tcPr>
          <w:p w14:paraId="5128BF95"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ФИО</w:t>
            </w:r>
            <w:r w:rsidRPr="00322662">
              <w:rPr>
                <w:szCs w:val="24"/>
                <w:lang w:val="en-US"/>
              </w:rPr>
              <w:t xml:space="preserve">, </w:t>
            </w:r>
            <w:r w:rsidRPr="00322662">
              <w:rPr>
                <w:szCs w:val="24"/>
              </w:rPr>
              <w:t>номер</w:t>
            </w:r>
            <w:r w:rsidRPr="00322662">
              <w:rPr>
                <w:szCs w:val="24"/>
                <w:lang w:val="en-US"/>
              </w:rPr>
              <w:t xml:space="preserve"> </w:t>
            </w:r>
            <w:r w:rsidRPr="00322662">
              <w:rPr>
                <w:szCs w:val="24"/>
              </w:rPr>
              <w:t>телефона</w:t>
            </w:r>
            <w:r w:rsidRPr="00322662">
              <w:rPr>
                <w:szCs w:val="24"/>
                <w:lang w:val="en-US"/>
              </w:rPr>
              <w:t xml:space="preserve"> </w:t>
            </w:r>
            <w:r w:rsidRPr="00322662">
              <w:rPr>
                <w:szCs w:val="24"/>
              </w:rPr>
              <w:t>исполнителя</w:t>
            </w:r>
            <w:r w:rsidRPr="00322662">
              <w:rPr>
                <w:szCs w:val="24"/>
                <w:lang w:val="en-US"/>
              </w:rPr>
              <w:t xml:space="preserve"> </w:t>
            </w:r>
            <w:r w:rsidRPr="00322662">
              <w:rPr>
                <w:szCs w:val="24"/>
              </w:rPr>
              <w:t>регистрационной</w:t>
            </w:r>
            <w:r w:rsidRPr="00322662">
              <w:rPr>
                <w:szCs w:val="24"/>
                <w:lang w:val="en-US"/>
              </w:rPr>
              <w:t xml:space="preserve"> </w:t>
            </w:r>
            <w:r w:rsidRPr="00322662">
              <w:rPr>
                <w:szCs w:val="24"/>
              </w:rPr>
              <w:t>карточки</w:t>
            </w:r>
            <w:r w:rsidRPr="00322662">
              <w:rPr>
                <w:szCs w:val="24"/>
                <w:lang w:val="en-US"/>
              </w:rPr>
              <w:t>/name and surname, telephone number of the person completing the registration card)</w:t>
            </w:r>
          </w:p>
        </w:tc>
        <w:tc>
          <w:tcPr>
            <w:tcW w:w="4286" w:type="dxa"/>
            <w:shd w:val="clear" w:color="auto" w:fill="auto"/>
          </w:tcPr>
          <w:p w14:paraId="234A8AE7" w14:textId="77777777" w:rsidR="00F674C6" w:rsidRPr="00322662" w:rsidRDefault="00F674C6" w:rsidP="00150D27">
            <w:pPr>
              <w:pStyle w:val="affff"/>
              <w:snapToGrid w:val="0"/>
              <w:rPr>
                <w:szCs w:val="24"/>
                <w:lang w:val="en-US"/>
              </w:rPr>
            </w:pPr>
          </w:p>
        </w:tc>
      </w:tr>
      <w:bookmarkEnd w:id="475"/>
    </w:tbl>
    <w:p w14:paraId="06181790" w14:textId="77777777" w:rsidR="00F674C6" w:rsidRPr="00322662"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eastAsia="ru-RU"/>
        </w:rPr>
      </w:pPr>
    </w:p>
    <w:p w14:paraId="6BD24D2B" w14:textId="77777777" w:rsidR="009153D9" w:rsidRPr="00322662" w:rsidRDefault="009153D9" w:rsidP="00763374">
      <w:pPr>
        <w:widowControl w:val="0"/>
        <w:overflowPunct w:val="0"/>
        <w:autoSpaceDE w:val="0"/>
        <w:autoSpaceDN w:val="0"/>
        <w:adjustRightInd w:val="0"/>
        <w:spacing w:after="0" w:line="240" w:lineRule="auto"/>
        <w:jc w:val="both"/>
        <w:textAlignment w:val="baseline"/>
        <w:rPr>
          <w:rFonts w:ascii="Times New Roman" w:hAnsi="Times New Roman"/>
          <w:sz w:val="18"/>
          <w:lang w:val="en-US"/>
        </w:rPr>
      </w:pPr>
    </w:p>
    <w:sectPr w:rsidR="009153D9" w:rsidRPr="00322662"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4A20" w14:textId="77777777" w:rsidR="00E3207D" w:rsidRDefault="00E3207D" w:rsidP="001F3CC5">
      <w:pPr>
        <w:spacing w:after="0" w:line="240" w:lineRule="auto"/>
      </w:pPr>
      <w:r>
        <w:separator/>
      </w:r>
    </w:p>
  </w:endnote>
  <w:endnote w:type="continuationSeparator" w:id="0">
    <w:p w14:paraId="44D176B4" w14:textId="77777777" w:rsidR="00E3207D" w:rsidRDefault="00E3207D" w:rsidP="001F3CC5">
      <w:pPr>
        <w:spacing w:after="0" w:line="240" w:lineRule="auto"/>
      </w:pPr>
      <w:r>
        <w:continuationSeparator/>
      </w:r>
    </w:p>
  </w:endnote>
  <w:endnote w:type="continuationNotice" w:id="1">
    <w:p w14:paraId="193C2D0E" w14:textId="77777777" w:rsidR="00E3207D" w:rsidRDefault="00E32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428268"/>
      <w:docPartObj>
        <w:docPartGallery w:val="Page Numbers (Bottom of Page)"/>
        <w:docPartUnique/>
      </w:docPartObj>
    </w:sdtPr>
    <w:sdtEndPr/>
    <w:sdtContent>
      <w:p w14:paraId="2BA6EDB2" w14:textId="77777777" w:rsidR="00A23B92" w:rsidRDefault="00A23B92">
        <w:pPr>
          <w:pStyle w:val="aff4"/>
          <w:jc w:val="right"/>
        </w:pPr>
        <w:r>
          <w:fldChar w:fldCharType="begin"/>
        </w:r>
        <w:r>
          <w:instrText>PAGE   \* MERGEFORMAT</w:instrText>
        </w:r>
        <w:r>
          <w:fldChar w:fldCharType="separate"/>
        </w:r>
        <w:r>
          <w:rPr>
            <w:noProof/>
          </w:rPr>
          <w:t>44</w:t>
        </w:r>
        <w:r>
          <w:fldChar w:fldCharType="end"/>
        </w:r>
      </w:p>
    </w:sdtContent>
  </w:sdt>
  <w:p w14:paraId="3DF98F8B" w14:textId="77777777" w:rsidR="00A23B92" w:rsidRDefault="00A23B92">
    <w:pPr>
      <w:pStyle w:val="aff4"/>
    </w:pPr>
  </w:p>
  <w:p w14:paraId="2A04A515" w14:textId="77777777" w:rsidR="00A23B92" w:rsidRDefault="00A23B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8B05" w14:textId="77777777" w:rsidR="00A23B92" w:rsidRPr="00491A35" w:rsidRDefault="00A23B92" w:rsidP="00423913">
    <w:pPr>
      <w:pStyle w:val="aff4"/>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90D7" w14:textId="77777777" w:rsidR="00E3207D" w:rsidRDefault="00E3207D" w:rsidP="001F3CC5">
      <w:pPr>
        <w:spacing w:after="0" w:line="240" w:lineRule="auto"/>
      </w:pPr>
      <w:r>
        <w:separator/>
      </w:r>
    </w:p>
  </w:footnote>
  <w:footnote w:type="continuationSeparator" w:id="0">
    <w:p w14:paraId="16E0DD57" w14:textId="77777777" w:rsidR="00E3207D" w:rsidRDefault="00E3207D" w:rsidP="001F3CC5">
      <w:pPr>
        <w:spacing w:after="0" w:line="240" w:lineRule="auto"/>
      </w:pPr>
      <w:r>
        <w:continuationSeparator/>
      </w:r>
    </w:p>
  </w:footnote>
  <w:footnote w:type="continuationNotice" w:id="1">
    <w:p w14:paraId="22A12021" w14:textId="77777777" w:rsidR="00E3207D" w:rsidRDefault="00E3207D">
      <w:pPr>
        <w:spacing w:after="0" w:line="240" w:lineRule="auto"/>
      </w:pPr>
    </w:p>
  </w:footnote>
  <w:footnote w:id="2">
    <w:p w14:paraId="77B2677E" w14:textId="77777777" w:rsidR="00A23B92" w:rsidRPr="00D376D7" w:rsidRDefault="00A23B92">
      <w:pPr>
        <w:pStyle w:val="afe"/>
        <w:rPr>
          <w:rFonts w:ascii="Times New Roman" w:hAnsi="Times New Roman" w:cs="Times New Roman"/>
          <w:i/>
          <w:sz w:val="18"/>
          <w:szCs w:val="18"/>
        </w:rPr>
      </w:pPr>
      <w:r w:rsidRPr="00D376D7">
        <w:rPr>
          <w:rStyle w:val="aff1"/>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3">
    <w:p w14:paraId="12394303" w14:textId="77777777" w:rsidR="00A23B92" w:rsidRDefault="00A23B92" w:rsidP="00D376D7">
      <w:pPr>
        <w:pStyle w:val="afe"/>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4">
    <w:p w14:paraId="2613DDE9" w14:textId="5BFCC8F6" w:rsidR="00A23B92" w:rsidRPr="00CB45F4" w:rsidRDefault="00A23B92" w:rsidP="00CB45F4">
      <w:pPr>
        <w:pStyle w:val="afe"/>
        <w:jc w:val="both"/>
        <w:rPr>
          <w:rFonts w:ascii="Times New Roman" w:hAnsi="Times New Roman" w:cs="Times New Roman"/>
        </w:rPr>
      </w:pPr>
      <w:r w:rsidRPr="00CB45F4">
        <w:rPr>
          <w:rStyle w:val="aff1"/>
          <w:rFonts w:ascii="Times New Roman" w:hAnsi="Times New Roman" w:cs="Times New Roman"/>
        </w:rPr>
        <w:footnoteRef/>
      </w:r>
      <w:r w:rsidRPr="00CB45F4">
        <w:rPr>
          <w:rFonts w:ascii="Times New Roman" w:hAnsi="Times New Roman" w:cs="Times New Roman"/>
        </w:rPr>
        <w:t xml:space="preserve"> Указанные документы на Руководителя не представляются следующими юридическими лицами</w:t>
      </w:r>
      <w:r>
        <w:rPr>
          <w:rFonts w:ascii="Times New Roman" w:hAnsi="Times New Roman" w:cs="Times New Roman"/>
        </w:rPr>
        <w:t>, созданными в соответствии с законодательством РФ</w:t>
      </w:r>
      <w:r w:rsidRPr="00CB45F4">
        <w:rPr>
          <w:rFonts w:ascii="Times New Roman" w:hAnsi="Times New Roman" w:cs="Times New Roman"/>
        </w:rPr>
        <w:t>:</w:t>
      </w:r>
    </w:p>
    <w:p w14:paraId="6334FF2C" w14:textId="0BB6777D" w:rsidR="00A23B92" w:rsidRPr="00CB45F4" w:rsidRDefault="00A23B92"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органами государственной власти, иными государственными органами, государственными корпорациями или организациями, в которых Российская Федерация, субъекты Российской Федерации имеют более 50 процентов акций (долей) в капитале;</w:t>
      </w:r>
    </w:p>
    <w:p w14:paraId="032E186D" w14:textId="5B7F2E34" w:rsidR="00A23B92" w:rsidRPr="00CB45F4" w:rsidRDefault="00A23B92"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1846F2D0" w14:textId="0F924C74" w:rsidR="00A23B92" w:rsidRDefault="00A23B92" w:rsidP="00CB45F4">
      <w:pPr>
        <w:pStyle w:val="afe"/>
        <w:numPr>
          <w:ilvl w:val="0"/>
          <w:numId w:val="161"/>
        </w:numPr>
        <w:ind w:left="426"/>
        <w:jc w:val="both"/>
      </w:pPr>
      <w:r w:rsidRPr="00CB45F4">
        <w:rPr>
          <w:rFonts w:ascii="Times New Roman" w:hAnsi="Times New Roman" w:cs="Times New Roman"/>
        </w:rPr>
        <w:t>Банком России.</w:t>
      </w:r>
    </w:p>
  </w:footnote>
  <w:footnote w:id="5">
    <w:p w14:paraId="23469226" w14:textId="5045C956" w:rsidR="00A23B92" w:rsidRPr="00F71F92" w:rsidRDefault="00A23B92" w:rsidP="00F71F92">
      <w:pPr>
        <w:pStyle w:val="afe"/>
        <w:jc w:val="both"/>
        <w:rPr>
          <w:rFonts w:ascii="Times New Roman" w:hAnsi="Times New Roman" w:cs="Times New Roman"/>
        </w:rPr>
      </w:pPr>
      <w:r>
        <w:rPr>
          <w:rStyle w:val="aff1"/>
        </w:rPr>
        <w:footnoteRef/>
      </w:r>
      <w:r>
        <w:t xml:space="preserve">  </w:t>
      </w:r>
      <w:r w:rsidRPr="00F71F92">
        <w:rPr>
          <w:rFonts w:ascii="Times New Roman" w:hAnsi="Times New Roman" w:cs="Times New Roman"/>
        </w:rPr>
        <w:t>Указанные документы на Руководителя не представляются следующими</w:t>
      </w:r>
      <w:r>
        <w:rPr>
          <w:rFonts w:ascii="Times New Roman" w:hAnsi="Times New Roman" w:cs="Times New Roman"/>
        </w:rPr>
        <w:t xml:space="preserve"> юридическими лицами</w:t>
      </w:r>
      <w:r w:rsidRPr="00F71F92">
        <w:rPr>
          <w:rFonts w:ascii="Times New Roman" w:hAnsi="Times New Roman" w:cs="Times New Roman"/>
        </w:rPr>
        <w:t>, созданны</w:t>
      </w:r>
      <w:r>
        <w:rPr>
          <w:rFonts w:ascii="Times New Roman" w:hAnsi="Times New Roman" w:cs="Times New Roman"/>
        </w:rPr>
        <w:t>ми</w:t>
      </w:r>
      <w:r w:rsidRPr="00F71F92">
        <w:rPr>
          <w:rFonts w:ascii="Times New Roman" w:hAnsi="Times New Roman" w:cs="Times New Roman"/>
        </w:rPr>
        <w:t xml:space="preserve"> в соответствии с законодательством иностранного государства:</w:t>
      </w:r>
    </w:p>
    <w:p w14:paraId="678C3C97" w14:textId="2049CF45" w:rsidR="00A23B92" w:rsidRPr="00F71F92" w:rsidRDefault="00A23B92" w:rsidP="00424BD9">
      <w:pPr>
        <w:pStyle w:val="afe"/>
        <w:numPr>
          <w:ilvl w:val="0"/>
          <w:numId w:val="162"/>
        </w:numPr>
        <w:ind w:left="426"/>
        <w:jc w:val="both"/>
        <w:rPr>
          <w:rFonts w:ascii="Times New Roman" w:hAnsi="Times New Roman" w:cs="Times New Roman"/>
        </w:rPr>
      </w:pPr>
      <w:r>
        <w:rPr>
          <w:rFonts w:ascii="Times New Roman" w:hAnsi="Times New Roman" w:cs="Times New Roman"/>
        </w:rPr>
        <w:t xml:space="preserve">если данные юридические лица являются </w:t>
      </w:r>
      <w:r w:rsidRPr="00F71F92">
        <w:rPr>
          <w:rFonts w:ascii="Times New Roman" w:hAnsi="Times New Roman" w:cs="Times New Roman"/>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0B3D6C4B" w14:textId="4AA15A8A" w:rsidR="00A23B92" w:rsidRDefault="00A23B92" w:rsidP="00424BD9">
      <w:pPr>
        <w:pStyle w:val="afe"/>
        <w:numPr>
          <w:ilvl w:val="0"/>
          <w:numId w:val="162"/>
        </w:numPr>
        <w:ind w:left="426"/>
        <w:jc w:val="both"/>
      </w:pPr>
      <w:r>
        <w:rPr>
          <w:rFonts w:ascii="Times New Roman" w:hAnsi="Times New Roman" w:cs="Times New Roman"/>
        </w:rPr>
        <w:t xml:space="preserve">если данное юридическое лицо является </w:t>
      </w:r>
      <w:r w:rsidRPr="00F71F92">
        <w:rPr>
          <w:rFonts w:ascii="Times New Roman" w:hAnsi="Times New Roman" w:cs="Times New Roman"/>
        </w:rPr>
        <w:t>иностранной организацией,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footnote>
  <w:footnote w:id="6">
    <w:p w14:paraId="36CD0FDD" w14:textId="45BEA034" w:rsidR="00A23B92" w:rsidRPr="00C80852" w:rsidRDefault="00A23B92" w:rsidP="00C80852">
      <w:pPr>
        <w:pStyle w:val="afe"/>
        <w:ind w:firstLine="426"/>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A23B92" w:rsidRPr="00C80852" w:rsidRDefault="00A23B92" w:rsidP="00C80852">
      <w:pPr>
        <w:pStyle w:val="afe"/>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A23B92" w:rsidRPr="00CE46AC" w:rsidRDefault="00A23B92" w:rsidP="00C80852">
      <w:pPr>
        <w:pStyle w:val="afe"/>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7">
    <w:p w14:paraId="48816DA3" w14:textId="1099FE9A" w:rsidR="00A23B92" w:rsidRPr="00C80852" w:rsidRDefault="00A23B92"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8">
    <w:p w14:paraId="4564354C" w14:textId="7E1BA6FC" w:rsidR="00A23B92" w:rsidRPr="00C80852" w:rsidRDefault="00A23B92"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A23B92" w:rsidRPr="00A01F62" w:rsidRDefault="00A23B92" w:rsidP="00307AC2">
      <w:pPr>
        <w:pStyle w:val="afe"/>
      </w:pPr>
    </w:p>
  </w:footnote>
  <w:footnote w:id="9">
    <w:p w14:paraId="5CFD3FC5" w14:textId="2B1B3D1F" w:rsidR="00A23B92" w:rsidRPr="002F7B99" w:rsidRDefault="00A23B92" w:rsidP="002F7B99">
      <w:pPr>
        <w:pStyle w:val="19"/>
        <w:ind w:firstLine="567"/>
        <w:rPr>
          <w:rFonts w:ascii="Times New Roman" w:eastAsiaTheme="minorHAnsi" w:hAnsi="Times New Roman" w:cs="Times New Roman"/>
          <w:lang w:eastAsia="en-US"/>
        </w:rPr>
      </w:pPr>
      <w:r w:rsidRPr="00A26824">
        <w:rPr>
          <w:rStyle w:val="aff1"/>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10">
    <w:p w14:paraId="4523C7D2" w14:textId="77777777" w:rsidR="00A23B92" w:rsidRPr="00A26824" w:rsidRDefault="00A23B92" w:rsidP="002F7B99">
      <w:pPr>
        <w:pStyle w:val="afe"/>
        <w:ind w:firstLine="567"/>
        <w:rPr>
          <w:rFonts w:ascii="Times New Roman" w:hAnsi="Times New Roman" w:cs="Times New Roman"/>
        </w:rPr>
      </w:pPr>
      <w:r w:rsidRPr="00A26824">
        <w:rPr>
          <w:rStyle w:val="aff1"/>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 w:id="11">
    <w:p w14:paraId="60D298EC" w14:textId="77777777" w:rsidR="00A23B92" w:rsidRPr="007100BA" w:rsidRDefault="00A23B92" w:rsidP="00A851C0">
      <w:pPr>
        <w:pStyle w:val="afe"/>
      </w:pPr>
      <w:r>
        <w:rPr>
          <w:rStyle w:val="aff1"/>
        </w:rPr>
        <w:footnoteRef/>
      </w:r>
      <w:r w:rsidRPr="007100BA">
        <w:t xml:space="preserve"> </w:t>
      </w:r>
      <w:r>
        <w:rPr>
          <w:lang w:val="en-US"/>
        </w:rPr>
        <w:t>If</w:t>
      </w:r>
      <w:r w:rsidRPr="007100BA">
        <w:t xml:space="preserve"> </w:t>
      </w:r>
      <w:r>
        <w:rPr>
          <w:lang w:val="en-US"/>
        </w:rPr>
        <w:t>applicable</w:t>
      </w:r>
    </w:p>
  </w:footnote>
  <w:footnote w:id="12">
    <w:p w14:paraId="0A417785" w14:textId="77777777" w:rsidR="00A23B92" w:rsidRPr="007100BA" w:rsidRDefault="00A23B92" w:rsidP="00A851C0">
      <w:pPr>
        <w:pStyle w:val="afe"/>
      </w:pPr>
      <w:r>
        <w:rPr>
          <w:rStyle w:val="aff1"/>
        </w:rPr>
        <w:footnoteRef/>
      </w:r>
      <w:r w:rsidRPr="007100BA">
        <w:t xml:space="preserve"> </w:t>
      </w:r>
      <w:r>
        <w:t>Если</w:t>
      </w:r>
      <w:r w:rsidRPr="007100BA">
        <w:t xml:space="preserve"> </w:t>
      </w:r>
      <w:r>
        <w:t>применимо</w:t>
      </w:r>
      <w:r w:rsidRPr="007100BA">
        <w:t xml:space="preserve"> </w:t>
      </w:r>
    </w:p>
  </w:footnote>
  <w:footnote w:id="13">
    <w:p w14:paraId="3527F673" w14:textId="77777777" w:rsidR="00A23B92" w:rsidRPr="007100BA" w:rsidRDefault="00A23B92" w:rsidP="007100BA">
      <w:pPr>
        <w:pStyle w:val="afe"/>
        <w:jc w:val="both"/>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7100BA">
        <w:rPr>
          <w:rFonts w:ascii="Times New Roman" w:hAnsi="Times New Roman" w:cs="Times New Roman"/>
        </w:rPr>
        <w:t>На каждого бенефициарного владельца необходимо заполнить Анкету «Сведения о бенефициарном владельце». Если сведения о бенефициарных владельцах не предоставляются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9267005" w14:textId="77777777" w:rsidR="00A23B92" w:rsidRPr="007100BA" w:rsidRDefault="00A23B92" w:rsidP="007100BA">
      <w:pPr>
        <w:pStyle w:val="afe"/>
        <w:jc w:val="both"/>
        <w:rPr>
          <w:rFonts w:ascii="Times New Roman" w:hAnsi="Times New Roman" w:cs="Times New Roman"/>
        </w:rPr>
      </w:pPr>
      <w:r w:rsidRPr="007100BA">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4">
    <w:p w14:paraId="32A44C47" w14:textId="77777777" w:rsidR="00A23B92" w:rsidRPr="007100BA" w:rsidRDefault="00A23B92" w:rsidP="007100BA">
      <w:pPr>
        <w:pStyle w:val="afe"/>
        <w:jc w:val="both"/>
        <w:rPr>
          <w:rFonts w:ascii="Times New Roman" w:hAnsi="Times New Roman" w:cs="Times New Roman"/>
          <w:lang w:val="en-US"/>
        </w:rPr>
      </w:pPr>
      <w:r w:rsidRPr="007100BA">
        <w:rPr>
          <w:rStyle w:val="aff1"/>
          <w:rFonts w:ascii="Times New Roman" w:hAnsi="Times New Roman" w:cs="Times New Roman"/>
        </w:rPr>
        <w:footnoteRef/>
      </w:r>
      <w:r w:rsidRPr="007100BA">
        <w:rPr>
          <w:rFonts w:ascii="Times New Roman" w:hAnsi="Times New Roman" w:cs="Times New Roman"/>
          <w:lang w:val="en-US"/>
        </w:rPr>
        <w:t xml:space="preserve"> The beneficial owner questionnaire must be completed for each beneficial owner. If information about beneficial owners cannot be submitted due to Russian law permitting beneficial owners remain unidentified, the relevant legal basis should be indicated. </w:t>
      </w:r>
    </w:p>
    <w:p w14:paraId="640F1F2D" w14:textId="77777777" w:rsidR="00A23B92" w:rsidRPr="007100BA" w:rsidRDefault="00A23B92" w:rsidP="007100BA">
      <w:pPr>
        <w:pStyle w:val="afe"/>
        <w:jc w:val="both"/>
        <w:rPr>
          <w:rFonts w:ascii="Times New Roman" w:hAnsi="Times New Roman" w:cs="Times New Roman"/>
          <w:lang w:val="en-US"/>
        </w:rPr>
      </w:pPr>
      <w:r w:rsidRPr="007100BA">
        <w:rPr>
          <w:rFonts w:ascii="Times New Roman" w:hAnsi="Times New Roman" w:cs="Times New Roman"/>
          <w:lang w:val="en-US"/>
        </w:rPr>
        <w:t xml:space="preserve">If the legal entity is owned or controlled through any third parties, the following supporting documents must be submitted if possible: a contract under which an individual has an influence on the client’s decisions; constitutive documents of a legal entity with a stake in the client; other documents evidencing ownership of the client; a reference to publicly available sources or a letter in any form from the company that proves impossible to deliver the above-mentioned documents.       </w:t>
      </w:r>
    </w:p>
  </w:footnote>
  <w:footnote w:id="15">
    <w:p w14:paraId="43147AC5" w14:textId="21CA529B" w:rsidR="00A23B92" w:rsidRPr="00322662" w:rsidRDefault="00A23B92" w:rsidP="00F674C6">
      <w:pPr>
        <w:pStyle w:val="19"/>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322662">
        <w:rPr>
          <w:rFonts w:ascii="Times New Roman" w:hAnsi="Times New Roman" w:cs="Times New Roman"/>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заявителя,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w:t>
      </w:r>
      <w:r w:rsidRPr="006B60B8">
        <w:rPr>
          <w:rFonts w:ascii="Times New Roman" w:eastAsiaTheme="minorHAnsi" w:hAnsi="Times New Roman" w:cs="Times New Roman"/>
          <w:lang w:eastAsia="en-US"/>
        </w:rPr>
        <w:t xml:space="preserve">или </w:t>
      </w:r>
      <w:r w:rsidRPr="00365DE5">
        <w:rPr>
          <w:rFonts w:ascii="Times New Roman" w:eastAsiaTheme="minorHAnsi" w:hAnsi="Times New Roman" w:cs="Times New Roman"/>
          <w:lang w:eastAsia="en-US"/>
        </w:rPr>
        <w:t>выписку из договора и заполненную анкету выгодоприобретателя, к</w:t>
      </w:r>
      <w:r w:rsidRPr="00C85884">
        <w:rPr>
          <w:rFonts w:ascii="Times New Roman" w:eastAsiaTheme="minorHAnsi" w:hAnsi="Times New Roman" w:cs="Times New Roman"/>
          <w:lang w:eastAsia="en-US"/>
        </w:rPr>
        <w:t>оторую можно получить на Бирже.</w:t>
      </w:r>
    </w:p>
  </w:footnote>
  <w:footnote w:id="16">
    <w:p w14:paraId="03B6AB44" w14:textId="77777777" w:rsidR="00A23B92" w:rsidRPr="00322662" w:rsidRDefault="00A23B92" w:rsidP="00F674C6">
      <w:pPr>
        <w:pStyle w:val="Text"/>
        <w:rPr>
          <w:rFonts w:cs="Times New Roman"/>
          <w:iCs w:val="0"/>
          <w:sz w:val="20"/>
          <w:lang w:val="en-US"/>
        </w:rPr>
      </w:pPr>
      <w:r w:rsidRPr="00322662">
        <w:rPr>
          <w:rStyle w:val="aff1"/>
          <w:rFonts w:cs="Times New Roman"/>
          <w:sz w:val="20"/>
        </w:rPr>
        <w:footnoteRef/>
      </w:r>
      <w:r w:rsidRPr="00322662">
        <w:rPr>
          <w:rFonts w:cs="Times New Roman"/>
          <w:sz w:val="20"/>
          <w:lang w:val="en-US"/>
        </w:rPr>
        <w:t xml:space="preserve"> </w:t>
      </w:r>
      <w:r w:rsidRPr="00322662">
        <w:rPr>
          <w:rFonts w:cs="Times New Roman"/>
          <w:iCs w:val="0"/>
          <w:sz w:val="20"/>
          <w:lang w:val="en-US"/>
        </w:rPr>
        <w:t>If the applicant is not:</w:t>
      </w:r>
    </w:p>
    <w:p w14:paraId="11D4FF10" w14:textId="77777777" w:rsidR="00A23B92" w:rsidRPr="00322662" w:rsidRDefault="00A23B92" w:rsidP="00F674C6">
      <w:pPr>
        <w:pStyle w:val="Text"/>
        <w:numPr>
          <w:ilvl w:val="0"/>
          <w:numId w:val="165"/>
        </w:numPr>
        <w:rPr>
          <w:rFonts w:cs="Times New Roman"/>
          <w:iCs w:val="0"/>
          <w:sz w:val="20"/>
          <w:lang w:val="en-US"/>
        </w:rPr>
      </w:pPr>
      <w:r w:rsidRPr="00322662">
        <w:rPr>
          <w:rFonts w:cs="Times New Roman"/>
          <w:iCs w:val="0"/>
          <w:sz w:val="20"/>
          <w:lang w:val="en-US"/>
        </w:rPr>
        <w:t>a company conducting transactions in cash or other assets stated in Article 5, Federal law “On Combating Money Laundering and Financing of Terrorism” (the “Law”), or</w:t>
      </w:r>
    </w:p>
    <w:p w14:paraId="2B570059" w14:textId="7D5645C8" w:rsidR="00A23B92" w:rsidRPr="00322662" w:rsidRDefault="00A23B92" w:rsidP="00322662">
      <w:pPr>
        <w:pStyle w:val="Text"/>
        <w:numPr>
          <w:ilvl w:val="0"/>
          <w:numId w:val="165"/>
        </w:numPr>
        <w:rPr>
          <w:rFonts w:cs="Times New Roman"/>
          <w:iCs w:val="0"/>
          <w:sz w:val="20"/>
          <w:lang w:val="en-US"/>
        </w:rPr>
      </w:pPr>
      <w:r w:rsidRPr="00322662">
        <w:rPr>
          <w:rFonts w:cs="Times New Roman"/>
          <w:sz w:val="20"/>
          <w:lang w:val="en-US"/>
        </w:rPr>
        <w:t xml:space="preserve">an entity stated in Article 7 of the Law, and the beneficiary is a client of the applicant at the same time, or </w:t>
      </w:r>
      <w:r w:rsidRPr="00322662">
        <w:rPr>
          <w:rFonts w:cs="Times New Roman"/>
          <w:iCs w:val="0"/>
          <w:sz w:val="20"/>
          <w:lang w:val="en-US"/>
        </w:rPr>
        <w:t xml:space="preserve">if the applicant is not: </w:t>
      </w:r>
    </w:p>
    <w:p w14:paraId="1A6AE40B" w14:textId="71C00DFA" w:rsidR="00A23B92" w:rsidRPr="00322662" w:rsidRDefault="00A23B92" w:rsidP="00322662">
      <w:pPr>
        <w:pStyle w:val="Text"/>
        <w:ind w:left="720"/>
        <w:rPr>
          <w:rFonts w:cs="Times New Roman"/>
          <w:iCs w:val="0"/>
          <w:sz w:val="20"/>
          <w:lang w:val="en-US"/>
        </w:rPr>
      </w:pPr>
      <w:r w:rsidRPr="00322662">
        <w:rPr>
          <w:rFonts w:cs="Times New Roman"/>
          <w:sz w:val="20"/>
          <w:lang w:val="en-US"/>
        </w:rPr>
        <w:t xml:space="preserve">a resident bank in a foreign member country of the Financial Action Task Force (FATF), ranked by a Russian national rating agency or an international rating agencies (such as Moody’s Investors Service, Standard &amp; Poor’s or Fitch Ratings), and entered into in the list (register) of going credit organisations of the relevant foreign country, </w:t>
      </w:r>
    </w:p>
    <w:p w14:paraId="17314EBD" w14:textId="6907EE56" w:rsidR="00A23B92" w:rsidRPr="00322662" w:rsidRDefault="00A23B92" w:rsidP="00322662">
      <w:pPr>
        <w:pStyle w:val="Text"/>
        <w:ind w:left="360"/>
        <w:rPr>
          <w:rFonts w:cs="Times New Roman"/>
          <w:sz w:val="20"/>
          <w:lang w:val="en-US"/>
        </w:rPr>
      </w:pPr>
      <w:r w:rsidRPr="00322662">
        <w:rPr>
          <w:rFonts w:cs="Times New Roman"/>
          <w:iCs w:val="0"/>
          <w:sz w:val="20"/>
          <w:lang w:val="en-US"/>
        </w:rPr>
        <w:t>it shall submit a</w:t>
      </w:r>
      <w:r w:rsidRPr="00322662">
        <w:rPr>
          <w:rFonts w:cs="Times New Roman"/>
          <w:sz w:val="20"/>
          <w:lang w:val="en-US"/>
        </w:rPr>
        <w:t xml:space="preserve"> notarized copy of the relevant agreement </w:t>
      </w:r>
      <w:r w:rsidRPr="006B60B8">
        <w:rPr>
          <w:rFonts w:cs="Times New Roman"/>
          <w:sz w:val="20"/>
          <w:lang w:val="en-US"/>
        </w:rPr>
        <w:t>or an extract from the agreement and a completed beneficiary questionnaire (which can be obtained from the Exchange) along with the Legal Entity's Questionnaire.</w:t>
      </w:r>
    </w:p>
  </w:footnote>
  <w:footnote w:id="17">
    <w:p w14:paraId="59A66F3E" w14:textId="286B0522" w:rsidR="00A23B92" w:rsidRPr="00E516E4" w:rsidRDefault="00A23B92" w:rsidP="00F674C6">
      <w:pPr>
        <w:spacing w:line="240" w:lineRule="auto"/>
        <w:rPr>
          <w:rFonts w:ascii="Tahoma" w:hAnsi="Tahoma" w:cs="Tahoma"/>
          <w:sz w:val="16"/>
          <w:szCs w:val="16"/>
        </w:rPr>
      </w:pPr>
      <w:r w:rsidRPr="00E516E4">
        <w:rPr>
          <w:rStyle w:val="aff1"/>
          <w:rFonts w:ascii="Tahoma" w:hAnsi="Tahoma" w:cs="Tahoma"/>
          <w:sz w:val="16"/>
          <w:szCs w:val="16"/>
        </w:rPr>
        <w:footnoteRef/>
      </w:r>
      <w:r w:rsidRPr="00E516E4">
        <w:rPr>
          <w:rFonts w:ascii="Tahoma" w:hAnsi="Tahoma" w:cs="Tahoma"/>
          <w:sz w:val="16"/>
          <w:szCs w:val="16"/>
        </w:rPr>
        <w:t xml:space="preserve"> Заполняется при приеме на обслуживание и обновляется при наличии запроса </w:t>
      </w:r>
      <w:r>
        <w:rPr>
          <w:rFonts w:ascii="Tahoma" w:hAnsi="Tahoma" w:cs="Tahoma"/>
          <w:sz w:val="16"/>
          <w:szCs w:val="16"/>
        </w:rPr>
        <w:t>Биржи</w:t>
      </w:r>
    </w:p>
  </w:footnote>
  <w:footnote w:id="18">
    <w:p w14:paraId="61067B68" w14:textId="6020ACE2" w:rsidR="00A23B92" w:rsidRPr="00365DE5" w:rsidRDefault="00A23B92" w:rsidP="00F674C6">
      <w:pPr>
        <w:pStyle w:val="afe"/>
        <w:rPr>
          <w:rFonts w:ascii="Tahoma" w:hAnsi="Tahoma" w:cs="Tahoma"/>
          <w:sz w:val="16"/>
          <w:szCs w:val="16"/>
          <w:lang w:val="en-US"/>
        </w:rPr>
      </w:pPr>
      <w:r w:rsidRPr="00E516E4">
        <w:rPr>
          <w:rStyle w:val="aff1"/>
          <w:rFonts w:ascii="Tahoma" w:hAnsi="Tahoma" w:cs="Tahoma"/>
          <w:sz w:val="16"/>
          <w:szCs w:val="16"/>
        </w:rPr>
        <w:footnoteRef/>
      </w:r>
      <w:r w:rsidRPr="00322662">
        <w:rPr>
          <w:rFonts w:ascii="Tahoma" w:hAnsi="Tahoma" w:cs="Tahoma"/>
          <w:sz w:val="16"/>
          <w:szCs w:val="16"/>
          <w:lang w:val="en-US"/>
        </w:rPr>
        <w:t xml:space="preserve"> </w:t>
      </w:r>
      <w:r w:rsidRPr="00E516E4">
        <w:rPr>
          <w:rFonts w:ascii="Tahoma" w:hAnsi="Tahoma" w:cs="Tahoma"/>
          <w:sz w:val="16"/>
          <w:szCs w:val="16"/>
          <w:lang w:val="en-US"/>
        </w:rPr>
        <w:t xml:space="preserve">To be completed during the entry process and updated at the </w:t>
      </w:r>
      <w:r w:rsidRPr="00322662">
        <w:rPr>
          <w:rFonts w:ascii="Tahoma" w:hAnsi="Tahoma" w:cs="Tahoma"/>
          <w:sz w:val="16"/>
          <w:szCs w:val="16"/>
          <w:lang w:val="en-US"/>
        </w:rPr>
        <w:t>Exchange’s request.</w:t>
      </w:r>
    </w:p>
  </w:footnote>
  <w:footnote w:id="19">
    <w:p w14:paraId="50B93579" w14:textId="1A7DF1DC" w:rsidR="00A23B92" w:rsidRPr="00E516E4" w:rsidRDefault="00A23B92" w:rsidP="00F674C6">
      <w:pPr>
        <w:spacing w:line="240" w:lineRule="auto"/>
        <w:rPr>
          <w:rFonts w:ascii="Tahoma" w:hAnsi="Tahoma" w:cs="Tahoma"/>
        </w:rPr>
      </w:pPr>
      <w:r w:rsidRPr="00E516E4">
        <w:rPr>
          <w:rStyle w:val="aff1"/>
          <w:rFonts w:ascii="Tahoma" w:hAnsi="Tahoma" w:cs="Tahoma"/>
        </w:rPr>
        <w:footnoteRef/>
      </w:r>
      <w:r w:rsidRPr="00E516E4">
        <w:rPr>
          <w:rFonts w:ascii="Tahoma" w:hAnsi="Tahoma" w:cs="Tahoma"/>
        </w:rPr>
        <w:t xml:space="preserve"> </w:t>
      </w:r>
      <w:r w:rsidRPr="00E516E4">
        <w:rPr>
          <w:rFonts w:ascii="Tahoma" w:hAnsi="Tahoma" w:cs="Tahoma"/>
          <w:sz w:val="16"/>
          <w:szCs w:val="16"/>
        </w:rPr>
        <w:t xml:space="preserve">Заполняется при приеме на обслуживание и обновляется при наличии запроса </w:t>
      </w:r>
      <w:r>
        <w:rPr>
          <w:rFonts w:ascii="Tahoma" w:hAnsi="Tahoma" w:cs="Tahoma"/>
          <w:sz w:val="16"/>
          <w:szCs w:val="16"/>
        </w:rPr>
        <w:t>Биржи</w:t>
      </w:r>
    </w:p>
  </w:footnote>
  <w:footnote w:id="20">
    <w:p w14:paraId="6C4543FD" w14:textId="014D81AF" w:rsidR="00A23B92" w:rsidRPr="00E516E4" w:rsidRDefault="00A23B92" w:rsidP="00F674C6">
      <w:pPr>
        <w:pStyle w:val="afe"/>
        <w:rPr>
          <w:rFonts w:ascii="Tahoma" w:hAnsi="Tahoma" w:cs="Tahoma"/>
          <w:lang w:val="en-US"/>
        </w:rPr>
      </w:pPr>
      <w:r w:rsidRPr="00E516E4">
        <w:rPr>
          <w:rStyle w:val="aff1"/>
          <w:rFonts w:ascii="Tahoma" w:hAnsi="Tahoma" w:cs="Tahoma"/>
        </w:rPr>
        <w:footnoteRef/>
      </w:r>
      <w:r w:rsidRPr="00322662">
        <w:rPr>
          <w:rFonts w:ascii="Tahoma" w:hAnsi="Tahoma" w:cs="Tahoma"/>
          <w:lang w:val="en-US"/>
        </w:rPr>
        <w:t xml:space="preserve"> </w:t>
      </w:r>
      <w:r w:rsidRPr="00E516E4">
        <w:rPr>
          <w:rFonts w:ascii="Tahoma" w:hAnsi="Tahoma" w:cs="Tahoma"/>
          <w:sz w:val="16"/>
          <w:szCs w:val="16"/>
          <w:lang w:val="en-US"/>
        </w:rPr>
        <w:t xml:space="preserve">To be completed during the entry process and updated at the </w:t>
      </w:r>
      <w:r w:rsidRPr="00365DE5">
        <w:rPr>
          <w:rFonts w:ascii="Tahoma" w:hAnsi="Tahoma" w:cs="Tahoma"/>
          <w:sz w:val="16"/>
          <w:szCs w:val="16"/>
          <w:lang w:val="en-US"/>
        </w:rPr>
        <w:t>Exchange’s request</w:t>
      </w:r>
      <w:r w:rsidRPr="00322662">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3095" w14:textId="77777777" w:rsidR="00A23B92" w:rsidRDefault="00A23B92">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65EE" w14:textId="77777777" w:rsidR="00A23B92" w:rsidRDefault="00A23B92"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A23B92" w:rsidRDefault="00A23B92"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2D7342"/>
    <w:multiLevelType w:val="hybridMultilevel"/>
    <w:tmpl w:val="043246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82D5D9F"/>
    <w:multiLevelType w:val="hybridMultilevel"/>
    <w:tmpl w:val="E7D4604A"/>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202AB1"/>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9" w15:restartNumberingAfterBreak="0">
    <w:nsid w:val="0FB24590"/>
    <w:multiLevelType w:val="hybridMultilevel"/>
    <w:tmpl w:val="1D8E26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0802A7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2DB20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3" w15:restartNumberingAfterBreak="0">
    <w:nsid w:val="13891FEB"/>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4979DF"/>
    <w:multiLevelType w:val="multilevel"/>
    <w:tmpl w:val="5526FACA"/>
    <w:lvl w:ilvl="0">
      <w:start w:val="3"/>
      <w:numFmt w:val="decimal"/>
      <w:lvlText w:val="%1."/>
      <w:lvlJc w:val="left"/>
      <w:pPr>
        <w:ind w:left="390" w:hanging="390"/>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6" w15:restartNumberingAfterBreak="0">
    <w:nsid w:val="151757A1"/>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19092A"/>
    <w:multiLevelType w:val="hybridMultilevel"/>
    <w:tmpl w:val="74764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AA1FD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8E8214E"/>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9CB45C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A427B6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1C5C36E6"/>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DC61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7" w15:restartNumberingAfterBreak="0">
    <w:nsid w:val="21C41B35"/>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5D0339"/>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9" w15:restartNumberingAfterBreak="0">
    <w:nsid w:val="23121E98"/>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54"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55"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B093A7C"/>
    <w:multiLevelType w:val="hybridMultilevel"/>
    <w:tmpl w:val="DDC8C5E2"/>
    <w:lvl w:ilvl="0" w:tplc="FFFFFFFF">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2C4B0280"/>
    <w:multiLevelType w:val="multilevel"/>
    <w:tmpl w:val="320E8872"/>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8" w15:restartNumberingAfterBreak="0">
    <w:nsid w:val="2C986F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60"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7"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1745BA9"/>
    <w:multiLevelType w:val="hybridMultilevel"/>
    <w:tmpl w:val="3A58C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3353265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6AA433D"/>
    <w:multiLevelType w:val="hybridMultilevel"/>
    <w:tmpl w:val="6C184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36C4430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75326AE"/>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78" w15:restartNumberingAfterBreak="0">
    <w:nsid w:val="394F3846"/>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C6A7A5E"/>
    <w:multiLevelType w:val="hybridMultilevel"/>
    <w:tmpl w:val="597A33CA"/>
    <w:lvl w:ilvl="0" w:tplc="5EB81FB8">
      <w:start w:val="1"/>
      <w:numFmt w:val="upperLetter"/>
      <w:lvlText w:val="%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E7F402A"/>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2"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1465DBF"/>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421310AF"/>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340380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7"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7A7255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0"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C8A07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3"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E514D49"/>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EB00BB5"/>
    <w:multiLevelType w:val="hybridMultilevel"/>
    <w:tmpl w:val="9F88B792"/>
    <w:lvl w:ilvl="0" w:tplc="D766F9A4">
      <w:start w:val="1"/>
      <w:numFmt w:val="bullet"/>
      <w:lvlText w:val="o"/>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97" w15:restartNumberingAfterBreak="0">
    <w:nsid w:val="4F0947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9"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102"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4161BBD"/>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46A30A4"/>
    <w:multiLevelType w:val="multilevel"/>
    <w:tmpl w:val="6070F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7"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9" w15:restartNumberingAfterBreak="0">
    <w:nsid w:val="57E371B2"/>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0"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9F3137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5"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A6B72EF"/>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8"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C433B4A"/>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1" w15:restartNumberingAfterBreak="0">
    <w:nsid w:val="5C9745B0"/>
    <w:multiLevelType w:val="hybridMultilevel"/>
    <w:tmpl w:val="506C908C"/>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EAE7C58"/>
    <w:multiLevelType w:val="hybridMultilevel"/>
    <w:tmpl w:val="2D0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0AC0402"/>
    <w:multiLevelType w:val="hybridMultilevel"/>
    <w:tmpl w:val="DFC2942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8" w15:restartNumberingAfterBreak="0">
    <w:nsid w:val="60D16A37"/>
    <w:multiLevelType w:val="hybridMultilevel"/>
    <w:tmpl w:val="07DA7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2AF1E4F"/>
    <w:multiLevelType w:val="multilevel"/>
    <w:tmpl w:val="CA385F2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62DF411A"/>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5610BAC"/>
    <w:multiLevelType w:val="hybridMultilevel"/>
    <w:tmpl w:val="6C8813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4"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6"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1" w15:restartNumberingAfterBreak="0">
    <w:nsid w:val="6C5E247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2" w15:restartNumberingAfterBreak="0">
    <w:nsid w:val="6C956FC4"/>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3" w15:restartNumberingAfterBreak="0">
    <w:nsid w:val="6D2610F8"/>
    <w:multiLevelType w:val="hybridMultilevel"/>
    <w:tmpl w:val="3D543C18"/>
    <w:lvl w:ilvl="0" w:tplc="126CF8E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45"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FA30EEC"/>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701E07F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8" w15:restartNumberingAfterBreak="0">
    <w:nsid w:val="705A75AE"/>
    <w:multiLevelType w:val="multilevel"/>
    <w:tmpl w:val="51CA190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9" w15:restartNumberingAfterBreak="0">
    <w:nsid w:val="70983FC8"/>
    <w:multiLevelType w:val="hybridMultilevel"/>
    <w:tmpl w:val="8EC49A5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50" w15:restartNumberingAfterBreak="0">
    <w:nsid w:val="77153032"/>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3" w15:restartNumberingAfterBreak="0">
    <w:nsid w:val="7ACE0697"/>
    <w:multiLevelType w:val="multilevel"/>
    <w:tmpl w:val="021E9C96"/>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5" w15:restartNumberingAfterBreak="0">
    <w:nsid w:val="7DFC04A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F553C4E"/>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9"/>
  </w:num>
  <w:num w:numId="2">
    <w:abstractNumId w:val="82"/>
  </w:num>
  <w:num w:numId="3">
    <w:abstractNumId w:val="43"/>
  </w:num>
  <w:num w:numId="4">
    <w:abstractNumId w:val="118"/>
  </w:num>
  <w:num w:numId="5">
    <w:abstractNumId w:val="41"/>
  </w:num>
  <w:num w:numId="6">
    <w:abstractNumId w:val="126"/>
  </w:num>
  <w:num w:numId="7">
    <w:abstractNumId w:val="11"/>
  </w:num>
  <w:num w:numId="8">
    <w:abstractNumId w:val="117"/>
  </w:num>
  <w:num w:numId="9">
    <w:abstractNumId w:val="60"/>
  </w:num>
  <w:num w:numId="10">
    <w:abstractNumId w:val="31"/>
  </w:num>
  <w:num w:numId="11">
    <w:abstractNumId w:val="85"/>
  </w:num>
  <w:num w:numId="12">
    <w:abstractNumId w:val="151"/>
  </w:num>
  <w:num w:numId="13">
    <w:abstractNumId w:val="64"/>
  </w:num>
  <w:num w:numId="14">
    <w:abstractNumId w:val="139"/>
  </w:num>
  <w:num w:numId="15">
    <w:abstractNumId w:val="76"/>
  </w:num>
  <w:num w:numId="16">
    <w:abstractNumId w:val="23"/>
  </w:num>
  <w:num w:numId="17">
    <w:abstractNumId w:val="29"/>
  </w:num>
  <w:num w:numId="18">
    <w:abstractNumId w:val="18"/>
  </w:num>
  <w:num w:numId="19">
    <w:abstractNumId w:val="40"/>
  </w:num>
  <w:num w:numId="20">
    <w:abstractNumId w:val="100"/>
  </w:num>
  <w:num w:numId="21">
    <w:abstractNumId w:val="103"/>
  </w:num>
  <w:num w:numId="22">
    <w:abstractNumId w:val="110"/>
  </w:num>
  <w:num w:numId="23">
    <w:abstractNumId w:val="125"/>
  </w:num>
  <w:num w:numId="24">
    <w:abstractNumId w:val="90"/>
  </w:num>
  <w:num w:numId="25">
    <w:abstractNumId w:val="38"/>
  </w:num>
  <w:num w:numId="26">
    <w:abstractNumId w:val="17"/>
  </w:num>
  <w:num w:numId="27">
    <w:abstractNumId w:val="3"/>
  </w:num>
  <w:num w:numId="28">
    <w:abstractNumId w:val="2"/>
  </w:num>
  <w:num w:numId="29">
    <w:abstractNumId w:val="1"/>
  </w:num>
  <w:num w:numId="30">
    <w:abstractNumId w:val="0"/>
  </w:num>
  <w:num w:numId="31">
    <w:abstractNumId w:val="107"/>
  </w:num>
  <w:num w:numId="32">
    <w:abstractNumId w:val="50"/>
  </w:num>
  <w:num w:numId="33">
    <w:abstractNumId w:val="137"/>
  </w:num>
  <w:num w:numId="34">
    <w:abstractNumId w:val="63"/>
  </w:num>
  <w:num w:numId="35">
    <w:abstractNumId w:val="59"/>
  </w:num>
  <w:num w:numId="36">
    <w:abstractNumId w:val="72"/>
  </w:num>
  <w:num w:numId="37">
    <w:abstractNumId w:val="61"/>
  </w:num>
  <w:num w:numId="38">
    <w:abstractNumId w:val="53"/>
  </w:num>
  <w:num w:numId="39">
    <w:abstractNumId w:val="15"/>
  </w:num>
  <w:num w:numId="40">
    <w:abstractNumId w:val="54"/>
  </w:num>
  <w:num w:numId="41">
    <w:abstractNumId w:val="32"/>
  </w:num>
  <w:num w:numId="42">
    <w:abstractNumId w:val="34"/>
  </w:num>
  <w:num w:numId="43">
    <w:abstractNumId w:val="154"/>
  </w:num>
  <w:num w:numId="44">
    <w:abstractNumId w:val="101"/>
  </w:num>
  <w:num w:numId="45">
    <w:abstractNumId w:val="77"/>
  </w:num>
  <w:num w:numId="46">
    <w:abstractNumId w:val="122"/>
  </w:num>
  <w:num w:numId="47">
    <w:abstractNumId w:val="25"/>
  </w:num>
  <w:num w:numId="48">
    <w:abstractNumId w:val="81"/>
  </w:num>
  <w:num w:numId="49">
    <w:abstractNumId w:val="99"/>
  </w:num>
  <w:num w:numId="50">
    <w:abstractNumId w:val="131"/>
  </w:num>
  <w:num w:numId="51">
    <w:abstractNumId w:val="67"/>
  </w:num>
  <w:num w:numId="52">
    <w:abstractNumId w:val="94"/>
  </w:num>
  <w:num w:numId="53">
    <w:abstractNumId w:val="102"/>
  </w:num>
  <w:num w:numId="54">
    <w:abstractNumId w:val="105"/>
  </w:num>
  <w:num w:numId="5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19"/>
  </w:num>
  <w:num w:numId="62">
    <w:abstractNumId w:val="44"/>
  </w:num>
  <w:num w:numId="63">
    <w:abstractNumId w:val="145"/>
  </w:num>
  <w:num w:numId="64">
    <w:abstractNumId w:val="83"/>
  </w:num>
  <w:num w:numId="65">
    <w:abstractNumId w:val="96"/>
  </w:num>
  <w:num w:numId="66">
    <w:abstractNumId w:val="48"/>
  </w:num>
  <w:num w:numId="67">
    <w:abstractNumId w:val="42"/>
  </w:num>
  <w:num w:numId="68">
    <w:abstractNumId w:val="116"/>
  </w:num>
  <w:num w:numId="69">
    <w:abstractNumId w:val="84"/>
  </w:num>
  <w:num w:numId="70">
    <w:abstractNumId w:val="26"/>
  </w:num>
  <w:num w:numId="71">
    <w:abstractNumId w:val="28"/>
  </w:num>
  <w:num w:numId="72">
    <w:abstractNumId w:val="78"/>
  </w:num>
  <w:num w:numId="73">
    <w:abstractNumId w:val="49"/>
  </w:num>
  <w:num w:numId="74">
    <w:abstractNumId w:val="143"/>
  </w:num>
  <w:num w:numId="75">
    <w:abstractNumId w:val="10"/>
  </w:num>
  <w:num w:numId="76">
    <w:abstractNumId w:val="127"/>
  </w:num>
  <w:num w:numId="77">
    <w:abstractNumId w:val="68"/>
  </w:num>
  <w:num w:numId="78">
    <w:abstractNumId w:val="39"/>
  </w:num>
  <w:num w:numId="79">
    <w:abstractNumId w:val="114"/>
  </w:num>
  <w:num w:numId="80">
    <w:abstractNumId w:val="88"/>
  </w:num>
  <w:num w:numId="81">
    <w:abstractNumId w:val="86"/>
  </w:num>
  <w:num w:numId="82">
    <w:abstractNumId w:val="121"/>
  </w:num>
  <w:num w:numId="83">
    <w:abstractNumId w:val="97"/>
  </w:num>
  <w:num w:numId="84">
    <w:abstractNumId w:val="75"/>
  </w:num>
  <w:num w:numId="85">
    <w:abstractNumId w:val="150"/>
  </w:num>
  <w:num w:numId="86">
    <w:abstractNumId w:val="115"/>
  </w:num>
  <w:num w:numId="87">
    <w:abstractNumId w:val="104"/>
  </w:num>
  <w:num w:numId="88">
    <w:abstractNumId w:val="46"/>
  </w:num>
  <w:num w:numId="89">
    <w:abstractNumId w:val="69"/>
  </w:num>
  <w:num w:numId="90">
    <w:abstractNumId w:val="80"/>
  </w:num>
  <w:num w:numId="91">
    <w:abstractNumId w:val="133"/>
  </w:num>
  <w:num w:numId="92">
    <w:abstractNumId w:val="147"/>
  </w:num>
  <w:num w:numId="93">
    <w:abstractNumId w:val="74"/>
  </w:num>
  <w:num w:numId="94">
    <w:abstractNumId w:val="155"/>
  </w:num>
  <w:num w:numId="95">
    <w:abstractNumId w:val="30"/>
  </w:num>
  <w:num w:numId="96">
    <w:abstractNumId w:val="95"/>
  </w:num>
  <w:num w:numId="97">
    <w:abstractNumId w:val="14"/>
  </w:num>
  <w:num w:numId="98">
    <w:abstractNumId w:val="120"/>
  </w:num>
  <w:num w:numId="99">
    <w:abstractNumId w:val="22"/>
  </w:num>
  <w:num w:numId="100">
    <w:abstractNumId w:val="58"/>
  </w:num>
  <w:num w:numId="101">
    <w:abstractNumId w:val="20"/>
  </w:num>
  <w:num w:numId="102">
    <w:abstractNumId w:val="142"/>
  </w:num>
  <w:num w:numId="103">
    <w:abstractNumId w:val="149"/>
  </w:num>
  <w:num w:numId="104">
    <w:abstractNumId w:val="36"/>
  </w:num>
  <w:num w:numId="105">
    <w:abstractNumId w:val="92"/>
  </w:num>
  <w:num w:numId="106">
    <w:abstractNumId w:val="47"/>
  </w:num>
  <w:num w:numId="107">
    <w:abstractNumId w:val="109"/>
  </w:num>
  <w:num w:numId="108">
    <w:abstractNumId w:val="33"/>
  </w:num>
  <w:num w:numId="109">
    <w:abstractNumId w:val="141"/>
  </w:num>
  <w:num w:numId="110">
    <w:abstractNumId w:val="133"/>
  </w:num>
  <w:num w:numId="111">
    <w:abstractNumId w:val="21"/>
  </w:num>
  <w:num w:numId="1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2"/>
  </w:num>
  <w:num w:numId="114">
    <w:abstractNumId w:val="152"/>
  </w:num>
  <w:num w:numId="115">
    <w:abstractNumId w:val="66"/>
  </w:num>
  <w:num w:numId="116">
    <w:abstractNumId w:val="106"/>
  </w:num>
  <w:num w:numId="117">
    <w:abstractNumId w:val="111"/>
  </w:num>
  <w:num w:numId="118">
    <w:abstractNumId w:val="57"/>
  </w:num>
  <w:num w:numId="119">
    <w:abstractNumId w:val="12"/>
  </w:num>
  <w:num w:numId="120">
    <w:abstractNumId w:val="79"/>
  </w:num>
  <w:num w:numId="121">
    <w:abstractNumId w:val="51"/>
  </w:num>
  <w:num w:numId="122">
    <w:abstractNumId w:val="132"/>
  </w:num>
  <w:num w:numId="123">
    <w:abstractNumId w:val="87"/>
  </w:num>
  <w:num w:numId="124">
    <w:abstractNumId w:val="157"/>
  </w:num>
  <w:num w:numId="125">
    <w:abstractNumId w:val="7"/>
  </w:num>
  <w:num w:numId="126">
    <w:abstractNumId w:val="55"/>
  </w:num>
  <w:num w:numId="127">
    <w:abstractNumId w:val="134"/>
  </w:num>
  <w:num w:numId="128">
    <w:abstractNumId w:val="89"/>
  </w:num>
  <w:num w:numId="129">
    <w:abstractNumId w:val="37"/>
  </w:num>
  <w:num w:numId="130">
    <w:abstractNumId w:val="148"/>
  </w:num>
  <w:num w:numId="131">
    <w:abstractNumId w:val="123"/>
  </w:num>
  <w:num w:numId="132">
    <w:abstractNumId w:val="24"/>
  </w:num>
  <w:num w:numId="133">
    <w:abstractNumId w:val="130"/>
  </w:num>
  <w:num w:numId="134">
    <w:abstractNumId w:val="56"/>
  </w:num>
  <w:num w:numId="135">
    <w:abstractNumId w:val="4"/>
  </w:num>
  <w:num w:numId="136">
    <w:abstractNumId w:val="153"/>
  </w:num>
  <w:num w:numId="137">
    <w:abstractNumId w:val="144"/>
  </w:num>
  <w:num w:numId="138">
    <w:abstractNumId w:val="19"/>
  </w:num>
  <w:num w:numId="139">
    <w:abstractNumId w:val="27"/>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num>
  <w:num w:numId="142">
    <w:abstractNumId w:val="73"/>
  </w:num>
  <w:num w:numId="143">
    <w:abstractNumId w:val="98"/>
  </w:num>
  <w:num w:numId="144">
    <w:abstractNumId w:val="108"/>
  </w:num>
  <w:num w:numId="145">
    <w:abstractNumId w:val="52"/>
  </w:num>
  <w:num w:numId="146">
    <w:abstractNumId w:val="93"/>
  </w:num>
  <w:num w:numId="147">
    <w:abstractNumId w:val="135"/>
  </w:num>
  <w:num w:numId="148">
    <w:abstractNumId w:val="16"/>
  </w:num>
  <w:num w:numId="149">
    <w:abstractNumId w:val="124"/>
  </w:num>
  <w:num w:numId="150">
    <w:abstractNumId w:val="9"/>
  </w:num>
  <w:num w:numId="151">
    <w:abstractNumId w:val="71"/>
  </w:num>
  <w:num w:numId="152">
    <w:abstractNumId w:val="65"/>
  </w:num>
  <w:num w:numId="153">
    <w:abstractNumId w:val="6"/>
  </w:num>
  <w:num w:numId="154">
    <w:abstractNumId w:val="136"/>
  </w:num>
  <w:num w:numId="155">
    <w:abstractNumId w:val="70"/>
  </w:num>
  <w:num w:numId="156">
    <w:abstractNumId w:val="138"/>
  </w:num>
  <w:num w:numId="157">
    <w:abstractNumId w:val="8"/>
  </w:num>
  <w:num w:numId="158">
    <w:abstractNumId w:val="45"/>
  </w:num>
  <w:num w:numId="159">
    <w:abstractNumId w:val="91"/>
  </w:num>
  <w:num w:numId="160">
    <w:abstractNumId w:val="13"/>
  </w:num>
  <w:num w:numId="161">
    <w:abstractNumId w:val="62"/>
  </w:num>
  <w:num w:numId="162">
    <w:abstractNumId w:val="113"/>
  </w:num>
  <w:num w:numId="163">
    <w:abstractNumId w:val="140"/>
  </w:num>
  <w:num w:numId="164">
    <w:abstractNumId w:val="156"/>
  </w:num>
  <w:num w:numId="165">
    <w:abstractNumId w:val="128"/>
  </w:num>
  <w:num w:numId="166">
    <w:abstractNumId w:val="146"/>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39AB"/>
    <w:rsid w:val="00005497"/>
    <w:rsid w:val="00007CFB"/>
    <w:rsid w:val="000148B5"/>
    <w:rsid w:val="00014C7A"/>
    <w:rsid w:val="000165BE"/>
    <w:rsid w:val="0002088E"/>
    <w:rsid w:val="00021114"/>
    <w:rsid w:val="00021D69"/>
    <w:rsid w:val="000238C2"/>
    <w:rsid w:val="000245D9"/>
    <w:rsid w:val="00025F57"/>
    <w:rsid w:val="00027DBF"/>
    <w:rsid w:val="000329C8"/>
    <w:rsid w:val="00032DBA"/>
    <w:rsid w:val="000361D1"/>
    <w:rsid w:val="000362C7"/>
    <w:rsid w:val="00036C46"/>
    <w:rsid w:val="000402A9"/>
    <w:rsid w:val="000437E2"/>
    <w:rsid w:val="00044F83"/>
    <w:rsid w:val="00052860"/>
    <w:rsid w:val="00053339"/>
    <w:rsid w:val="00053763"/>
    <w:rsid w:val="00054007"/>
    <w:rsid w:val="0005743C"/>
    <w:rsid w:val="00057AB0"/>
    <w:rsid w:val="00057C32"/>
    <w:rsid w:val="00062E52"/>
    <w:rsid w:val="00065176"/>
    <w:rsid w:val="00067895"/>
    <w:rsid w:val="00071DEE"/>
    <w:rsid w:val="00074637"/>
    <w:rsid w:val="00092148"/>
    <w:rsid w:val="00095E8B"/>
    <w:rsid w:val="00096EC7"/>
    <w:rsid w:val="000A1914"/>
    <w:rsid w:val="000A585A"/>
    <w:rsid w:val="000A7CBD"/>
    <w:rsid w:val="000B0146"/>
    <w:rsid w:val="000B2EED"/>
    <w:rsid w:val="000B7323"/>
    <w:rsid w:val="000C45E6"/>
    <w:rsid w:val="000C7B91"/>
    <w:rsid w:val="000D0D11"/>
    <w:rsid w:val="000D6D83"/>
    <w:rsid w:val="000D7F4B"/>
    <w:rsid w:val="000E209C"/>
    <w:rsid w:val="000E2241"/>
    <w:rsid w:val="000E30B9"/>
    <w:rsid w:val="000E554A"/>
    <w:rsid w:val="000E60EC"/>
    <w:rsid w:val="000F3A50"/>
    <w:rsid w:val="000F63DC"/>
    <w:rsid w:val="000F68A7"/>
    <w:rsid w:val="001020F7"/>
    <w:rsid w:val="001023E2"/>
    <w:rsid w:val="00111B2B"/>
    <w:rsid w:val="00113973"/>
    <w:rsid w:val="00116C07"/>
    <w:rsid w:val="00135ADD"/>
    <w:rsid w:val="00143CC3"/>
    <w:rsid w:val="00150D27"/>
    <w:rsid w:val="00152A1F"/>
    <w:rsid w:val="001556EE"/>
    <w:rsid w:val="0015682C"/>
    <w:rsid w:val="00157524"/>
    <w:rsid w:val="00171002"/>
    <w:rsid w:val="00172B7C"/>
    <w:rsid w:val="00176A57"/>
    <w:rsid w:val="0018146C"/>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72BA"/>
    <w:rsid w:val="001D0006"/>
    <w:rsid w:val="001D0982"/>
    <w:rsid w:val="001D34DE"/>
    <w:rsid w:val="001D381C"/>
    <w:rsid w:val="001D3E5C"/>
    <w:rsid w:val="001D77AA"/>
    <w:rsid w:val="001E286D"/>
    <w:rsid w:val="001E54D0"/>
    <w:rsid w:val="001E60EA"/>
    <w:rsid w:val="001E613C"/>
    <w:rsid w:val="001F3CC5"/>
    <w:rsid w:val="0020039F"/>
    <w:rsid w:val="00201E48"/>
    <w:rsid w:val="002025A2"/>
    <w:rsid w:val="00203C99"/>
    <w:rsid w:val="00207701"/>
    <w:rsid w:val="00210161"/>
    <w:rsid w:val="0022303B"/>
    <w:rsid w:val="00224415"/>
    <w:rsid w:val="00224A0A"/>
    <w:rsid w:val="00227117"/>
    <w:rsid w:val="00230288"/>
    <w:rsid w:val="00234CFF"/>
    <w:rsid w:val="002408A3"/>
    <w:rsid w:val="00247D45"/>
    <w:rsid w:val="0025776F"/>
    <w:rsid w:val="0026113C"/>
    <w:rsid w:val="002616A1"/>
    <w:rsid w:val="00264622"/>
    <w:rsid w:val="002800EC"/>
    <w:rsid w:val="00282AC7"/>
    <w:rsid w:val="0028516B"/>
    <w:rsid w:val="0028714E"/>
    <w:rsid w:val="00297A68"/>
    <w:rsid w:val="00297CF5"/>
    <w:rsid w:val="002A1C86"/>
    <w:rsid w:val="002A2545"/>
    <w:rsid w:val="002A4B86"/>
    <w:rsid w:val="002B0DE2"/>
    <w:rsid w:val="002B3AF4"/>
    <w:rsid w:val="002B4249"/>
    <w:rsid w:val="002B7B49"/>
    <w:rsid w:val="002B7FDC"/>
    <w:rsid w:val="002C0F55"/>
    <w:rsid w:val="002C26FA"/>
    <w:rsid w:val="002D1B9E"/>
    <w:rsid w:val="002D274C"/>
    <w:rsid w:val="002E5B64"/>
    <w:rsid w:val="002E7475"/>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54AF"/>
    <w:rsid w:val="00316DE8"/>
    <w:rsid w:val="003170A3"/>
    <w:rsid w:val="00317AA1"/>
    <w:rsid w:val="00322662"/>
    <w:rsid w:val="00327E27"/>
    <w:rsid w:val="00337A59"/>
    <w:rsid w:val="00342DA9"/>
    <w:rsid w:val="00342F94"/>
    <w:rsid w:val="00346ED4"/>
    <w:rsid w:val="003518D2"/>
    <w:rsid w:val="003523FB"/>
    <w:rsid w:val="00355A7A"/>
    <w:rsid w:val="00356A56"/>
    <w:rsid w:val="00361279"/>
    <w:rsid w:val="00364845"/>
    <w:rsid w:val="00365DE5"/>
    <w:rsid w:val="003663BC"/>
    <w:rsid w:val="00383CE5"/>
    <w:rsid w:val="00385539"/>
    <w:rsid w:val="00391A7B"/>
    <w:rsid w:val="00395404"/>
    <w:rsid w:val="003A2561"/>
    <w:rsid w:val="003A77F7"/>
    <w:rsid w:val="003B0C91"/>
    <w:rsid w:val="003B0F5B"/>
    <w:rsid w:val="003B1563"/>
    <w:rsid w:val="003B75C9"/>
    <w:rsid w:val="003B7C8F"/>
    <w:rsid w:val="003C03BC"/>
    <w:rsid w:val="003C6D13"/>
    <w:rsid w:val="003C6D8E"/>
    <w:rsid w:val="003D2AF5"/>
    <w:rsid w:val="003D3365"/>
    <w:rsid w:val="003D4B8F"/>
    <w:rsid w:val="003D5830"/>
    <w:rsid w:val="003E0BC0"/>
    <w:rsid w:val="003E17E9"/>
    <w:rsid w:val="003E3C14"/>
    <w:rsid w:val="003E5B1A"/>
    <w:rsid w:val="003E6912"/>
    <w:rsid w:val="003E6C6C"/>
    <w:rsid w:val="003F0D41"/>
    <w:rsid w:val="003F73F5"/>
    <w:rsid w:val="00402A1B"/>
    <w:rsid w:val="00403EB1"/>
    <w:rsid w:val="0040400A"/>
    <w:rsid w:val="00405A4F"/>
    <w:rsid w:val="00405EE1"/>
    <w:rsid w:val="00407EBB"/>
    <w:rsid w:val="00413A31"/>
    <w:rsid w:val="00415D12"/>
    <w:rsid w:val="00416904"/>
    <w:rsid w:val="00416918"/>
    <w:rsid w:val="0041694C"/>
    <w:rsid w:val="00423913"/>
    <w:rsid w:val="00424BD9"/>
    <w:rsid w:val="0042777B"/>
    <w:rsid w:val="0043420D"/>
    <w:rsid w:val="004346C1"/>
    <w:rsid w:val="00436399"/>
    <w:rsid w:val="004402A5"/>
    <w:rsid w:val="00443AC3"/>
    <w:rsid w:val="00444BED"/>
    <w:rsid w:val="00450998"/>
    <w:rsid w:val="00450F66"/>
    <w:rsid w:val="00454265"/>
    <w:rsid w:val="0046012C"/>
    <w:rsid w:val="0046204E"/>
    <w:rsid w:val="00470FD0"/>
    <w:rsid w:val="0048101F"/>
    <w:rsid w:val="00482E19"/>
    <w:rsid w:val="004842DF"/>
    <w:rsid w:val="004924AD"/>
    <w:rsid w:val="00495054"/>
    <w:rsid w:val="004B0E8B"/>
    <w:rsid w:val="004B628F"/>
    <w:rsid w:val="004B6F44"/>
    <w:rsid w:val="004C1C9D"/>
    <w:rsid w:val="004C352A"/>
    <w:rsid w:val="004C7462"/>
    <w:rsid w:val="004D3E55"/>
    <w:rsid w:val="004D45F5"/>
    <w:rsid w:val="004E0764"/>
    <w:rsid w:val="004E3380"/>
    <w:rsid w:val="004E5AC6"/>
    <w:rsid w:val="004E733D"/>
    <w:rsid w:val="004E7E61"/>
    <w:rsid w:val="004F3871"/>
    <w:rsid w:val="00501EBB"/>
    <w:rsid w:val="0050231B"/>
    <w:rsid w:val="00510744"/>
    <w:rsid w:val="00511C3F"/>
    <w:rsid w:val="00515544"/>
    <w:rsid w:val="00530DD6"/>
    <w:rsid w:val="00532070"/>
    <w:rsid w:val="005338F1"/>
    <w:rsid w:val="00534485"/>
    <w:rsid w:val="005347D3"/>
    <w:rsid w:val="00535603"/>
    <w:rsid w:val="00535E56"/>
    <w:rsid w:val="0053782D"/>
    <w:rsid w:val="005444D1"/>
    <w:rsid w:val="00544A21"/>
    <w:rsid w:val="00545983"/>
    <w:rsid w:val="0055171C"/>
    <w:rsid w:val="005539BC"/>
    <w:rsid w:val="00554AE0"/>
    <w:rsid w:val="00562431"/>
    <w:rsid w:val="0057061E"/>
    <w:rsid w:val="00571CD2"/>
    <w:rsid w:val="00573533"/>
    <w:rsid w:val="00574D33"/>
    <w:rsid w:val="00575C08"/>
    <w:rsid w:val="00584C38"/>
    <w:rsid w:val="00586649"/>
    <w:rsid w:val="00587254"/>
    <w:rsid w:val="005908CB"/>
    <w:rsid w:val="005940D4"/>
    <w:rsid w:val="005944C2"/>
    <w:rsid w:val="005A2ED2"/>
    <w:rsid w:val="005A4F08"/>
    <w:rsid w:val="005B1944"/>
    <w:rsid w:val="005B32B4"/>
    <w:rsid w:val="005B68D5"/>
    <w:rsid w:val="005B74CC"/>
    <w:rsid w:val="005C11C0"/>
    <w:rsid w:val="005C2892"/>
    <w:rsid w:val="005C2D78"/>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9A1"/>
    <w:rsid w:val="005F6539"/>
    <w:rsid w:val="005F7121"/>
    <w:rsid w:val="00601117"/>
    <w:rsid w:val="00603733"/>
    <w:rsid w:val="00604990"/>
    <w:rsid w:val="00611F10"/>
    <w:rsid w:val="00614056"/>
    <w:rsid w:val="006214C0"/>
    <w:rsid w:val="006218B6"/>
    <w:rsid w:val="0062321C"/>
    <w:rsid w:val="0062485C"/>
    <w:rsid w:val="0062492D"/>
    <w:rsid w:val="00625E54"/>
    <w:rsid w:val="006307C0"/>
    <w:rsid w:val="00631C55"/>
    <w:rsid w:val="006337B6"/>
    <w:rsid w:val="00634F63"/>
    <w:rsid w:val="00635610"/>
    <w:rsid w:val="00642ABC"/>
    <w:rsid w:val="006440A0"/>
    <w:rsid w:val="00650E90"/>
    <w:rsid w:val="00651677"/>
    <w:rsid w:val="0065557D"/>
    <w:rsid w:val="00660C16"/>
    <w:rsid w:val="00664AEF"/>
    <w:rsid w:val="00665753"/>
    <w:rsid w:val="006723D1"/>
    <w:rsid w:val="00672767"/>
    <w:rsid w:val="00672A1F"/>
    <w:rsid w:val="006758F3"/>
    <w:rsid w:val="00683E60"/>
    <w:rsid w:val="0068617C"/>
    <w:rsid w:val="00693183"/>
    <w:rsid w:val="00693890"/>
    <w:rsid w:val="00695176"/>
    <w:rsid w:val="00697179"/>
    <w:rsid w:val="006A0056"/>
    <w:rsid w:val="006A3918"/>
    <w:rsid w:val="006A392C"/>
    <w:rsid w:val="006A3B14"/>
    <w:rsid w:val="006A46CA"/>
    <w:rsid w:val="006A6609"/>
    <w:rsid w:val="006B1948"/>
    <w:rsid w:val="006B27EF"/>
    <w:rsid w:val="006B2D18"/>
    <w:rsid w:val="006B60B8"/>
    <w:rsid w:val="006C1D57"/>
    <w:rsid w:val="006C33C9"/>
    <w:rsid w:val="006C352A"/>
    <w:rsid w:val="006D09B1"/>
    <w:rsid w:val="006D329C"/>
    <w:rsid w:val="006D4590"/>
    <w:rsid w:val="006D46AA"/>
    <w:rsid w:val="006D46F0"/>
    <w:rsid w:val="006E1D4D"/>
    <w:rsid w:val="006F55D5"/>
    <w:rsid w:val="006F67BA"/>
    <w:rsid w:val="0070172D"/>
    <w:rsid w:val="00702F07"/>
    <w:rsid w:val="007060B0"/>
    <w:rsid w:val="007100BA"/>
    <w:rsid w:val="00715B31"/>
    <w:rsid w:val="00715C9D"/>
    <w:rsid w:val="0072181E"/>
    <w:rsid w:val="007252DB"/>
    <w:rsid w:val="00726277"/>
    <w:rsid w:val="00730A51"/>
    <w:rsid w:val="00731D73"/>
    <w:rsid w:val="007347A5"/>
    <w:rsid w:val="00734BBE"/>
    <w:rsid w:val="007354E6"/>
    <w:rsid w:val="00736A9C"/>
    <w:rsid w:val="00737640"/>
    <w:rsid w:val="00737BE6"/>
    <w:rsid w:val="00742F07"/>
    <w:rsid w:val="00744BD7"/>
    <w:rsid w:val="007524D9"/>
    <w:rsid w:val="007608F4"/>
    <w:rsid w:val="00763374"/>
    <w:rsid w:val="00764082"/>
    <w:rsid w:val="00764576"/>
    <w:rsid w:val="00764EB9"/>
    <w:rsid w:val="00771005"/>
    <w:rsid w:val="00774B67"/>
    <w:rsid w:val="0078329C"/>
    <w:rsid w:val="00787D80"/>
    <w:rsid w:val="007A0068"/>
    <w:rsid w:val="007A03AA"/>
    <w:rsid w:val="007A16E8"/>
    <w:rsid w:val="007A299C"/>
    <w:rsid w:val="007A6445"/>
    <w:rsid w:val="007B28CD"/>
    <w:rsid w:val="007B2CBC"/>
    <w:rsid w:val="007C2FF1"/>
    <w:rsid w:val="007D0B35"/>
    <w:rsid w:val="007D1039"/>
    <w:rsid w:val="007D3535"/>
    <w:rsid w:val="007D5C2B"/>
    <w:rsid w:val="007E593D"/>
    <w:rsid w:val="007F331D"/>
    <w:rsid w:val="008144F3"/>
    <w:rsid w:val="00816961"/>
    <w:rsid w:val="00820861"/>
    <w:rsid w:val="00820EF4"/>
    <w:rsid w:val="008219F7"/>
    <w:rsid w:val="008255EA"/>
    <w:rsid w:val="00825C8E"/>
    <w:rsid w:val="00825F5D"/>
    <w:rsid w:val="008260DF"/>
    <w:rsid w:val="008316DF"/>
    <w:rsid w:val="00835466"/>
    <w:rsid w:val="008374BF"/>
    <w:rsid w:val="00841BBE"/>
    <w:rsid w:val="00844A4A"/>
    <w:rsid w:val="00852A8A"/>
    <w:rsid w:val="00857288"/>
    <w:rsid w:val="008578A5"/>
    <w:rsid w:val="008626E4"/>
    <w:rsid w:val="00867779"/>
    <w:rsid w:val="0087109E"/>
    <w:rsid w:val="00876CC8"/>
    <w:rsid w:val="008773AE"/>
    <w:rsid w:val="008809AE"/>
    <w:rsid w:val="0088100D"/>
    <w:rsid w:val="0088129C"/>
    <w:rsid w:val="008820BC"/>
    <w:rsid w:val="008825AA"/>
    <w:rsid w:val="00885020"/>
    <w:rsid w:val="00885A55"/>
    <w:rsid w:val="00885F44"/>
    <w:rsid w:val="00886D11"/>
    <w:rsid w:val="008934F3"/>
    <w:rsid w:val="00893576"/>
    <w:rsid w:val="00896FE5"/>
    <w:rsid w:val="008C1110"/>
    <w:rsid w:val="008C2186"/>
    <w:rsid w:val="008C69F9"/>
    <w:rsid w:val="008C75A0"/>
    <w:rsid w:val="008D009D"/>
    <w:rsid w:val="008E06CB"/>
    <w:rsid w:val="008E29A3"/>
    <w:rsid w:val="008E59AF"/>
    <w:rsid w:val="008E5E29"/>
    <w:rsid w:val="008E68D7"/>
    <w:rsid w:val="008E7D06"/>
    <w:rsid w:val="008F2004"/>
    <w:rsid w:val="008F336D"/>
    <w:rsid w:val="008F37D7"/>
    <w:rsid w:val="009012C7"/>
    <w:rsid w:val="00901BA7"/>
    <w:rsid w:val="00903618"/>
    <w:rsid w:val="0090723D"/>
    <w:rsid w:val="00910FB7"/>
    <w:rsid w:val="0091140A"/>
    <w:rsid w:val="009153D9"/>
    <w:rsid w:val="009161AB"/>
    <w:rsid w:val="00917085"/>
    <w:rsid w:val="0092007B"/>
    <w:rsid w:val="009216D8"/>
    <w:rsid w:val="009258A4"/>
    <w:rsid w:val="0093262E"/>
    <w:rsid w:val="009328E2"/>
    <w:rsid w:val="00940506"/>
    <w:rsid w:val="0094420E"/>
    <w:rsid w:val="00944A71"/>
    <w:rsid w:val="00945313"/>
    <w:rsid w:val="009502A0"/>
    <w:rsid w:val="0095205C"/>
    <w:rsid w:val="0095385B"/>
    <w:rsid w:val="0096326E"/>
    <w:rsid w:val="009675C6"/>
    <w:rsid w:val="0097094E"/>
    <w:rsid w:val="00971403"/>
    <w:rsid w:val="009736D6"/>
    <w:rsid w:val="00975CC4"/>
    <w:rsid w:val="00987A67"/>
    <w:rsid w:val="009900CB"/>
    <w:rsid w:val="00991F9E"/>
    <w:rsid w:val="00993AE9"/>
    <w:rsid w:val="0099569F"/>
    <w:rsid w:val="00995F2B"/>
    <w:rsid w:val="00995F42"/>
    <w:rsid w:val="00996A94"/>
    <w:rsid w:val="00996BC9"/>
    <w:rsid w:val="00997F2E"/>
    <w:rsid w:val="009A55DC"/>
    <w:rsid w:val="009A5CB0"/>
    <w:rsid w:val="009A7A18"/>
    <w:rsid w:val="009B0988"/>
    <w:rsid w:val="009B63A6"/>
    <w:rsid w:val="009C496E"/>
    <w:rsid w:val="009C535D"/>
    <w:rsid w:val="009C6414"/>
    <w:rsid w:val="009D182D"/>
    <w:rsid w:val="009D4651"/>
    <w:rsid w:val="009E1E74"/>
    <w:rsid w:val="009E270B"/>
    <w:rsid w:val="009E27EB"/>
    <w:rsid w:val="009E5721"/>
    <w:rsid w:val="009E727F"/>
    <w:rsid w:val="009F12D1"/>
    <w:rsid w:val="009F430F"/>
    <w:rsid w:val="009F690B"/>
    <w:rsid w:val="009F6C94"/>
    <w:rsid w:val="00A003B0"/>
    <w:rsid w:val="00A074BE"/>
    <w:rsid w:val="00A07895"/>
    <w:rsid w:val="00A10291"/>
    <w:rsid w:val="00A128A7"/>
    <w:rsid w:val="00A16654"/>
    <w:rsid w:val="00A213D6"/>
    <w:rsid w:val="00A23B92"/>
    <w:rsid w:val="00A26824"/>
    <w:rsid w:val="00A31DD3"/>
    <w:rsid w:val="00A41288"/>
    <w:rsid w:val="00A41B4A"/>
    <w:rsid w:val="00A51B1F"/>
    <w:rsid w:val="00A54931"/>
    <w:rsid w:val="00A551C5"/>
    <w:rsid w:val="00A629E9"/>
    <w:rsid w:val="00A71ABF"/>
    <w:rsid w:val="00A824D0"/>
    <w:rsid w:val="00A851C0"/>
    <w:rsid w:val="00A87D28"/>
    <w:rsid w:val="00A933DD"/>
    <w:rsid w:val="00A93BAA"/>
    <w:rsid w:val="00A97F68"/>
    <w:rsid w:val="00AA1DA1"/>
    <w:rsid w:val="00AA26CA"/>
    <w:rsid w:val="00AA4068"/>
    <w:rsid w:val="00AA4D02"/>
    <w:rsid w:val="00AB0DE5"/>
    <w:rsid w:val="00AB0E0C"/>
    <w:rsid w:val="00AB2B28"/>
    <w:rsid w:val="00AB3113"/>
    <w:rsid w:val="00AB5F8F"/>
    <w:rsid w:val="00AC124D"/>
    <w:rsid w:val="00AC2854"/>
    <w:rsid w:val="00AC3147"/>
    <w:rsid w:val="00AC5F65"/>
    <w:rsid w:val="00AC741F"/>
    <w:rsid w:val="00AD6BFE"/>
    <w:rsid w:val="00AE0561"/>
    <w:rsid w:val="00AE5490"/>
    <w:rsid w:val="00AE638E"/>
    <w:rsid w:val="00AE6668"/>
    <w:rsid w:val="00AE681C"/>
    <w:rsid w:val="00AE6924"/>
    <w:rsid w:val="00AF7B96"/>
    <w:rsid w:val="00B01350"/>
    <w:rsid w:val="00B12D88"/>
    <w:rsid w:val="00B14409"/>
    <w:rsid w:val="00B2129C"/>
    <w:rsid w:val="00B21476"/>
    <w:rsid w:val="00B22415"/>
    <w:rsid w:val="00B23B17"/>
    <w:rsid w:val="00B258F7"/>
    <w:rsid w:val="00B26239"/>
    <w:rsid w:val="00B32CFA"/>
    <w:rsid w:val="00B33AD5"/>
    <w:rsid w:val="00B346FA"/>
    <w:rsid w:val="00B364CE"/>
    <w:rsid w:val="00B45CC5"/>
    <w:rsid w:val="00B4718B"/>
    <w:rsid w:val="00B475B8"/>
    <w:rsid w:val="00B52A7B"/>
    <w:rsid w:val="00B52BBF"/>
    <w:rsid w:val="00B54FA7"/>
    <w:rsid w:val="00B63D44"/>
    <w:rsid w:val="00B652C9"/>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20D7"/>
    <w:rsid w:val="00BB433A"/>
    <w:rsid w:val="00BB60FD"/>
    <w:rsid w:val="00BC3475"/>
    <w:rsid w:val="00BD016C"/>
    <w:rsid w:val="00BD2CF9"/>
    <w:rsid w:val="00BD3723"/>
    <w:rsid w:val="00BD7B72"/>
    <w:rsid w:val="00BE0BDB"/>
    <w:rsid w:val="00BF7A1C"/>
    <w:rsid w:val="00C01A6A"/>
    <w:rsid w:val="00C02548"/>
    <w:rsid w:val="00C0326F"/>
    <w:rsid w:val="00C03A99"/>
    <w:rsid w:val="00C10442"/>
    <w:rsid w:val="00C10EE1"/>
    <w:rsid w:val="00C1172D"/>
    <w:rsid w:val="00C130EE"/>
    <w:rsid w:val="00C14FCC"/>
    <w:rsid w:val="00C15703"/>
    <w:rsid w:val="00C16ACA"/>
    <w:rsid w:val="00C17796"/>
    <w:rsid w:val="00C20411"/>
    <w:rsid w:val="00C214DC"/>
    <w:rsid w:val="00C2520A"/>
    <w:rsid w:val="00C26583"/>
    <w:rsid w:val="00C26B64"/>
    <w:rsid w:val="00C33636"/>
    <w:rsid w:val="00C3383E"/>
    <w:rsid w:val="00C3403E"/>
    <w:rsid w:val="00C35C58"/>
    <w:rsid w:val="00C36D70"/>
    <w:rsid w:val="00C37D30"/>
    <w:rsid w:val="00C40EFB"/>
    <w:rsid w:val="00C426C8"/>
    <w:rsid w:val="00C53E07"/>
    <w:rsid w:val="00C5563C"/>
    <w:rsid w:val="00C5627D"/>
    <w:rsid w:val="00C57707"/>
    <w:rsid w:val="00C62008"/>
    <w:rsid w:val="00C66C40"/>
    <w:rsid w:val="00C673A6"/>
    <w:rsid w:val="00C705B3"/>
    <w:rsid w:val="00C70AED"/>
    <w:rsid w:val="00C76740"/>
    <w:rsid w:val="00C80852"/>
    <w:rsid w:val="00C832D5"/>
    <w:rsid w:val="00C8431E"/>
    <w:rsid w:val="00C85884"/>
    <w:rsid w:val="00C8709E"/>
    <w:rsid w:val="00C9081B"/>
    <w:rsid w:val="00C91E5A"/>
    <w:rsid w:val="00C95282"/>
    <w:rsid w:val="00C978F5"/>
    <w:rsid w:val="00CA0199"/>
    <w:rsid w:val="00CA1962"/>
    <w:rsid w:val="00CA6885"/>
    <w:rsid w:val="00CB037C"/>
    <w:rsid w:val="00CB21AF"/>
    <w:rsid w:val="00CB40A5"/>
    <w:rsid w:val="00CB45F4"/>
    <w:rsid w:val="00CB6FC4"/>
    <w:rsid w:val="00CC3752"/>
    <w:rsid w:val="00CC6E58"/>
    <w:rsid w:val="00CD5D23"/>
    <w:rsid w:val="00CD71AF"/>
    <w:rsid w:val="00CF2F63"/>
    <w:rsid w:val="00CF41F3"/>
    <w:rsid w:val="00CF6D23"/>
    <w:rsid w:val="00D03D28"/>
    <w:rsid w:val="00D242A6"/>
    <w:rsid w:val="00D33598"/>
    <w:rsid w:val="00D33620"/>
    <w:rsid w:val="00D33CED"/>
    <w:rsid w:val="00D376D7"/>
    <w:rsid w:val="00D41325"/>
    <w:rsid w:val="00D442C0"/>
    <w:rsid w:val="00D44D53"/>
    <w:rsid w:val="00D4582B"/>
    <w:rsid w:val="00D47A4B"/>
    <w:rsid w:val="00D51264"/>
    <w:rsid w:val="00D51596"/>
    <w:rsid w:val="00D530AA"/>
    <w:rsid w:val="00D60EF3"/>
    <w:rsid w:val="00D6331E"/>
    <w:rsid w:val="00D66AE0"/>
    <w:rsid w:val="00D703A7"/>
    <w:rsid w:val="00D73966"/>
    <w:rsid w:val="00D76E87"/>
    <w:rsid w:val="00D937B3"/>
    <w:rsid w:val="00D94952"/>
    <w:rsid w:val="00D97173"/>
    <w:rsid w:val="00D973AC"/>
    <w:rsid w:val="00D97770"/>
    <w:rsid w:val="00DA0AD6"/>
    <w:rsid w:val="00DA0F6B"/>
    <w:rsid w:val="00DA133B"/>
    <w:rsid w:val="00DA213D"/>
    <w:rsid w:val="00DA5D46"/>
    <w:rsid w:val="00DB4DE6"/>
    <w:rsid w:val="00DB7EB6"/>
    <w:rsid w:val="00DC18DC"/>
    <w:rsid w:val="00DC20D0"/>
    <w:rsid w:val="00DC3171"/>
    <w:rsid w:val="00DC441C"/>
    <w:rsid w:val="00DD1F3D"/>
    <w:rsid w:val="00DD5631"/>
    <w:rsid w:val="00DE3F0D"/>
    <w:rsid w:val="00DE41B4"/>
    <w:rsid w:val="00DE6904"/>
    <w:rsid w:val="00DF0331"/>
    <w:rsid w:val="00DF0D2F"/>
    <w:rsid w:val="00DF32F1"/>
    <w:rsid w:val="00DF4D71"/>
    <w:rsid w:val="00DF4F14"/>
    <w:rsid w:val="00DF5168"/>
    <w:rsid w:val="00DF58F5"/>
    <w:rsid w:val="00E03832"/>
    <w:rsid w:val="00E06391"/>
    <w:rsid w:val="00E10029"/>
    <w:rsid w:val="00E15E3E"/>
    <w:rsid w:val="00E16B7B"/>
    <w:rsid w:val="00E223BF"/>
    <w:rsid w:val="00E225C9"/>
    <w:rsid w:val="00E23641"/>
    <w:rsid w:val="00E23906"/>
    <w:rsid w:val="00E3207D"/>
    <w:rsid w:val="00E420F1"/>
    <w:rsid w:val="00E45DBC"/>
    <w:rsid w:val="00E54A05"/>
    <w:rsid w:val="00E54C2F"/>
    <w:rsid w:val="00E563C7"/>
    <w:rsid w:val="00E6209E"/>
    <w:rsid w:val="00E6340C"/>
    <w:rsid w:val="00E718EF"/>
    <w:rsid w:val="00E751A3"/>
    <w:rsid w:val="00E752D3"/>
    <w:rsid w:val="00E80679"/>
    <w:rsid w:val="00E819D3"/>
    <w:rsid w:val="00E831A3"/>
    <w:rsid w:val="00E83549"/>
    <w:rsid w:val="00E83F81"/>
    <w:rsid w:val="00E85D52"/>
    <w:rsid w:val="00E914D1"/>
    <w:rsid w:val="00E91BF1"/>
    <w:rsid w:val="00E96A7E"/>
    <w:rsid w:val="00EA2A9B"/>
    <w:rsid w:val="00EB1FA8"/>
    <w:rsid w:val="00EB20BD"/>
    <w:rsid w:val="00EB2C32"/>
    <w:rsid w:val="00EC130C"/>
    <w:rsid w:val="00EC1A5D"/>
    <w:rsid w:val="00EC3680"/>
    <w:rsid w:val="00EC6D26"/>
    <w:rsid w:val="00EC7104"/>
    <w:rsid w:val="00ED317F"/>
    <w:rsid w:val="00ED7F48"/>
    <w:rsid w:val="00EF22C9"/>
    <w:rsid w:val="00EF513D"/>
    <w:rsid w:val="00F02186"/>
    <w:rsid w:val="00F03663"/>
    <w:rsid w:val="00F07DCD"/>
    <w:rsid w:val="00F1041A"/>
    <w:rsid w:val="00F22532"/>
    <w:rsid w:val="00F31A9D"/>
    <w:rsid w:val="00F322B6"/>
    <w:rsid w:val="00F35323"/>
    <w:rsid w:val="00F365F2"/>
    <w:rsid w:val="00F40990"/>
    <w:rsid w:val="00F41442"/>
    <w:rsid w:val="00F425D0"/>
    <w:rsid w:val="00F42CEC"/>
    <w:rsid w:val="00F437C2"/>
    <w:rsid w:val="00F47B22"/>
    <w:rsid w:val="00F54EE6"/>
    <w:rsid w:val="00F55003"/>
    <w:rsid w:val="00F60DCA"/>
    <w:rsid w:val="00F66CEC"/>
    <w:rsid w:val="00F67418"/>
    <w:rsid w:val="00F674C6"/>
    <w:rsid w:val="00F67C77"/>
    <w:rsid w:val="00F71F92"/>
    <w:rsid w:val="00F8196C"/>
    <w:rsid w:val="00F81AB0"/>
    <w:rsid w:val="00F8588B"/>
    <w:rsid w:val="00F91570"/>
    <w:rsid w:val="00F91FC5"/>
    <w:rsid w:val="00F92CE8"/>
    <w:rsid w:val="00FA29B3"/>
    <w:rsid w:val="00FA6C33"/>
    <w:rsid w:val="00FB109A"/>
    <w:rsid w:val="00FB1FC1"/>
    <w:rsid w:val="00FB66F9"/>
    <w:rsid w:val="00FC44D0"/>
    <w:rsid w:val="00FD4365"/>
    <w:rsid w:val="00FE1705"/>
    <w:rsid w:val="00FE2563"/>
    <w:rsid w:val="00FE295F"/>
    <w:rsid w:val="00FE2F9F"/>
    <w:rsid w:val="00FE43DC"/>
    <w:rsid w:val="00FE7F39"/>
    <w:rsid w:val="00FF0A2C"/>
    <w:rsid w:val="00FF74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B8F7048C-AE65-46B5-9374-CB23763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qFormat/>
    <w:rsid w:val="00F54EE6"/>
  </w:style>
  <w:style w:type="paragraph" w:styleId="10">
    <w:name w:val="heading 1"/>
    <w:basedOn w:val="af2"/>
    <w:next w:val="af2"/>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38"/>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rsid w:val="005444D1"/>
    <w:rPr>
      <w:rFonts w:asciiTheme="majorHAnsi" w:eastAsiaTheme="majorEastAsia" w:hAnsiTheme="majorHAnsi" w:cstheme="majorBidi"/>
      <w:b/>
      <w:bCs/>
      <w:color w:val="365F91" w:themeColor="accent1" w:themeShade="BF"/>
      <w:sz w:val="28"/>
      <w:szCs w:val="28"/>
    </w:rPr>
  </w:style>
  <w:style w:type="paragraph" w:styleId="af6">
    <w:name w:val="List Paragraph"/>
    <w:basedOn w:val="af2"/>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7">
    <w:name w:val="annotation reference"/>
    <w:semiHidden/>
    <w:rsid w:val="001A0BC5"/>
    <w:rPr>
      <w:sz w:val="16"/>
      <w:szCs w:val="16"/>
    </w:rPr>
  </w:style>
  <w:style w:type="paragraph" w:styleId="af8">
    <w:name w:val="annotation text"/>
    <w:basedOn w:val="af2"/>
    <w:link w:val="af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9">
    <w:name w:val="Текст примечания Знак"/>
    <w:basedOn w:val="af3"/>
    <w:link w:val="af8"/>
    <w:semiHidden/>
    <w:rsid w:val="001A0BC5"/>
    <w:rPr>
      <w:rFonts w:ascii="Baltica" w:eastAsia="Times New Roman" w:hAnsi="Baltica" w:cs="Times New Roman"/>
      <w:sz w:val="20"/>
      <w:szCs w:val="20"/>
      <w:lang w:val="x-none" w:eastAsia="x-none"/>
    </w:rPr>
  </w:style>
  <w:style w:type="paragraph" w:styleId="afa">
    <w:name w:val="Balloon Text"/>
    <w:basedOn w:val="af2"/>
    <w:link w:val="afb"/>
    <w:semiHidden/>
    <w:unhideWhenUsed/>
    <w:rsid w:val="001A0BC5"/>
    <w:pPr>
      <w:spacing w:after="0" w:line="240" w:lineRule="auto"/>
    </w:pPr>
    <w:rPr>
      <w:rFonts w:ascii="Tahoma" w:hAnsi="Tahoma" w:cs="Tahoma"/>
      <w:sz w:val="16"/>
      <w:szCs w:val="16"/>
    </w:rPr>
  </w:style>
  <w:style w:type="character" w:customStyle="1" w:styleId="afb">
    <w:name w:val="Текст выноски Знак"/>
    <w:basedOn w:val="af3"/>
    <w:link w:val="afa"/>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3B0C91"/>
    <w:pPr>
      <w:tabs>
        <w:tab w:val="left" w:pos="720"/>
        <w:tab w:val="right" w:leader="dot" w:pos="10337"/>
      </w:tabs>
      <w:spacing w:after="100"/>
      <w:jc w:val="both"/>
    </w:pPr>
  </w:style>
  <w:style w:type="character" w:styleId="afd">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e">
    <w:name w:val="footnote text"/>
    <w:basedOn w:val="af2"/>
    <w:link w:val="aff"/>
    <w:uiPriority w:val="99"/>
    <w:unhideWhenUsed/>
    <w:rsid w:val="001F3CC5"/>
    <w:pPr>
      <w:spacing w:after="0" w:line="240" w:lineRule="auto"/>
    </w:pPr>
    <w:rPr>
      <w:sz w:val="20"/>
      <w:szCs w:val="20"/>
    </w:rPr>
  </w:style>
  <w:style w:type="character" w:customStyle="1" w:styleId="aff">
    <w:name w:val="Текст сноски Знак"/>
    <w:basedOn w:val="af3"/>
    <w:link w:val="afe"/>
    <w:uiPriority w:val="99"/>
    <w:rsid w:val="001F3CC5"/>
    <w:rPr>
      <w:sz w:val="20"/>
      <w:szCs w:val="20"/>
    </w:rPr>
  </w:style>
  <w:style w:type="table" w:styleId="aff0">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f3"/>
    <w:uiPriority w:val="99"/>
    <w:unhideWhenUsed/>
    <w:rsid w:val="001F3CC5"/>
    <w:rPr>
      <w:vertAlign w:val="superscript"/>
    </w:rPr>
  </w:style>
  <w:style w:type="table" w:customStyle="1" w:styleId="15">
    <w:name w:val="Сетка таблицы1"/>
    <w:basedOn w:val="af4"/>
    <w:next w:val="aff0"/>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f2"/>
    <w:link w:val="aff3"/>
    <w:unhideWhenUsed/>
    <w:rsid w:val="00820861"/>
    <w:pPr>
      <w:tabs>
        <w:tab w:val="center" w:pos="4677"/>
        <w:tab w:val="right" w:pos="9355"/>
      </w:tabs>
      <w:spacing w:after="0" w:line="240" w:lineRule="auto"/>
    </w:pPr>
  </w:style>
  <w:style w:type="character" w:customStyle="1" w:styleId="aff3">
    <w:name w:val="Верхний колонтитул Знак"/>
    <w:basedOn w:val="af3"/>
    <w:link w:val="aff2"/>
    <w:uiPriority w:val="99"/>
    <w:rsid w:val="00820861"/>
  </w:style>
  <w:style w:type="paragraph" w:styleId="aff4">
    <w:name w:val="footer"/>
    <w:basedOn w:val="af2"/>
    <w:link w:val="aff5"/>
    <w:uiPriority w:val="99"/>
    <w:unhideWhenUsed/>
    <w:rsid w:val="00820861"/>
    <w:pPr>
      <w:tabs>
        <w:tab w:val="center" w:pos="4677"/>
        <w:tab w:val="right" w:pos="9355"/>
      </w:tabs>
      <w:spacing w:after="0" w:line="240" w:lineRule="auto"/>
    </w:pPr>
  </w:style>
  <w:style w:type="character" w:customStyle="1" w:styleId="aff5">
    <w:name w:val="Нижний колонтитул Знак"/>
    <w:basedOn w:val="af3"/>
    <w:link w:val="aff4"/>
    <w:uiPriority w:val="99"/>
    <w:rsid w:val="00820861"/>
  </w:style>
  <w:style w:type="table" w:customStyle="1" w:styleId="24">
    <w:name w:val="Сетка таблицы2"/>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0"/>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annotation subject"/>
    <w:basedOn w:val="af8"/>
    <w:next w:val="af8"/>
    <w:link w:val="aff7"/>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7">
    <w:name w:val="Тема примечания Знак"/>
    <w:basedOn w:val="af9"/>
    <w:link w:val="aff6"/>
    <w:uiPriority w:val="99"/>
    <w:semiHidden/>
    <w:rsid w:val="0099569F"/>
    <w:rPr>
      <w:rFonts w:ascii="Baltica" w:eastAsia="Times New Roman" w:hAnsi="Baltica" w:cs="Times New Roman"/>
      <w:b/>
      <w:bCs/>
      <w:sz w:val="20"/>
      <w:szCs w:val="20"/>
      <w:lang w:val="x-none" w:eastAsia="x-none"/>
    </w:rPr>
  </w:style>
  <w:style w:type="paragraph" w:styleId="aff8">
    <w:name w:val="Revision"/>
    <w:hidden/>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9">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Body Text"/>
    <w:basedOn w:val="af2"/>
    <w:link w:val="affb"/>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b">
    <w:name w:val="Основной текст Знак"/>
    <w:basedOn w:val="af3"/>
    <w:link w:val="affa"/>
    <w:semiHidden/>
    <w:rsid w:val="003C03BC"/>
    <w:rPr>
      <w:rFonts w:ascii="Times New Roman CYR" w:eastAsia="Times New Roman" w:hAnsi="Times New Roman CYR" w:cs="Times New Roman"/>
      <w:sz w:val="24"/>
      <w:szCs w:val="20"/>
      <w:lang w:val="x-none" w:eastAsia="x-none"/>
    </w:rPr>
  </w:style>
  <w:style w:type="paragraph" w:styleId="affc">
    <w:name w:val="Body Text Indent"/>
    <w:basedOn w:val="af2"/>
    <w:link w:val="affd"/>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d">
    <w:name w:val="Основной текст с отступом Знак"/>
    <w:basedOn w:val="af3"/>
    <w:link w:val="affc"/>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e">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0">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1">
    <w:name w:val="Strong"/>
    <w:qFormat/>
    <w:rsid w:val="003C03BC"/>
    <w:rPr>
      <w:b/>
      <w:bCs/>
    </w:rPr>
  </w:style>
  <w:style w:type="paragraph" w:styleId="afff2">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2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2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2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3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3">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4">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5">
    <w:name w:val="Body Text First Indent"/>
    <w:basedOn w:val="affa"/>
    <w:link w:val="afff6"/>
    <w:semiHidden/>
    <w:rsid w:val="003C03BC"/>
    <w:pPr>
      <w:widowControl w:val="0"/>
      <w:ind w:firstLine="210"/>
    </w:pPr>
    <w:rPr>
      <w:rFonts w:ascii="Times New Roman" w:hAnsi="Times New Roman"/>
    </w:rPr>
  </w:style>
  <w:style w:type="character" w:customStyle="1" w:styleId="afff6">
    <w:name w:val="Красная строка Знак"/>
    <w:basedOn w:val="affb"/>
    <w:link w:val="afff5"/>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c"/>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d"/>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7">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8">
    <w:name w:val="FollowedHyperlink"/>
    <w:semiHidden/>
    <w:rsid w:val="003C03BC"/>
    <w:rPr>
      <w:color w:val="800080"/>
      <w:u w:val="single"/>
    </w:rPr>
  </w:style>
  <w:style w:type="character" w:styleId="afff9">
    <w:name w:val="Emphasis"/>
    <w:qFormat/>
    <w:rsid w:val="003C03BC"/>
    <w:rPr>
      <w:i/>
      <w:iCs/>
    </w:rPr>
  </w:style>
  <w:style w:type="paragraph" w:styleId="afffa">
    <w:name w:val="Document Map"/>
    <w:basedOn w:val="af2"/>
    <w:link w:val="afffb"/>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b">
    <w:name w:val="Схема документа Знак"/>
    <w:basedOn w:val="af3"/>
    <w:link w:val="afffa"/>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32"/>
      </w:numPr>
      <w:spacing w:before="360" w:after="0"/>
    </w:pPr>
    <w:rPr>
      <w:rFonts w:ascii="Times New Roman" w:hAnsi="Times New Roman"/>
    </w:rPr>
  </w:style>
  <w:style w:type="paragraph" w:customStyle="1" w:styleId="afffc">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d">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e">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d"/>
    <w:qFormat/>
    <w:rsid w:val="003C03BC"/>
    <w:pPr>
      <w:keepNext w:val="0"/>
      <w:numPr>
        <w:ilvl w:val="4"/>
        <w:numId w:val="32"/>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32"/>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33"/>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c"/>
    <w:qFormat/>
    <w:rsid w:val="003C03BC"/>
    <w:pPr>
      <w:numPr>
        <w:numId w:val="42"/>
      </w:numPr>
      <w:spacing w:before="60" w:after="0"/>
      <w:ind w:left="1418" w:hanging="567"/>
    </w:pPr>
    <w:rPr>
      <w:rFonts w:ascii="Times New Roman" w:hAnsi="Times New Roman"/>
      <w:color w:val="auto"/>
      <w:szCs w:val="24"/>
    </w:rPr>
  </w:style>
  <w:style w:type="paragraph" w:customStyle="1" w:styleId="affff0">
    <w:name w:val="Подподпункт"/>
    <w:basedOn w:val="affa"/>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3B0C91"/>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0"/>
    <w:qFormat/>
    <w:rsid w:val="003C03BC"/>
    <w:pPr>
      <w:tabs>
        <w:tab w:val="left" w:pos="1134"/>
      </w:tabs>
    </w:pPr>
  </w:style>
  <w:style w:type="paragraph" w:customStyle="1" w:styleId="ae">
    <w:name w:val="Пункт приложения"/>
    <w:basedOn w:val="af2"/>
    <w:qFormat/>
    <w:rsid w:val="003C03BC"/>
    <w:pPr>
      <w:numPr>
        <w:ilvl w:val="1"/>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31"/>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34"/>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1">
    <w:name w:val="endnote text"/>
    <w:basedOn w:val="af2"/>
    <w:link w:val="affff2"/>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f3"/>
    <w:link w:val="affff1"/>
    <w:uiPriority w:val="99"/>
    <w:semiHidden/>
    <w:rsid w:val="003C03BC"/>
    <w:rPr>
      <w:rFonts w:ascii="Times New Roman" w:eastAsia="Times New Roman" w:hAnsi="Times New Roman" w:cs="Times New Roman"/>
      <w:sz w:val="20"/>
      <w:szCs w:val="20"/>
      <w:lang w:eastAsia="ru-RU"/>
    </w:rPr>
  </w:style>
  <w:style w:type="character" w:styleId="affff3">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35"/>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4">
    <w:name w:val="Стиль Пункт + полужирный"/>
    <w:basedOn w:val="a6"/>
    <w:rsid w:val="003C03BC"/>
    <w:pPr>
      <w:keepNext/>
    </w:pPr>
    <w:rPr>
      <w:b/>
    </w:rPr>
  </w:style>
  <w:style w:type="paragraph" w:customStyle="1" w:styleId="Pointnum">
    <w:name w:val="Point (num)"/>
    <w:qFormat/>
    <w:rsid w:val="003C03BC"/>
    <w:pPr>
      <w:numPr>
        <w:numId w:val="26"/>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36"/>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36"/>
      </w:numPr>
      <w:spacing w:before="240"/>
    </w:pPr>
  </w:style>
  <w:style w:type="paragraph" w:customStyle="1" w:styleId="a8">
    <w:name w:val="Пункт с пустой точкой"/>
    <w:basedOn w:val="a2"/>
    <w:qFormat/>
    <w:rsid w:val="003C03BC"/>
    <w:pPr>
      <w:numPr>
        <w:numId w:val="37"/>
      </w:numPr>
      <w:tabs>
        <w:tab w:val="clear" w:pos="2203"/>
        <w:tab w:val="num" w:pos="1985"/>
      </w:tabs>
      <w:ind w:left="1985" w:hanging="567"/>
    </w:pPr>
  </w:style>
  <w:style w:type="paragraph" w:customStyle="1" w:styleId="a3">
    <w:name w:val="Список из терминов"/>
    <w:basedOn w:val="af2"/>
    <w:qFormat/>
    <w:rsid w:val="003C03BC"/>
    <w:pPr>
      <w:numPr>
        <w:numId w:val="25"/>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5">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6">
    <w:name w:val="Пункт с буквой"/>
    <w:basedOn w:val="4"/>
    <w:qFormat/>
    <w:rsid w:val="003C03BC"/>
    <w:pPr>
      <w:ind w:left="1418" w:hanging="567"/>
    </w:pPr>
    <w:rPr>
      <w:b w:val="0"/>
    </w:rPr>
  </w:style>
  <w:style w:type="paragraph" w:customStyle="1" w:styleId="affff7">
    <w:name w:val="Пункт приложения_"/>
    <w:basedOn w:val="ae"/>
    <w:qFormat/>
    <w:rsid w:val="003C03BC"/>
    <w:pPr>
      <w:spacing w:before="240"/>
    </w:pPr>
  </w:style>
  <w:style w:type="paragraph" w:customStyle="1" w:styleId="Title1">
    <w:name w:val="Title 1"/>
    <w:qFormat/>
    <w:rsid w:val="003C03BC"/>
    <w:pPr>
      <w:numPr>
        <w:numId w:val="39"/>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39"/>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39"/>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5"/>
    <w:qFormat/>
    <w:rsid w:val="003C03BC"/>
    <w:pPr>
      <w:numPr>
        <w:numId w:val="41"/>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40"/>
      </w:numPr>
      <w:tabs>
        <w:tab w:val="left" w:pos="1985"/>
      </w:tabs>
      <w:spacing w:before="60"/>
      <w:ind w:left="1985" w:hanging="567"/>
    </w:pPr>
    <w:rPr>
      <w:rFonts w:cs="Arial"/>
      <w:lang w:eastAsia="en-US"/>
    </w:rPr>
  </w:style>
  <w:style w:type="paragraph" w:styleId="affff8">
    <w:name w:val="Normal (Web)"/>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43"/>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44"/>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a">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45"/>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b">
    <w:name w:val="Текст таб таб"/>
    <w:basedOn w:val="afffc"/>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c">
    <w:name w:val="Доп текст к приложению"/>
    <w:basedOn w:val="afffc"/>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d">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e">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0"/>
    <w:qFormat/>
    <w:rsid w:val="003C03BC"/>
    <w:pPr>
      <w:pageBreakBefore/>
      <w:numPr>
        <w:ilvl w:val="1"/>
        <w:numId w:val="46"/>
      </w:numPr>
      <w:ind w:right="0"/>
      <w:jc w:val="both"/>
    </w:pPr>
  </w:style>
  <w:style w:type="paragraph" w:customStyle="1" w:styleId="afffff1">
    <w:name w:val="Пункт форм документов"/>
    <w:basedOn w:val="af2"/>
    <w:link w:val="afffff2"/>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2">
    <w:name w:val="Пункт форм документов Знак"/>
    <w:link w:val="afffff1"/>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0"/>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4">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5">
    <w:name w:val="Signature"/>
    <w:basedOn w:val="af2"/>
    <w:link w:val="afffff6"/>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6">
    <w:name w:val="Подпись Знак"/>
    <w:basedOn w:val="af3"/>
    <w:link w:val="afffff5"/>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7"/>
    <w:qFormat/>
    <w:rsid w:val="003C03BC"/>
    <w:pPr>
      <w:keepNext w:val="0"/>
      <w:keepLines w:val="0"/>
      <w:widowControl w:val="0"/>
      <w:numPr>
        <w:numId w:val="47"/>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7">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8"/>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8">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9">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b">
    <w:name w:val="Стандрат Знак1"/>
    <w:link w:val="afffff9"/>
    <w:rsid w:val="003C03BC"/>
    <w:rPr>
      <w:rFonts w:ascii="Times New Roman" w:eastAsia="Times New Roman" w:hAnsi="Times New Roman" w:cs="Times New Roman"/>
      <w:b/>
      <w:bCs/>
      <w:caps/>
      <w:lang w:eastAsia="ru-RU"/>
    </w:rPr>
  </w:style>
  <w:style w:type="paragraph" w:customStyle="1" w:styleId="afffffa">
    <w:name w:val="Оглавление стандарт"/>
    <w:basedOn w:val="afffff9"/>
    <w:link w:val="afffffb"/>
    <w:autoRedefine/>
    <w:qFormat/>
    <w:rsid w:val="003C03BC"/>
    <w:pPr>
      <w:tabs>
        <w:tab w:val="right" w:pos="9639"/>
      </w:tabs>
      <w:ind w:left="567" w:hanging="567"/>
    </w:pPr>
    <w:rPr>
      <w:caps w:val="0"/>
    </w:rPr>
  </w:style>
  <w:style w:type="character" w:customStyle="1" w:styleId="afffffb">
    <w:name w:val="Оглавление стандарт Знак"/>
    <w:basedOn w:val="1b"/>
    <w:link w:val="afffffa"/>
    <w:rsid w:val="003C03BC"/>
    <w:rPr>
      <w:rFonts w:ascii="Times New Roman" w:eastAsia="Times New Roman" w:hAnsi="Times New Roman" w:cs="Times New Roman"/>
      <w:b/>
      <w:bCs/>
      <w:caps w:val="0"/>
      <w:lang w:eastAsia="ru-RU"/>
    </w:rPr>
  </w:style>
  <w:style w:type="character" w:customStyle="1" w:styleId="afffffc">
    <w:name w:val="Стандрат Знак"/>
    <w:basedOn w:val="14"/>
    <w:rsid w:val="003C03BC"/>
  </w:style>
  <w:style w:type="paragraph" w:customStyle="1" w:styleId="1c">
    <w:name w:val="Оглавление стандарт 1"/>
    <w:basedOn w:val="afffffa"/>
    <w:link w:val="1d"/>
    <w:autoRedefine/>
    <w:qFormat/>
    <w:rsid w:val="003C03BC"/>
  </w:style>
  <w:style w:type="character" w:customStyle="1" w:styleId="1d">
    <w:name w:val="Оглавление стандарт 1 Знак"/>
    <w:basedOn w:val="afffffb"/>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0">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1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3C03BC"/>
    <w:rPr>
      <w:rFonts w:ascii="Times New Roman" w:eastAsia="Times New Roman" w:hAnsi="Times New Roman" w:cs="Times New Roman"/>
      <w:sz w:val="24"/>
      <w:szCs w:val="20"/>
      <w:lang w:eastAsia="ru-RU"/>
    </w:rPr>
  </w:style>
  <w:style w:type="paragraph" w:customStyle="1" w:styleId="afffffd">
    <w:name w:val="Оглавление"/>
    <w:basedOn w:val="13"/>
    <w:link w:val="afffffe"/>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
    <w:name w:val="Оглавление (стандарт)"/>
    <w:basedOn w:val="13"/>
    <w:link w:val="affffff0"/>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e">
    <w:name w:val="Оглавление Знак"/>
    <w:link w:val="afffffd"/>
    <w:rsid w:val="003C03BC"/>
    <w:rPr>
      <w:rFonts w:ascii="Times New Roman" w:eastAsia="Times New Roman" w:hAnsi="Times New Roman" w:cs="Times New Roman"/>
      <w:bCs/>
      <w:lang w:eastAsia="ru-RU"/>
    </w:rPr>
  </w:style>
  <w:style w:type="table" w:customStyle="1" w:styleId="120">
    <w:name w:val="Сетка таблицы12"/>
    <w:basedOn w:val="af4"/>
    <w:next w:val="aff0"/>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Оглавление (стандарт) Знак"/>
    <w:link w:val="affffff"/>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1">
    <w:name w:val="ППриложение_название"/>
    <w:basedOn w:val="Iauiue3"/>
    <w:link w:val="affffff2"/>
    <w:qFormat/>
    <w:rsid w:val="003C03BC"/>
    <w:pPr>
      <w:keepLines w:val="0"/>
      <w:overflowPunct/>
      <w:autoSpaceDE/>
      <w:autoSpaceDN/>
      <w:ind w:firstLine="0"/>
      <w:jc w:val="center"/>
    </w:pPr>
    <w:rPr>
      <w:b/>
      <w:lang w:val="x-none" w:eastAsia="x-none"/>
    </w:rPr>
  </w:style>
  <w:style w:type="character" w:customStyle="1" w:styleId="affffff2">
    <w:name w:val="ППриложение_название Знак"/>
    <w:link w:val="affffff1"/>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0"/>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0"/>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0"/>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0"/>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0"/>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0"/>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0"/>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0"/>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0"/>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 w:type="table" w:customStyle="1" w:styleId="910">
    <w:name w:val="Сетка таблицы9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f4"/>
    <w:next w:val="aff0"/>
    <w:uiPriority w:val="59"/>
    <w:rsid w:val="00E9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11180">
      <w:bodyDiv w:val="1"/>
      <w:marLeft w:val="0"/>
      <w:marRight w:val="0"/>
      <w:marTop w:val="0"/>
      <w:marBottom w:val="0"/>
      <w:divBdr>
        <w:top w:val="none" w:sz="0" w:space="0" w:color="auto"/>
        <w:left w:val="none" w:sz="0" w:space="0" w:color="auto"/>
        <w:bottom w:val="none" w:sz="0" w:space="0" w:color="auto"/>
        <w:right w:val="none" w:sz="0" w:space="0" w:color="auto"/>
      </w:divBdr>
    </w:div>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357244462">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12258979">
      <w:bodyDiv w:val="1"/>
      <w:marLeft w:val="0"/>
      <w:marRight w:val="0"/>
      <w:marTop w:val="0"/>
      <w:marBottom w:val="0"/>
      <w:divBdr>
        <w:top w:val="none" w:sz="0" w:space="0" w:color="auto"/>
        <w:left w:val="none" w:sz="0" w:space="0" w:color="auto"/>
        <w:bottom w:val="none" w:sz="0" w:space="0" w:color="auto"/>
        <w:right w:val="none" w:sz="0" w:space="0" w:color="auto"/>
      </w:divBdr>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EDODOC@moe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A211-B70F-41B4-9028-AFD775DB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20787</Words>
  <Characters>118490</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Салтыкова Галина Петровна</dc:creator>
  <cp:lastModifiedBy>Дьякова Мария Валентиновна</cp:lastModifiedBy>
  <cp:revision>7</cp:revision>
  <cp:lastPrinted>2020-08-26T10:52:00Z</cp:lastPrinted>
  <dcterms:created xsi:type="dcterms:W3CDTF">2021-08-24T11:56:00Z</dcterms:created>
  <dcterms:modified xsi:type="dcterms:W3CDTF">2021-11-15T07:52:00Z</dcterms:modified>
</cp:coreProperties>
</file>